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231"/>
        <w:jc w:val="both"/>
        <w:outlineLvl w:val="0"/>
      </w:pPr>
      <w:r>
        <w:rPr>
          <w:sz w:val="24"/>
        </w:rPr>
      </w:r>
      <w:r/>
    </w:p>
    <w:p>
      <w:pPr>
        <w:pStyle w:val="1233"/>
        <w:jc w:val="center"/>
        <w:outlineLvl w:val="0"/>
      </w:pPr>
      <w:r>
        <w:rPr>
          <w:sz w:val="24"/>
        </w:rPr>
        <w:t xml:space="preserve">МИНИСТЕРСТВО ФИНАНСОВ РОССИЙСКОЙ ФЕДЕРАЦИИ</w:t>
      </w:r>
      <w:r/>
    </w:p>
    <w:p>
      <w:pPr>
        <w:pStyle w:val="1233"/>
        <w:jc w:val="center"/>
      </w:pPr>
      <w:r>
        <w:rPr>
          <w:sz w:val="24"/>
        </w:rPr>
      </w:r>
      <w:r/>
    </w:p>
    <w:p>
      <w:pPr>
        <w:pStyle w:val="1233"/>
        <w:jc w:val="center"/>
      </w:pPr>
      <w:r>
        <w:rPr>
          <w:sz w:val="24"/>
        </w:rPr>
        <w:t xml:space="preserve">ФЕДЕРАЛЬНОЕ АГЕНТСТВО</w:t>
      </w:r>
      <w:r/>
    </w:p>
    <w:p>
      <w:pPr>
        <w:pStyle w:val="1233"/>
        <w:jc w:val="center"/>
      </w:pPr>
      <w:r>
        <w:rPr>
          <w:sz w:val="24"/>
        </w:rPr>
        <w:t xml:space="preserve">ПО УПРАВЛЕНИЮ ГОСУДАРСТВЕННЫМ ИМУЩЕСТВОМ</w:t>
      </w:r>
      <w:r/>
    </w:p>
    <w:p>
      <w:pPr>
        <w:pStyle w:val="1233"/>
        <w:jc w:val="center"/>
      </w:pPr>
      <w:r>
        <w:rPr>
          <w:sz w:val="24"/>
        </w:rPr>
      </w:r>
      <w:r/>
    </w:p>
    <w:p>
      <w:pPr>
        <w:pStyle w:val="1233"/>
        <w:jc w:val="center"/>
      </w:pPr>
      <w:r>
        <w:rPr>
          <w:sz w:val="24"/>
        </w:rPr>
        <w:t xml:space="preserve">РАСПОРЯЖЕНИЕ</w:t>
      </w:r>
      <w:r/>
    </w:p>
    <w:p>
      <w:pPr>
        <w:pStyle w:val="1233"/>
        <w:jc w:val="center"/>
      </w:pPr>
      <w:r>
        <w:rPr>
          <w:sz w:val="24"/>
        </w:rPr>
        <w:t xml:space="preserve">от 11 июня 2026 г. N 1414-р</w:t>
      </w:r>
      <w:r/>
    </w:p>
    <w:p>
      <w:pPr>
        <w:pStyle w:val="1233"/>
        <w:jc w:val="center"/>
      </w:pPr>
      <w:r>
        <w:rPr>
          <w:sz w:val="24"/>
        </w:rPr>
      </w:r>
      <w:r/>
    </w:p>
    <w:p>
      <w:pPr>
        <w:pStyle w:val="1233"/>
        <w:jc w:val="center"/>
      </w:pPr>
      <w:r>
        <w:rPr>
          <w:sz w:val="24"/>
        </w:rPr>
        <w:t xml:space="preserve">ОБ УТВЕРЖДЕНИИ ПЕРЕЧНЯ НЕДВИЖИМОГО ИМУЩЕСТВА, ПОДЛЕЖАЩЕГО</w:t>
      </w:r>
      <w:r/>
    </w:p>
    <w:p>
      <w:pPr>
        <w:pStyle w:val="1233"/>
        <w:jc w:val="center"/>
      </w:pPr>
      <w:r>
        <w:rPr>
          <w:sz w:val="24"/>
        </w:rPr>
        <w:t xml:space="preserve">ПРИВАТИЗАЦИИ В РАМКАХ УКАЗА ПРЕЗИДЕНТА РОССИЙСКОЙ ФЕДЕРАЦИИ</w:t>
      </w:r>
      <w:r/>
    </w:p>
    <w:p>
      <w:pPr>
        <w:pStyle w:val="1233"/>
        <w:jc w:val="center"/>
      </w:pPr>
      <w:r>
        <w:rPr>
          <w:sz w:val="24"/>
        </w:rPr>
        <w:t xml:space="preserve">ОТ 30.09.2025 N 693 "О НЕКОТОРЫХ ОСОБЕННОСТЯХ РЕАЛИЗАЦИИ</w:t>
      </w:r>
      <w:r/>
    </w:p>
    <w:p>
      <w:pPr>
        <w:pStyle w:val="1233"/>
        <w:jc w:val="center"/>
      </w:pPr>
      <w:r>
        <w:rPr>
          <w:sz w:val="24"/>
        </w:rPr>
        <w:t xml:space="preserve">ИМУЩЕСТВА, НАХОДЯЩЕГОСЯ В ФЕДЕРАЛЬНОЙ СОБСТВЕННОСТИ"</w:t>
      </w:r>
      <w:r/>
    </w:p>
    <w:p>
      <w:pPr>
        <w:spacing w:after="1"/>
      </w:pPr>
      <w:r/>
      <w:r/>
    </w:p>
    <w:p>
      <w:pPr>
        <w:pStyle w:val="1231"/>
        <w:jc w:val="both"/>
      </w:pPr>
      <w:r>
        <w:rPr>
          <w:sz w:val="24"/>
        </w:rPr>
      </w:r>
      <w:r/>
    </w:p>
    <w:p>
      <w:pPr>
        <w:pStyle w:val="1231"/>
        <w:ind w:firstLine="540"/>
        <w:jc w:val="both"/>
      </w:pPr>
      <w:r>
        <w:rPr>
          <w:sz w:val="24"/>
        </w:rPr>
        <w:t xml:space="preserve">В соответствии с Федеральным </w:t>
      </w:r>
      <w:r>
        <w:rPr>
          <w:sz w:val="24"/>
        </w:rPr>
        <w:t xml:space="preserve">законом</w:t>
      </w:r>
      <w:r>
        <w:rPr>
          <w:sz w:val="24"/>
        </w:rPr>
        <w:t xml:space="preserve"> от 21.12.2001 N 178-ФЗ "О приватизации государственного и муниципального имущества" и </w:t>
      </w:r>
      <w:r>
        <w:rPr>
          <w:sz w:val="24"/>
        </w:rPr>
        <w:t xml:space="preserve">Указом</w:t>
      </w:r>
      <w:r>
        <w:rPr>
          <w:sz w:val="24"/>
        </w:rPr>
        <w:t xml:space="preserve"> Президента Российской Федерации от 30.09.2025 N 693 "О некоторых особенностях реализации имущества, находящегося в федеральной собственности" (далее - Указ):</w:t>
      </w:r>
      <w:r/>
    </w:p>
    <w:p>
      <w:pPr>
        <w:pStyle w:val="1231"/>
        <w:ind w:firstLine="540"/>
        <w:jc w:val="both"/>
        <w:spacing w:before="240"/>
      </w:pPr>
      <w:r>
        <w:rPr>
          <w:sz w:val="24"/>
        </w:rPr>
        <w:t xml:space="preserve">1. Утвердить </w:t>
      </w:r>
      <w:hyperlink w:tooltip="ПЕРЕЧЕНЬ," w:anchor="P36" w:history="1">
        <w:r>
          <w:rPr>
            <w:color w:val="0000ff"/>
            <w:sz w:val="24"/>
          </w:rPr>
          <w:t xml:space="preserve">перечень</w:t>
        </w:r>
      </w:hyperlink>
      <w:r>
        <w:rPr>
          <w:sz w:val="24"/>
        </w:rPr>
        <w:t xml:space="preserve"> недвижимого имущества, подлежащего приватизации в рамках </w:t>
      </w:r>
      <w:r>
        <w:rPr>
          <w:sz w:val="24"/>
        </w:rPr>
        <w:t xml:space="preserve">Указа</w:t>
      </w:r>
      <w:r>
        <w:rPr>
          <w:sz w:val="24"/>
        </w:rPr>
        <w:t xml:space="preserve"> (далее - Перечень) в соответствии с приложением N 1 к настоящему распоряжению.</w:t>
      </w:r>
      <w:r/>
    </w:p>
    <w:p>
      <w:pPr>
        <w:pStyle w:val="1231"/>
        <w:ind w:firstLine="540"/>
        <w:jc w:val="both"/>
        <w:spacing w:before="240"/>
      </w:pPr>
      <w:r>
        <w:rPr>
          <w:sz w:val="24"/>
        </w:rPr>
        <w:t xml:space="preserve">2. Утвердить </w:t>
      </w:r>
      <w:hyperlink w:tooltip="УСЛОВИЯ" w:anchor="P4194" w:history="1">
        <w:r>
          <w:rPr>
            <w:color w:val="0000ff"/>
            <w:sz w:val="24"/>
          </w:rPr>
          <w:t xml:space="preserve">условия</w:t>
        </w:r>
      </w:hyperlink>
      <w:r>
        <w:rPr>
          <w:sz w:val="24"/>
        </w:rPr>
        <w:t xml:space="preserve"> приватизации федерального имущества, включенного в </w:t>
      </w:r>
      <w:hyperlink w:tooltip="ПЕРЕЧЕНЬ," w:anchor="P36" w:history="1">
        <w:r>
          <w:rPr>
            <w:color w:val="0000ff"/>
            <w:sz w:val="24"/>
          </w:rPr>
          <w:t xml:space="preserve">Перечень</w:t>
        </w:r>
      </w:hyperlink>
      <w:r>
        <w:rPr>
          <w:sz w:val="24"/>
        </w:rPr>
        <w:t xml:space="preserve">, в соответствии с приложением N 2 к настоящему распоряжению.</w:t>
      </w:r>
      <w:r/>
    </w:p>
    <w:p>
      <w:pPr>
        <w:pStyle w:val="1231"/>
        <w:ind w:firstLine="540"/>
        <w:jc w:val="both"/>
        <w:spacing w:before="240"/>
      </w:pPr>
      <w:r/>
      <w:bookmarkStart w:id="20" w:name="P20"/>
      <w:r/>
      <w:bookmarkEnd w:id="20"/>
      <w:r>
        <w:rPr>
          <w:sz w:val="24"/>
        </w:rPr>
        <w:t xml:space="preserve">3. Управлению организации оценки федерального имущества (Смоляков В.В.) обеспечить мероприятия по оценке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в соответствии с </w:t>
      </w:r>
      <w:r>
        <w:rPr>
          <w:sz w:val="24"/>
        </w:rPr>
        <w:t xml:space="preserve">подпунктом "а" пункта 1</w:t>
      </w:r>
      <w:r>
        <w:rPr>
          <w:sz w:val="24"/>
        </w:rPr>
        <w:t xml:space="preserve"> Указа.</w:t>
      </w:r>
      <w:r/>
    </w:p>
    <w:p>
      <w:pPr>
        <w:pStyle w:val="1231"/>
        <w:ind w:firstLine="540"/>
        <w:jc w:val="both"/>
        <w:spacing w:before="240"/>
      </w:pPr>
      <w:r>
        <w:rPr>
          <w:sz w:val="24"/>
        </w:rPr>
        <w:t xml:space="preserve">4. Управлению обеспечения деятельности и организации торгов (Костина О.М.) обеспечить проведение торгов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на условиях, указанных в </w:t>
      </w:r>
      <w:hyperlink w:tooltip="УСЛОВИЯ" w:anchor="P4194" w:history="1">
        <w:r>
          <w:rPr>
            <w:color w:val="0000ff"/>
            <w:sz w:val="24"/>
          </w:rPr>
          <w:t xml:space="preserve">приложении N 2</w:t>
        </w:r>
      </w:hyperlink>
      <w:r>
        <w:rPr>
          <w:sz w:val="24"/>
        </w:rPr>
        <w:t xml:space="preserve"> к настоящему распоряжению, после завершения оценочных мероприятий в отношении такого имущества в соответствии с </w:t>
      </w:r>
      <w:hyperlink w:tooltip="3. Управлению организации оценки федерального имущества (Смоляков В.В.) обеспечить мероприятия по оценке федерального имущества, указанного в приложении N 1 к настоящему распоряжению, в соответствии с подпунктом &quot;а&quot; пункта 1 Указа." w:anchor="P20" w:history="1">
        <w:r>
          <w:rPr>
            <w:color w:val="0000ff"/>
            <w:sz w:val="24"/>
          </w:rPr>
          <w:t xml:space="preserve">пунктом 3</w:t>
        </w:r>
      </w:hyperlink>
      <w:r>
        <w:rPr>
          <w:sz w:val="24"/>
        </w:rPr>
        <w:t xml:space="preserve"> настоящего распоряжения.</w:t>
      </w:r>
      <w:r/>
    </w:p>
    <w:p>
      <w:pPr>
        <w:pStyle w:val="1231"/>
        <w:ind w:firstLine="540"/>
        <w:jc w:val="both"/>
        <w:spacing w:before="240"/>
      </w:pPr>
      <w:r>
        <w:rPr>
          <w:sz w:val="24"/>
        </w:rPr>
        <w:t xml:space="preserve">5. Управлению инвестиционных отношений (Бучнев П.В.) обеспечить в установленном порядке необходимые мероприятия с целью приватизации федерального имущества, включенного в </w:t>
      </w:r>
      <w:hyperlink w:tooltip="ПЕРЕЧЕНЬ," w:anchor="P36" w:history="1">
        <w:r>
          <w:rPr>
            <w:color w:val="0000ff"/>
            <w:sz w:val="24"/>
          </w:rPr>
          <w:t xml:space="preserve">Перечень</w:t>
        </w:r>
      </w:hyperlink>
      <w:r>
        <w:rPr>
          <w:sz w:val="24"/>
        </w:rPr>
        <w:t xml:space="preserve">.</w:t>
      </w:r>
      <w:r/>
    </w:p>
    <w:p>
      <w:pPr>
        <w:pStyle w:val="1231"/>
        <w:ind w:firstLine="540"/>
        <w:jc w:val="both"/>
        <w:spacing w:before="240"/>
      </w:pPr>
      <w:r>
        <w:rPr>
          <w:sz w:val="24"/>
        </w:rPr>
        <w:t xml:space="preserve">6. Контроль за исполнением настоящего распоряжения возложить на Управление инвестиционных отношений (Бучнев П.В.).</w:t>
      </w:r>
      <w:r/>
    </w:p>
    <w:p>
      <w:pPr>
        <w:pStyle w:val="1231"/>
        <w:jc w:val="both"/>
      </w:pPr>
      <w:r>
        <w:rPr>
          <w:sz w:val="24"/>
        </w:rPr>
      </w:r>
      <w:r/>
    </w:p>
    <w:p>
      <w:pPr>
        <w:pStyle w:val="1231"/>
        <w:jc w:val="right"/>
      </w:pPr>
      <w:r>
        <w:rPr>
          <w:sz w:val="24"/>
        </w:rPr>
        <w:t xml:space="preserve">Вр.и.о. руководителя</w:t>
      </w:r>
      <w:r/>
    </w:p>
    <w:p>
      <w:pPr>
        <w:pStyle w:val="1231"/>
        <w:jc w:val="right"/>
      </w:pPr>
      <w:r>
        <w:rPr>
          <w:sz w:val="24"/>
        </w:rPr>
        <w:t xml:space="preserve">М.Е.ИВАНОВСКАЯ</w:t>
      </w:r>
      <w:r/>
    </w:p>
    <w:p>
      <w:pPr>
        <w:pStyle w:val="1231"/>
        <w:jc w:val="both"/>
      </w:pPr>
      <w:r>
        <w:rPr>
          <w:sz w:val="24"/>
        </w:rPr>
      </w:r>
      <w:r/>
    </w:p>
    <w:p>
      <w:pPr>
        <w:pStyle w:val="1231"/>
        <w:jc w:val="both"/>
      </w:pPr>
      <w:r>
        <w:rPr>
          <w:sz w:val="24"/>
        </w:rPr>
      </w:r>
      <w:r/>
    </w:p>
    <w:p>
      <w:pPr>
        <w:pStyle w:val="1231"/>
        <w:jc w:val="both"/>
      </w:pPr>
      <w:r>
        <w:rPr>
          <w:sz w:val="24"/>
        </w:rPr>
      </w:r>
      <w:r/>
    </w:p>
    <w:p>
      <w:pPr>
        <w:pStyle w:val="1231"/>
        <w:jc w:val="both"/>
      </w:pPr>
      <w:r>
        <w:rPr>
          <w:sz w:val="24"/>
        </w:rPr>
      </w:r>
      <w:r/>
    </w:p>
    <w:p>
      <w:pPr>
        <w:pStyle w:val="1231"/>
        <w:jc w:val="both"/>
      </w:pPr>
      <w:r>
        <w:rPr>
          <w:sz w:val="24"/>
        </w:rPr>
      </w:r>
      <w:r/>
    </w:p>
    <w:p>
      <w:pPr>
        <w:pStyle w:val="1231"/>
        <w:jc w:val="right"/>
        <w:outlineLvl w:val="0"/>
      </w:pPr>
      <w:r>
        <w:rPr>
          <w:sz w:val="24"/>
        </w:rPr>
        <w:t xml:space="preserve">Приложение N 1</w:t>
      </w:r>
      <w:r/>
    </w:p>
    <w:p>
      <w:pPr>
        <w:pStyle w:val="1231"/>
        <w:jc w:val="right"/>
      </w:pPr>
      <w:r>
        <w:rPr>
          <w:sz w:val="24"/>
        </w:rPr>
        <w:t xml:space="preserve">к распоряжению Росимущества</w:t>
      </w:r>
      <w:r/>
    </w:p>
    <w:p>
      <w:pPr>
        <w:pStyle w:val="1231"/>
        <w:jc w:val="right"/>
      </w:pPr>
      <w:r>
        <w:rPr>
          <w:sz w:val="24"/>
        </w:rPr>
        <w:t xml:space="preserve">от 11 июня 2026 г. N 1414-р</w:t>
      </w:r>
      <w:r/>
    </w:p>
    <w:p>
      <w:pPr>
        <w:pStyle w:val="1231"/>
        <w:jc w:val="both"/>
      </w:pPr>
      <w:r>
        <w:rPr>
          <w:sz w:val="24"/>
        </w:rPr>
      </w:r>
      <w:r/>
    </w:p>
    <w:p>
      <w:pPr>
        <w:pStyle w:val="1233"/>
        <w:jc w:val="center"/>
      </w:pPr>
      <w:r/>
      <w:bookmarkStart w:id="36" w:name="P36"/>
      <w:r/>
      <w:bookmarkEnd w:id="36"/>
      <w:r>
        <w:rPr>
          <w:sz w:val="24"/>
        </w:rPr>
        <w:t xml:space="preserve">ПЕРЕЧЕНЬ,</w:t>
      </w:r>
      <w:r/>
    </w:p>
    <w:p>
      <w:pPr>
        <w:pStyle w:val="1233"/>
        <w:jc w:val="center"/>
      </w:pPr>
      <w:r>
        <w:rPr>
          <w:sz w:val="24"/>
        </w:rPr>
        <w:t xml:space="preserve">НЕДВИЖИМОГО ИМУЩЕСТВА, ПОДЛЕЖАЩЕГО ПРИВАТИЗАЦИИ В РАМКАХ</w:t>
      </w:r>
      <w:r/>
    </w:p>
    <w:p>
      <w:pPr>
        <w:pStyle w:val="1233"/>
        <w:jc w:val="center"/>
      </w:pPr>
      <w:r>
        <w:rPr>
          <w:sz w:val="24"/>
        </w:rPr>
        <w:t xml:space="preserve">УКАЗА ПРЕЗИДЕНТА РОССИЙСКОЙ ФЕДЕРАЦИИ ОТ 30.09.2025 N 693</w:t>
      </w:r>
      <w:r/>
    </w:p>
    <w:p>
      <w:pPr>
        <w:pStyle w:val="1233"/>
        <w:jc w:val="center"/>
      </w:pPr>
      <w:r>
        <w:rPr>
          <w:sz w:val="24"/>
        </w:rPr>
        <w:t xml:space="preserve">"О НЕКОТОРЫХ ОСОБЕННОСТЯХ РЕАЛИЗАЦИИ ИМУЩЕСТВА,</w:t>
      </w:r>
      <w:r/>
    </w:p>
    <w:p>
      <w:pPr>
        <w:pStyle w:val="1233"/>
        <w:jc w:val="center"/>
      </w:pPr>
      <w:r>
        <w:rPr>
          <w:sz w:val="24"/>
        </w:rPr>
        <w:t xml:space="preserve">НАХОДЯЩЕГОСЯ В ФЕДЕРАЛЬНОЙ СОБСТВЕННОСТИ"</w:t>
      </w:r>
      <w:r/>
    </w:p>
    <w:p>
      <w:pPr>
        <w:spacing w:after="1"/>
      </w:pPr>
      <w:r/>
      <w:r/>
    </w:p>
    <w:p>
      <w:pPr>
        <w:pStyle w:val="1231"/>
        <w:jc w:val="both"/>
      </w:pPr>
      <w:r>
        <w:rPr>
          <w:sz w:val="24"/>
        </w:rPr>
      </w:r>
      <w:r/>
    </w:p>
    <w:p>
      <w:pPr>
        <w:sectPr>
          <w:headerReference w:type="default" r:id="rId8"/>
          <w:headerReference w:type="first" r:id="rId9"/>
          <w:footerReference w:type="default" r:id="rId14"/>
          <w:footerReference w:type="first" r:id="rId15"/>
          <w:footnotePr/>
          <w:endnotePr/>
          <w:type w:val="nextPage"/>
          <w:pgSz w:w="11906" w:h="16838" w:orient="portrait"/>
          <w:pgMar w:top="1440" w:right="566" w:bottom="1440" w:left="1133" w:header="0" w:footer="0" w:gutter="0"/>
          <w:cols w:num="1" w:sep="0" w:space="1701" w:equalWidth="1"/>
          <w:docGrid w:linePitch="360"/>
        </w:sectPr>
      </w:pPr>
      <w:r/>
      <w:r/>
    </w:p>
    <w:tbl>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67"/>
        <w:gridCol w:w="3045"/>
        <w:gridCol w:w="3046"/>
        <w:gridCol w:w="2299"/>
        <w:gridCol w:w="1642"/>
        <w:gridCol w:w="1984"/>
        <w:gridCol w:w="1020"/>
      </w:tblGrid>
      <w:tr>
        <w:tblPrEx/>
        <w:trPr/>
        <w:tc>
          <w:tcPr>
            <w:tcW w:w="567" w:type="dxa"/>
            <w:vAlign w:val="center"/>
            <w:textDirection w:val="lrTb"/>
            <w:noWrap w:val="false"/>
          </w:tcPr>
          <w:p>
            <w:pPr>
              <w:pStyle w:val="1231"/>
              <w:jc w:val="center"/>
            </w:pPr>
            <w:r>
              <w:rPr>
                <w:sz w:val="24"/>
              </w:rPr>
              <w:t xml:space="preserve">N п/п</w:t>
            </w:r>
            <w:r/>
          </w:p>
        </w:tc>
        <w:tc>
          <w:tcPr>
            <w:tcW w:w="3045" w:type="dxa"/>
            <w:vAlign w:val="center"/>
            <w:textDirection w:val="lrTb"/>
            <w:noWrap w:val="false"/>
          </w:tcPr>
          <w:p>
            <w:pPr>
              <w:pStyle w:val="1231"/>
              <w:jc w:val="center"/>
            </w:pPr>
            <w:r>
              <w:rPr>
                <w:sz w:val="24"/>
              </w:rPr>
              <w:t xml:space="preserve">Наименование объекта федерального имущества</w:t>
            </w:r>
            <w:r/>
          </w:p>
        </w:tc>
        <w:tc>
          <w:tcPr>
            <w:tcW w:w="3046" w:type="dxa"/>
            <w:vAlign w:val="center"/>
            <w:textDirection w:val="lrTb"/>
            <w:noWrap w:val="false"/>
          </w:tcPr>
          <w:p>
            <w:pPr>
              <w:pStyle w:val="1231"/>
              <w:jc w:val="center"/>
            </w:pPr>
            <w:r>
              <w:rPr>
                <w:sz w:val="24"/>
              </w:rPr>
              <w:t xml:space="preserve">Местонахождение объекта федерального имущества (для недвижимого имущества)</w:t>
            </w:r>
            <w:r/>
          </w:p>
        </w:tc>
        <w:tc>
          <w:tcPr>
            <w:tcW w:w="2299" w:type="dxa"/>
            <w:vAlign w:val="center"/>
            <w:textDirection w:val="lrTb"/>
            <w:noWrap w:val="false"/>
          </w:tcPr>
          <w:p>
            <w:pPr>
              <w:pStyle w:val="1231"/>
              <w:jc w:val="center"/>
            </w:pPr>
            <w:r>
              <w:rPr>
                <w:sz w:val="24"/>
              </w:rPr>
              <w:t xml:space="preserve">Кадастровый номер (для недвижимого имущества)</w:t>
            </w:r>
            <w:r/>
          </w:p>
        </w:tc>
        <w:tc>
          <w:tcPr>
            <w:tcW w:w="1642" w:type="dxa"/>
            <w:vAlign w:val="center"/>
            <w:textDirection w:val="lrTb"/>
            <w:noWrap w:val="false"/>
          </w:tcPr>
          <w:p>
            <w:pPr>
              <w:pStyle w:val="1231"/>
              <w:jc w:val="center"/>
            </w:pPr>
            <w:r>
              <w:rPr>
                <w:sz w:val="24"/>
              </w:rPr>
              <w:t xml:space="preserve">Номер в реестре федерального имущества</w:t>
            </w:r>
            <w:r/>
          </w:p>
        </w:tc>
        <w:tc>
          <w:tcPr>
            <w:tcW w:w="1984" w:type="dxa"/>
            <w:vAlign w:val="center"/>
            <w:textDirection w:val="lrTb"/>
            <w:noWrap w:val="false"/>
          </w:tcPr>
          <w:p>
            <w:pPr>
              <w:pStyle w:val="1231"/>
              <w:jc w:val="center"/>
            </w:pPr>
            <w:r>
              <w:rPr>
                <w:sz w:val="24"/>
              </w:rPr>
              <w:t xml:space="preserve">Условия приватизации</w:t>
            </w:r>
            <w:r/>
          </w:p>
        </w:tc>
        <w:tc>
          <w:tcPr>
            <w:tcW w:w="1020" w:type="dxa"/>
            <w:vAlign w:val="center"/>
            <w:textDirection w:val="lrTb"/>
            <w:noWrap w:val="false"/>
          </w:tcPr>
          <w:p>
            <w:pPr>
              <w:pStyle w:val="1231"/>
              <w:jc w:val="center"/>
            </w:pPr>
            <w:r>
              <w:rPr>
                <w:sz w:val="24"/>
              </w:rPr>
              <w:t xml:space="preserve">Сроки приватизации</w:t>
            </w:r>
            <w:r/>
          </w:p>
        </w:tc>
      </w:tr>
      <w:tr>
        <w:tblPrEx/>
        <w:trPr/>
        <w:tc>
          <w:tcPr>
            <w:tcW w:w="567" w:type="dxa"/>
            <w:vAlign w:val="center"/>
            <w:textDirection w:val="lrTb"/>
            <w:noWrap w:val="false"/>
          </w:tcPr>
          <w:p>
            <w:pPr>
              <w:pStyle w:val="1231"/>
              <w:jc w:val="center"/>
            </w:pPr>
            <w:r>
              <w:rPr>
                <w:sz w:val="24"/>
              </w:rPr>
              <w:t xml:space="preserve">1</w:t>
            </w:r>
            <w:r/>
          </w:p>
        </w:tc>
        <w:tc>
          <w:tcPr>
            <w:tcW w:w="3045" w:type="dxa"/>
            <w:vAlign w:val="center"/>
            <w:textDirection w:val="lrTb"/>
            <w:noWrap w:val="false"/>
          </w:tcPr>
          <w:p>
            <w:pPr>
              <w:pStyle w:val="1231"/>
            </w:pPr>
            <w:r>
              <w:rPr>
                <w:sz w:val="24"/>
              </w:rPr>
              <w:t xml:space="preserve">17/20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Московская область, р-н, Ступинский, г. Ступино, ул. Калинина, д. 34а, пом. II2</w:t>
            </w:r>
            <w:r/>
          </w:p>
        </w:tc>
        <w:tc>
          <w:tcPr>
            <w:tcW w:w="2299" w:type="dxa"/>
            <w:vAlign w:val="center"/>
            <w:textDirection w:val="lrTb"/>
            <w:noWrap w:val="false"/>
          </w:tcPr>
          <w:p>
            <w:pPr>
              <w:pStyle w:val="1231"/>
              <w:jc w:val="center"/>
            </w:pPr>
            <w:r>
              <w:rPr>
                <w:sz w:val="24"/>
              </w:rPr>
              <w:t xml:space="preserve">50:33:0040128:961</w:t>
            </w:r>
            <w:r/>
          </w:p>
        </w:tc>
        <w:tc>
          <w:tcPr>
            <w:tcW w:w="1642" w:type="dxa"/>
            <w:vAlign w:val="center"/>
            <w:textDirection w:val="lrTb"/>
            <w:noWrap w:val="false"/>
          </w:tcPr>
          <w:p>
            <w:pPr>
              <w:pStyle w:val="1231"/>
              <w:jc w:val="center"/>
            </w:pPr>
            <w:r>
              <w:rPr>
                <w:sz w:val="24"/>
              </w:rPr>
              <w:t xml:space="preserve">П26510000021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w:t>
            </w:r>
            <w:r/>
          </w:p>
        </w:tc>
        <w:tc>
          <w:tcPr>
            <w:tcW w:w="3045" w:type="dxa"/>
            <w:vAlign w:val="center"/>
            <w:textDirection w:val="lrTb"/>
            <w:noWrap w:val="false"/>
          </w:tcPr>
          <w:p>
            <w:pPr>
              <w:pStyle w:val="1231"/>
            </w:pPr>
            <w:r>
              <w:rPr>
                <w:sz w:val="24"/>
              </w:rPr>
              <w:t xml:space="preserve">10/13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Московская область, г. Ступино, ул. Калинина, д. 2, пом. VIII</w:t>
            </w:r>
            <w:r/>
          </w:p>
        </w:tc>
        <w:tc>
          <w:tcPr>
            <w:tcW w:w="2299" w:type="dxa"/>
            <w:vAlign w:val="center"/>
            <w:textDirection w:val="lrTb"/>
            <w:noWrap w:val="false"/>
          </w:tcPr>
          <w:p>
            <w:pPr>
              <w:pStyle w:val="1231"/>
              <w:jc w:val="center"/>
            </w:pPr>
            <w:r>
              <w:rPr>
                <w:sz w:val="24"/>
              </w:rPr>
              <w:t xml:space="preserve">50:33:0000000:73089</w:t>
            </w:r>
            <w:r/>
          </w:p>
        </w:tc>
        <w:tc>
          <w:tcPr>
            <w:tcW w:w="1642" w:type="dxa"/>
            <w:vAlign w:val="center"/>
            <w:textDirection w:val="lrTb"/>
            <w:noWrap w:val="false"/>
          </w:tcPr>
          <w:p>
            <w:pPr>
              <w:pStyle w:val="1231"/>
              <w:jc w:val="center"/>
            </w:pPr>
            <w:r>
              <w:rPr>
                <w:sz w:val="24"/>
              </w:rPr>
              <w:t xml:space="preserve">П26510000023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3</w:t>
            </w:r>
            <w:r/>
          </w:p>
        </w:tc>
        <w:tc>
          <w:tcPr>
            <w:tcW w:w="3045" w:type="dxa"/>
            <w:vAlign w:val="center"/>
            <w:textDirection w:val="lrTb"/>
            <w:noWrap w:val="false"/>
          </w:tcPr>
          <w:p>
            <w:pPr>
              <w:pStyle w:val="1231"/>
            </w:pPr>
            <w:r>
              <w:rPr>
                <w:sz w:val="24"/>
              </w:rPr>
              <w:t xml:space="preserve">13/15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Московская область, г. Ступино, ул. Куйбышева, д. 5, пом. VIII</w:t>
            </w:r>
            <w:r/>
          </w:p>
        </w:tc>
        <w:tc>
          <w:tcPr>
            <w:tcW w:w="2299" w:type="dxa"/>
            <w:vAlign w:val="center"/>
            <w:textDirection w:val="lrTb"/>
            <w:noWrap w:val="false"/>
          </w:tcPr>
          <w:p>
            <w:pPr>
              <w:pStyle w:val="1231"/>
              <w:jc w:val="center"/>
            </w:pPr>
            <w:r>
              <w:rPr>
                <w:sz w:val="24"/>
              </w:rPr>
              <w:t xml:space="preserve">50:33:0040131:2068</w:t>
            </w:r>
            <w:r/>
          </w:p>
        </w:tc>
        <w:tc>
          <w:tcPr>
            <w:tcW w:w="1642" w:type="dxa"/>
            <w:vAlign w:val="center"/>
            <w:textDirection w:val="lrTb"/>
            <w:noWrap w:val="false"/>
          </w:tcPr>
          <w:p>
            <w:pPr>
              <w:pStyle w:val="1231"/>
              <w:jc w:val="center"/>
            </w:pPr>
            <w:r>
              <w:rPr>
                <w:sz w:val="24"/>
              </w:rPr>
              <w:t xml:space="preserve">П26510000022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Замоскворечье, переулок Старый Толмачевский, дом 3, квартира 24</w:t>
            </w:r>
            <w:r/>
          </w:p>
        </w:tc>
        <w:tc>
          <w:tcPr>
            <w:tcW w:w="2299" w:type="dxa"/>
            <w:vAlign w:val="center"/>
            <w:textDirection w:val="lrTb"/>
            <w:noWrap w:val="false"/>
          </w:tcPr>
          <w:p>
            <w:pPr>
              <w:pStyle w:val="1231"/>
              <w:jc w:val="center"/>
            </w:pPr>
            <w:r>
              <w:rPr>
                <w:sz w:val="24"/>
              </w:rPr>
              <w:t xml:space="preserve">77:01:0002012:2548</w:t>
            </w:r>
            <w:r/>
          </w:p>
        </w:tc>
        <w:tc>
          <w:tcPr>
            <w:tcW w:w="1642" w:type="dxa"/>
            <w:vAlign w:val="center"/>
            <w:textDirection w:val="lrTb"/>
            <w:noWrap w:val="false"/>
          </w:tcPr>
          <w:p>
            <w:pPr>
              <w:pStyle w:val="1231"/>
              <w:jc w:val="center"/>
            </w:pPr>
            <w:r>
              <w:rPr>
                <w:sz w:val="24"/>
              </w:rPr>
              <w:t xml:space="preserve">П13770083934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Алексеевский, улица Новоалексеевская, дом 16, корпус 5, квартира 44</w:t>
            </w:r>
            <w:r/>
          </w:p>
        </w:tc>
        <w:tc>
          <w:tcPr>
            <w:tcW w:w="2299" w:type="dxa"/>
            <w:vAlign w:val="center"/>
            <w:textDirection w:val="lrTb"/>
            <w:noWrap w:val="false"/>
          </w:tcPr>
          <w:p>
            <w:pPr>
              <w:pStyle w:val="1231"/>
              <w:jc w:val="center"/>
            </w:pPr>
            <w:r>
              <w:rPr>
                <w:sz w:val="24"/>
              </w:rPr>
              <w:t xml:space="preserve">77:02:0023014:8155</w:t>
            </w:r>
            <w:r/>
          </w:p>
        </w:tc>
        <w:tc>
          <w:tcPr>
            <w:tcW w:w="1642" w:type="dxa"/>
            <w:vAlign w:val="center"/>
            <w:textDirection w:val="lrTb"/>
            <w:noWrap w:val="false"/>
          </w:tcPr>
          <w:p>
            <w:pPr>
              <w:pStyle w:val="1231"/>
              <w:jc w:val="center"/>
            </w:pPr>
            <w:r>
              <w:rPr>
                <w:sz w:val="24"/>
              </w:rPr>
              <w:t xml:space="preserve">П13770083926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Арбат, бульвар Гоголевский, дом 25, строение 1, квартира 39</w:t>
            </w:r>
            <w:r/>
          </w:p>
        </w:tc>
        <w:tc>
          <w:tcPr>
            <w:tcW w:w="2299" w:type="dxa"/>
            <w:vAlign w:val="center"/>
            <w:textDirection w:val="lrTb"/>
            <w:noWrap w:val="false"/>
          </w:tcPr>
          <w:p>
            <w:pPr>
              <w:pStyle w:val="1231"/>
              <w:jc w:val="center"/>
            </w:pPr>
            <w:r>
              <w:rPr>
                <w:sz w:val="24"/>
              </w:rPr>
              <w:t xml:space="preserve">77:01:0001047:1621</w:t>
            </w:r>
            <w:r/>
          </w:p>
        </w:tc>
        <w:tc>
          <w:tcPr>
            <w:tcW w:w="1642" w:type="dxa"/>
            <w:vAlign w:val="center"/>
            <w:textDirection w:val="lrTb"/>
            <w:noWrap w:val="false"/>
          </w:tcPr>
          <w:p>
            <w:pPr>
              <w:pStyle w:val="1231"/>
              <w:jc w:val="center"/>
            </w:pPr>
            <w:r>
              <w:rPr>
                <w:sz w:val="24"/>
              </w:rPr>
              <w:t xml:space="preserve">П13770083929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переулок Большой Гнездниковский, дом 10, квартира 303</w:t>
            </w:r>
            <w:r/>
          </w:p>
        </w:tc>
        <w:tc>
          <w:tcPr>
            <w:tcW w:w="2299" w:type="dxa"/>
            <w:vAlign w:val="center"/>
            <w:textDirection w:val="lrTb"/>
            <w:noWrap w:val="false"/>
          </w:tcPr>
          <w:p>
            <w:pPr>
              <w:pStyle w:val="1231"/>
              <w:jc w:val="center"/>
            </w:pPr>
            <w:r>
              <w:rPr>
                <w:sz w:val="24"/>
              </w:rPr>
              <w:t xml:space="preserve">77:01:0001069:1911</w:t>
            </w:r>
            <w:r/>
          </w:p>
        </w:tc>
        <w:tc>
          <w:tcPr>
            <w:tcW w:w="1642" w:type="dxa"/>
            <w:vAlign w:val="center"/>
            <w:textDirection w:val="lrTb"/>
            <w:noWrap w:val="false"/>
          </w:tcPr>
          <w:p>
            <w:pPr>
              <w:pStyle w:val="1231"/>
              <w:jc w:val="center"/>
            </w:pPr>
            <w:r>
              <w:rPr>
                <w:sz w:val="24"/>
              </w:rPr>
              <w:t xml:space="preserve">П13770083935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8</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Можайский, улица Вересаева, дом 9, квартира 5</w:t>
            </w:r>
            <w:r/>
          </w:p>
        </w:tc>
        <w:tc>
          <w:tcPr>
            <w:tcW w:w="2299" w:type="dxa"/>
            <w:vAlign w:val="center"/>
            <w:textDirection w:val="lrTb"/>
            <w:noWrap w:val="false"/>
          </w:tcPr>
          <w:p>
            <w:pPr>
              <w:pStyle w:val="1231"/>
              <w:jc w:val="center"/>
            </w:pPr>
            <w:r>
              <w:rPr>
                <w:sz w:val="24"/>
              </w:rPr>
              <w:t xml:space="preserve">77:07:0008007:5239</w:t>
            </w:r>
            <w:r/>
          </w:p>
        </w:tc>
        <w:tc>
          <w:tcPr>
            <w:tcW w:w="1642" w:type="dxa"/>
            <w:vAlign w:val="center"/>
            <w:textDirection w:val="lrTb"/>
            <w:noWrap w:val="false"/>
          </w:tcPr>
          <w:p>
            <w:pPr>
              <w:pStyle w:val="1231"/>
              <w:jc w:val="center"/>
            </w:pPr>
            <w:r>
              <w:rPr>
                <w:sz w:val="24"/>
              </w:rPr>
              <w:t xml:space="preserve">П13770086753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Можайский, улица Вересаева, дом 9, машино-место 26</w:t>
            </w:r>
            <w:r/>
          </w:p>
        </w:tc>
        <w:tc>
          <w:tcPr>
            <w:tcW w:w="2299" w:type="dxa"/>
            <w:vAlign w:val="center"/>
            <w:textDirection w:val="lrTb"/>
            <w:noWrap w:val="false"/>
          </w:tcPr>
          <w:p>
            <w:pPr>
              <w:pStyle w:val="1231"/>
              <w:jc w:val="center"/>
            </w:pPr>
            <w:r>
              <w:rPr>
                <w:sz w:val="24"/>
              </w:rPr>
              <w:t xml:space="preserve">77:07:0008007:5353</w:t>
            </w:r>
            <w:r/>
          </w:p>
        </w:tc>
        <w:tc>
          <w:tcPr>
            <w:tcW w:w="1642" w:type="dxa"/>
            <w:vAlign w:val="center"/>
            <w:textDirection w:val="lrTb"/>
            <w:noWrap w:val="false"/>
          </w:tcPr>
          <w:p>
            <w:pPr>
              <w:pStyle w:val="1231"/>
              <w:jc w:val="center"/>
            </w:pPr>
            <w:r>
              <w:rPr>
                <w:sz w:val="24"/>
              </w:rPr>
              <w:t xml:space="preserve">П13770086764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Российская Федерация, город Москва, вн.тер.г. муниципальный округ Можайский, улица Вересаева, дом 9, квартира 47</w:t>
            </w:r>
            <w:r/>
          </w:p>
        </w:tc>
        <w:tc>
          <w:tcPr>
            <w:tcW w:w="2299" w:type="dxa"/>
            <w:vAlign w:val="center"/>
            <w:textDirection w:val="lrTb"/>
            <w:noWrap w:val="false"/>
          </w:tcPr>
          <w:p>
            <w:pPr>
              <w:pStyle w:val="1231"/>
              <w:jc w:val="center"/>
            </w:pPr>
            <w:r>
              <w:rPr>
                <w:sz w:val="24"/>
              </w:rPr>
              <w:t xml:space="preserve">77:07:0008007:5281</w:t>
            </w:r>
            <w:r/>
          </w:p>
        </w:tc>
        <w:tc>
          <w:tcPr>
            <w:tcW w:w="1642" w:type="dxa"/>
            <w:vAlign w:val="center"/>
            <w:textDirection w:val="lrTb"/>
            <w:noWrap w:val="false"/>
          </w:tcPr>
          <w:p>
            <w:pPr>
              <w:pStyle w:val="1231"/>
              <w:jc w:val="center"/>
            </w:pPr>
            <w:r>
              <w:rPr>
                <w:sz w:val="24"/>
              </w:rPr>
              <w:t xml:space="preserve">П13770083936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Алексеевский, улица Новоалексеевская, дом 16, корпус 5, квартира 7</w:t>
            </w:r>
            <w:r/>
          </w:p>
        </w:tc>
        <w:tc>
          <w:tcPr>
            <w:tcW w:w="2299" w:type="dxa"/>
            <w:vAlign w:val="center"/>
            <w:textDirection w:val="lrTb"/>
            <w:noWrap w:val="false"/>
          </w:tcPr>
          <w:p>
            <w:pPr>
              <w:pStyle w:val="1231"/>
              <w:jc w:val="center"/>
            </w:pPr>
            <w:r>
              <w:rPr>
                <w:sz w:val="24"/>
              </w:rPr>
              <w:t xml:space="preserve">77:02:0023014:8473</w:t>
            </w:r>
            <w:r/>
          </w:p>
        </w:tc>
        <w:tc>
          <w:tcPr>
            <w:tcW w:w="1642" w:type="dxa"/>
            <w:vAlign w:val="center"/>
            <w:textDirection w:val="lrTb"/>
            <w:noWrap w:val="false"/>
          </w:tcPr>
          <w:p>
            <w:pPr>
              <w:pStyle w:val="1231"/>
              <w:jc w:val="center"/>
            </w:pPr>
            <w:r>
              <w:rPr>
                <w:sz w:val="24"/>
              </w:rPr>
              <w:t xml:space="preserve">П13770083932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Алексеевский, улица Новоалексеевская, дом 16, корпус 5, квартира 378</w:t>
            </w:r>
            <w:r/>
          </w:p>
        </w:tc>
        <w:tc>
          <w:tcPr>
            <w:tcW w:w="2299" w:type="dxa"/>
            <w:vAlign w:val="center"/>
            <w:textDirection w:val="lrTb"/>
            <w:noWrap w:val="false"/>
          </w:tcPr>
          <w:p>
            <w:pPr>
              <w:pStyle w:val="1231"/>
              <w:jc w:val="center"/>
            </w:pPr>
            <w:r>
              <w:rPr>
                <w:sz w:val="24"/>
              </w:rPr>
              <w:t xml:space="preserve">77:02:0023014:8076</w:t>
            </w:r>
            <w:r/>
          </w:p>
        </w:tc>
        <w:tc>
          <w:tcPr>
            <w:tcW w:w="1642" w:type="dxa"/>
            <w:vAlign w:val="center"/>
            <w:textDirection w:val="lrTb"/>
            <w:noWrap w:val="false"/>
          </w:tcPr>
          <w:p>
            <w:pPr>
              <w:pStyle w:val="1231"/>
              <w:jc w:val="center"/>
            </w:pPr>
            <w:r>
              <w:rPr>
                <w:sz w:val="24"/>
              </w:rPr>
              <w:t xml:space="preserve">П13770083916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Московская область, м.о. Истра, д. Красный Поселок, тер. ЖК САМПО, ул. Героя Советского Союза Фадеева А.И., д. 5, кв. 17</w:t>
            </w:r>
            <w:r/>
          </w:p>
        </w:tc>
        <w:tc>
          <w:tcPr>
            <w:tcW w:w="2299" w:type="dxa"/>
            <w:vAlign w:val="center"/>
            <w:textDirection w:val="lrTb"/>
            <w:noWrap w:val="false"/>
          </w:tcPr>
          <w:p>
            <w:pPr>
              <w:pStyle w:val="1231"/>
              <w:jc w:val="center"/>
            </w:pPr>
            <w:r>
              <w:rPr>
                <w:sz w:val="24"/>
              </w:rPr>
              <w:t xml:space="preserve">50:08:0050402:2744</w:t>
            </w:r>
            <w:r/>
          </w:p>
        </w:tc>
        <w:tc>
          <w:tcPr>
            <w:tcW w:w="1642" w:type="dxa"/>
            <w:vAlign w:val="center"/>
            <w:textDirection w:val="lrTb"/>
            <w:noWrap w:val="false"/>
          </w:tcPr>
          <w:p>
            <w:pPr>
              <w:pStyle w:val="1231"/>
              <w:jc w:val="center"/>
            </w:pPr>
            <w:r>
              <w:rPr>
                <w:sz w:val="24"/>
              </w:rPr>
              <w:t xml:space="preserve">П13510093364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Московская область, м.о. Истра, с Павловская Слобода, ул. Изумрудная, д. 7 к. 2, кв. 2</w:t>
            </w:r>
            <w:r/>
          </w:p>
        </w:tc>
        <w:tc>
          <w:tcPr>
            <w:tcW w:w="2299" w:type="dxa"/>
            <w:vAlign w:val="center"/>
            <w:textDirection w:val="lrTb"/>
            <w:noWrap w:val="false"/>
          </w:tcPr>
          <w:p>
            <w:pPr>
              <w:pStyle w:val="1231"/>
              <w:jc w:val="center"/>
            </w:pPr>
            <w:r>
              <w:rPr>
                <w:sz w:val="24"/>
              </w:rPr>
              <w:t xml:space="preserve">50:08:0050313:1276</w:t>
            </w:r>
            <w:r/>
          </w:p>
        </w:tc>
        <w:tc>
          <w:tcPr>
            <w:tcW w:w="1642" w:type="dxa"/>
            <w:vAlign w:val="center"/>
            <w:textDirection w:val="lrTb"/>
            <w:noWrap w:val="false"/>
          </w:tcPr>
          <w:p>
            <w:pPr>
              <w:pStyle w:val="1231"/>
              <w:jc w:val="center"/>
            </w:pPr>
            <w:r>
              <w:rPr>
                <w:sz w:val="24"/>
              </w:rPr>
              <w:t xml:space="preserve">П13510093363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Хамовники, улица Остоженка, дом 25, квартира 69</w:t>
            </w:r>
            <w:r/>
          </w:p>
        </w:tc>
        <w:tc>
          <w:tcPr>
            <w:tcW w:w="2299" w:type="dxa"/>
            <w:vAlign w:val="center"/>
            <w:textDirection w:val="lrTb"/>
            <w:noWrap w:val="false"/>
          </w:tcPr>
          <w:p>
            <w:pPr>
              <w:pStyle w:val="1231"/>
              <w:jc w:val="center"/>
            </w:pPr>
            <w:r>
              <w:rPr>
                <w:sz w:val="24"/>
              </w:rPr>
              <w:t xml:space="preserve">77:01:0001052:2147</w:t>
            </w:r>
            <w:r/>
          </w:p>
        </w:tc>
        <w:tc>
          <w:tcPr>
            <w:tcW w:w="1642" w:type="dxa"/>
            <w:vAlign w:val="center"/>
            <w:textDirection w:val="lrTb"/>
            <w:noWrap w:val="false"/>
          </w:tcPr>
          <w:p>
            <w:pPr>
              <w:pStyle w:val="1231"/>
              <w:jc w:val="center"/>
            </w:pPr>
            <w:r>
              <w:rPr>
                <w:sz w:val="24"/>
              </w:rPr>
              <w:t xml:space="preserve">П13770083921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Можайский, улица Вересаева, дом 6, квартира 10</w:t>
            </w:r>
            <w:r/>
          </w:p>
        </w:tc>
        <w:tc>
          <w:tcPr>
            <w:tcW w:w="2299" w:type="dxa"/>
            <w:vAlign w:val="center"/>
            <w:textDirection w:val="lrTb"/>
            <w:noWrap w:val="false"/>
          </w:tcPr>
          <w:p>
            <w:pPr>
              <w:pStyle w:val="1231"/>
              <w:jc w:val="center"/>
            </w:pPr>
            <w:r>
              <w:rPr>
                <w:sz w:val="24"/>
              </w:rPr>
              <w:t xml:space="preserve">77:07:0008007:1516</w:t>
            </w:r>
            <w:r/>
          </w:p>
        </w:tc>
        <w:tc>
          <w:tcPr>
            <w:tcW w:w="1642" w:type="dxa"/>
            <w:vAlign w:val="center"/>
            <w:textDirection w:val="lrTb"/>
            <w:noWrap w:val="false"/>
          </w:tcPr>
          <w:p>
            <w:pPr>
              <w:pStyle w:val="1231"/>
              <w:jc w:val="center"/>
            </w:pPr>
            <w:r>
              <w:rPr>
                <w:sz w:val="24"/>
              </w:rPr>
              <w:t xml:space="preserve">П13770083940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город Москва, вн.тер.г. муниципальный округ Арбат, переулок Плотников, дом 21, строение 1, квартира 3</w:t>
            </w:r>
            <w:r/>
          </w:p>
        </w:tc>
        <w:tc>
          <w:tcPr>
            <w:tcW w:w="2299" w:type="dxa"/>
            <w:vAlign w:val="center"/>
            <w:textDirection w:val="lrTb"/>
            <w:noWrap w:val="false"/>
          </w:tcPr>
          <w:p>
            <w:pPr>
              <w:pStyle w:val="1231"/>
              <w:jc w:val="center"/>
            </w:pPr>
            <w:r>
              <w:rPr>
                <w:sz w:val="24"/>
              </w:rPr>
              <w:t xml:space="preserve">77:01:0001058:2324</w:t>
            </w:r>
            <w:r/>
          </w:p>
        </w:tc>
        <w:tc>
          <w:tcPr>
            <w:tcW w:w="1642" w:type="dxa"/>
            <w:vAlign w:val="center"/>
            <w:textDirection w:val="lrTb"/>
            <w:noWrap w:val="false"/>
          </w:tcPr>
          <w:p>
            <w:pPr>
              <w:pStyle w:val="1231"/>
              <w:jc w:val="center"/>
            </w:pPr>
            <w:r>
              <w:rPr>
                <w:sz w:val="24"/>
              </w:rPr>
              <w:t xml:space="preserve">П13770083925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w:t>
            </w:r>
            <w:r/>
          </w:p>
        </w:tc>
        <w:tc>
          <w:tcPr>
            <w:tcW w:w="3045" w:type="dxa"/>
            <w:vAlign w:val="center"/>
            <w:textDirection w:val="lrTb"/>
            <w:noWrap w:val="false"/>
          </w:tcPr>
          <w:p>
            <w:pPr>
              <w:pStyle w:val="1231"/>
            </w:pPr>
            <w:r>
              <w:rPr>
                <w:sz w:val="24"/>
              </w:rPr>
              <w:t xml:space="preserve">3/4 доли в праве общей долевой собственности на нежилое помещение N 6 (магазин)</w:t>
            </w:r>
            <w:r/>
          </w:p>
        </w:tc>
        <w:tc>
          <w:tcPr>
            <w:tcW w:w="3046" w:type="dxa"/>
            <w:vAlign w:val="center"/>
            <w:textDirection w:val="lrTb"/>
            <w:noWrap w:val="false"/>
          </w:tcPr>
          <w:p>
            <w:pPr>
              <w:pStyle w:val="1231"/>
              <w:jc w:val="center"/>
            </w:pPr>
            <w:r>
              <w:rPr>
                <w:sz w:val="24"/>
              </w:rPr>
              <w:t xml:space="preserve">Челябинская область, г. Челябинск, ул. Гагарина, д. 6, пом. 6</w:t>
            </w:r>
            <w:r/>
          </w:p>
        </w:tc>
        <w:tc>
          <w:tcPr>
            <w:tcW w:w="2299" w:type="dxa"/>
            <w:vAlign w:val="center"/>
            <w:textDirection w:val="lrTb"/>
            <w:noWrap w:val="false"/>
          </w:tcPr>
          <w:p>
            <w:pPr>
              <w:pStyle w:val="1231"/>
              <w:jc w:val="center"/>
            </w:pPr>
            <w:r>
              <w:rPr>
                <w:sz w:val="24"/>
              </w:rPr>
              <w:t xml:space="preserve">74:36:0414012:552</w:t>
            </w:r>
            <w:r/>
          </w:p>
        </w:tc>
        <w:tc>
          <w:tcPr>
            <w:tcW w:w="1642" w:type="dxa"/>
            <w:vAlign w:val="center"/>
            <w:textDirection w:val="lrTb"/>
            <w:noWrap w:val="false"/>
          </w:tcPr>
          <w:p>
            <w:pPr>
              <w:pStyle w:val="1231"/>
              <w:jc w:val="center"/>
            </w:pPr>
            <w:r>
              <w:rPr>
                <w:sz w:val="24"/>
              </w:rPr>
              <w:t xml:space="preserve">П26740000013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w:t>
            </w:r>
            <w:r/>
          </w:p>
        </w:tc>
        <w:tc>
          <w:tcPr>
            <w:tcW w:w="3045" w:type="dxa"/>
            <w:vAlign w:val="center"/>
            <w:textDirection w:val="lrTb"/>
            <w:noWrap w:val="false"/>
          </w:tcPr>
          <w:p>
            <w:pPr>
              <w:pStyle w:val="1231"/>
            </w:pPr>
            <w:r>
              <w:rPr>
                <w:sz w:val="24"/>
              </w:rPr>
              <w:t xml:space="preserve">Гараж</w:t>
            </w:r>
            <w:r/>
          </w:p>
        </w:tc>
        <w:tc>
          <w:tcPr>
            <w:tcW w:w="3046" w:type="dxa"/>
            <w:vAlign w:val="center"/>
            <w:textDirection w:val="lrTb"/>
            <w:noWrap w:val="false"/>
          </w:tcPr>
          <w:p>
            <w:pPr>
              <w:pStyle w:val="1231"/>
              <w:jc w:val="center"/>
            </w:pPr>
            <w:r>
              <w:rPr>
                <w:sz w:val="24"/>
              </w:rPr>
              <w:t xml:space="preserve">г. Челябинск, Ленинский район, гаражно-строительный кооператив N 318, ул. Гагарина, дом N 22, гараж (гаражный бокс) N 29</w:t>
            </w:r>
            <w:r/>
          </w:p>
        </w:tc>
        <w:tc>
          <w:tcPr>
            <w:tcW w:w="2299" w:type="dxa"/>
            <w:vAlign w:val="center"/>
            <w:textDirection w:val="lrTb"/>
            <w:noWrap w:val="false"/>
          </w:tcPr>
          <w:p>
            <w:pPr>
              <w:pStyle w:val="1231"/>
              <w:jc w:val="center"/>
            </w:pPr>
            <w:r>
              <w:rPr>
                <w:sz w:val="24"/>
              </w:rPr>
              <w:t xml:space="preserve">74:36:0324016:907</w:t>
            </w:r>
            <w:r/>
          </w:p>
        </w:tc>
        <w:tc>
          <w:tcPr>
            <w:tcW w:w="1642" w:type="dxa"/>
            <w:vAlign w:val="center"/>
            <w:textDirection w:val="lrTb"/>
            <w:noWrap w:val="false"/>
          </w:tcPr>
          <w:p>
            <w:pPr>
              <w:pStyle w:val="1231"/>
              <w:jc w:val="center"/>
            </w:pPr>
            <w:r>
              <w:rPr>
                <w:sz w:val="24"/>
              </w:rPr>
              <w:t xml:space="preserve">П13740012859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w:t>
            </w:r>
            <w:r/>
          </w:p>
        </w:tc>
        <w:tc>
          <w:tcPr>
            <w:tcW w:w="3045" w:type="dxa"/>
            <w:vAlign w:val="center"/>
            <w:textDirection w:val="lrTb"/>
            <w:noWrap w:val="false"/>
          </w:tcPr>
          <w:p>
            <w:pPr>
              <w:pStyle w:val="1231"/>
            </w:pPr>
            <w:r>
              <w:rPr>
                <w:sz w:val="24"/>
              </w:rPr>
              <w:t xml:space="preserve">5/8 доли в праве общей долевой собственности на нежилое помещение (часть 1-го этажа)</w:t>
            </w:r>
            <w:r/>
          </w:p>
        </w:tc>
        <w:tc>
          <w:tcPr>
            <w:tcW w:w="3046" w:type="dxa"/>
            <w:vAlign w:val="center"/>
            <w:textDirection w:val="lrTb"/>
            <w:noWrap w:val="false"/>
          </w:tcPr>
          <w:p>
            <w:pPr>
              <w:pStyle w:val="1231"/>
              <w:jc w:val="center"/>
            </w:pPr>
            <w:r>
              <w:rPr>
                <w:sz w:val="24"/>
              </w:rPr>
              <w:t xml:space="preserve">Челябинская область, г. Челябинск, ул. Дзержинского, д. 110, пом. 1</w:t>
            </w:r>
            <w:r/>
          </w:p>
        </w:tc>
        <w:tc>
          <w:tcPr>
            <w:tcW w:w="2299" w:type="dxa"/>
            <w:vAlign w:val="center"/>
            <w:textDirection w:val="lrTb"/>
            <w:noWrap w:val="false"/>
          </w:tcPr>
          <w:p>
            <w:pPr>
              <w:pStyle w:val="1231"/>
              <w:jc w:val="center"/>
            </w:pPr>
            <w:r>
              <w:rPr>
                <w:sz w:val="24"/>
              </w:rPr>
              <w:t xml:space="preserve">74:36:0324020:189</w:t>
            </w:r>
            <w:r/>
          </w:p>
        </w:tc>
        <w:tc>
          <w:tcPr>
            <w:tcW w:w="1642" w:type="dxa"/>
            <w:vAlign w:val="center"/>
            <w:textDirection w:val="lrTb"/>
            <w:noWrap w:val="false"/>
          </w:tcPr>
          <w:p>
            <w:pPr>
              <w:pStyle w:val="1231"/>
              <w:jc w:val="center"/>
            </w:pPr>
            <w:r>
              <w:rPr>
                <w:sz w:val="24"/>
              </w:rPr>
              <w:t xml:space="preserve">П26740000002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21</w:t>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tcW w:w="3046" w:type="dxa"/>
            <w:vAlign w:val="center"/>
            <w:textDirection w:val="lrTb"/>
            <w:noWrap w:val="false"/>
          </w:tcPr>
          <w:p>
            <w:pPr>
              <w:pStyle w:val="1231"/>
              <w:jc w:val="center"/>
            </w:pPr>
            <w:r>
              <w:rPr>
                <w:sz w:val="24"/>
              </w:rPr>
              <w:t xml:space="preserve">г. Челябинск, Ленинский район, гаражно-строительный кооператив N 318, ул. Гагарина, дом N 22, гараж (гаражный бокс) N 1</w:t>
            </w:r>
            <w:r/>
          </w:p>
        </w:tc>
        <w:tc>
          <w:tcPr>
            <w:tcBorders>
              <w:bottom w:val="none" w:color="000000" w:sz="4" w:space="0"/>
            </w:tcBorders>
            <w:tcW w:w="2299" w:type="dxa"/>
            <w:vAlign w:val="center"/>
            <w:textDirection w:val="lrTb"/>
            <w:noWrap w:val="false"/>
          </w:tcPr>
          <w:p>
            <w:pPr>
              <w:pStyle w:val="1231"/>
              <w:jc w:val="center"/>
            </w:pPr>
            <w:r>
              <w:rPr>
                <w:sz w:val="24"/>
              </w:rPr>
              <w:t xml:space="preserve">74:36:0324016:917</w:t>
            </w:r>
            <w:r/>
          </w:p>
        </w:tc>
        <w:tc>
          <w:tcPr>
            <w:tcBorders>
              <w:bottom w:val="none" w:color="000000" w:sz="4" w:space="0"/>
            </w:tcBorders>
            <w:tcW w:w="1642" w:type="dxa"/>
            <w:vAlign w:val="center"/>
            <w:textDirection w:val="lrTb"/>
            <w:noWrap w:val="false"/>
          </w:tcPr>
          <w:p>
            <w:pPr>
              <w:pStyle w:val="1231"/>
              <w:jc w:val="center"/>
            </w:pPr>
            <w:r>
              <w:rPr>
                <w:sz w:val="24"/>
              </w:rPr>
              <w:t xml:space="preserve">П13740012860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21 в ред. </w:t>
            </w:r>
            <w:r>
              <w:rPr>
                <w:sz w:val="24"/>
              </w:rPr>
              <w:t xml:space="preserve">распоряжения</w:t>
            </w:r>
            <w:r>
              <w:rPr>
                <w:sz w:val="24"/>
              </w:rPr>
              <w:t xml:space="preserve"> Росимущества от 22.07.2026 N 1737-р)</w:t>
            </w:r>
            <w:r/>
          </w:p>
        </w:tc>
      </w:tr>
      <w:tr>
        <w:tblPrEx/>
        <w:trPr/>
        <w:tc>
          <w:tcPr>
            <w:tcW w:w="567" w:type="dxa"/>
            <w:vAlign w:val="center"/>
            <w:textDirection w:val="lrTb"/>
            <w:noWrap w:val="false"/>
          </w:tcPr>
          <w:p>
            <w:pPr>
              <w:pStyle w:val="1231"/>
              <w:jc w:val="center"/>
            </w:pPr>
            <w:r>
              <w:rPr>
                <w:sz w:val="24"/>
              </w:rPr>
              <w:t xml:space="preserve">22</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Российская Федерация, Краснодарский край, г.о. город Краснодар, г. Краснодар, ул. Совхозная, д. 1 к. 1, кв. 176</w:t>
            </w:r>
            <w:r/>
          </w:p>
        </w:tc>
        <w:tc>
          <w:tcPr>
            <w:tcW w:w="2299" w:type="dxa"/>
            <w:vAlign w:val="center"/>
            <w:textDirection w:val="lrTb"/>
            <w:noWrap w:val="false"/>
          </w:tcPr>
          <w:p>
            <w:pPr>
              <w:pStyle w:val="1231"/>
              <w:jc w:val="center"/>
            </w:pPr>
            <w:r>
              <w:rPr>
                <w:sz w:val="24"/>
              </w:rPr>
              <w:t xml:space="preserve">23:43:0137003:2941</w:t>
            </w:r>
            <w:r/>
          </w:p>
        </w:tc>
        <w:tc>
          <w:tcPr>
            <w:tcW w:w="1642" w:type="dxa"/>
            <w:vAlign w:val="center"/>
            <w:textDirection w:val="lrTb"/>
            <w:noWrap w:val="false"/>
          </w:tcPr>
          <w:p>
            <w:pPr>
              <w:pStyle w:val="1231"/>
              <w:jc w:val="center"/>
            </w:pPr>
            <w:r>
              <w:rPr>
                <w:sz w:val="24"/>
              </w:rPr>
              <w:t xml:space="preserve">П13240025863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Российская Федерация, Краснодарский край, г.о. город Краснодар, г. Краснодар, ул. Комсомольская, д. 51, кв. 21</w:t>
            </w:r>
            <w:r/>
          </w:p>
        </w:tc>
        <w:tc>
          <w:tcPr>
            <w:tcW w:w="2299" w:type="dxa"/>
            <w:vAlign w:val="center"/>
            <w:textDirection w:val="lrTb"/>
            <w:noWrap w:val="false"/>
          </w:tcPr>
          <w:p>
            <w:pPr>
              <w:pStyle w:val="1231"/>
              <w:jc w:val="center"/>
            </w:pPr>
            <w:r>
              <w:rPr>
                <w:sz w:val="24"/>
              </w:rPr>
              <w:t xml:space="preserve">23:43:0305033:281</w:t>
            </w:r>
            <w:r/>
          </w:p>
        </w:tc>
        <w:tc>
          <w:tcPr>
            <w:tcW w:w="1642" w:type="dxa"/>
            <w:vAlign w:val="center"/>
            <w:textDirection w:val="lrTb"/>
            <w:noWrap w:val="false"/>
          </w:tcPr>
          <w:p>
            <w:pPr>
              <w:pStyle w:val="1231"/>
              <w:jc w:val="center"/>
            </w:pPr>
            <w:r>
              <w:rPr>
                <w:sz w:val="24"/>
              </w:rPr>
              <w:t xml:space="preserve">П13240025860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24</w:t>
            </w:r>
            <w:r/>
          </w:p>
        </w:tc>
        <w:tc>
          <w:tcPr>
            <w:tcW w:w="3045" w:type="dxa"/>
            <w:vAlign w:val="center"/>
            <w:textDirection w:val="lrTb"/>
            <w:noWrap w:val="false"/>
          </w:tcPr>
          <w:p>
            <w:pPr>
              <w:pStyle w:val="1231"/>
            </w:pPr>
            <w:r>
              <w:rPr>
                <w:sz w:val="24"/>
              </w:rPr>
              <w:t xml:space="preserve">Квартира</w:t>
            </w:r>
            <w:r/>
          </w:p>
        </w:tc>
        <w:tc>
          <w:tcPr>
            <w:tcW w:w="3046" w:type="dxa"/>
            <w:vAlign w:val="center"/>
            <w:textDirection w:val="lrTb"/>
            <w:noWrap w:val="false"/>
          </w:tcPr>
          <w:p>
            <w:pPr>
              <w:pStyle w:val="1231"/>
              <w:jc w:val="center"/>
            </w:pPr>
            <w:r>
              <w:rPr>
                <w:sz w:val="24"/>
              </w:rPr>
              <w:t xml:space="preserve">Российская Федерация, Краснодарский край, г.о. город Краснодар, г. Краснодар, пр-кт им. Константина Образцова, д. 27, кв. 5</w:t>
            </w:r>
            <w:r/>
          </w:p>
        </w:tc>
        <w:tc>
          <w:tcPr>
            <w:tcW w:w="2299" w:type="dxa"/>
            <w:vAlign w:val="center"/>
            <w:textDirection w:val="lrTb"/>
            <w:noWrap w:val="false"/>
          </w:tcPr>
          <w:p>
            <w:pPr>
              <w:pStyle w:val="1231"/>
              <w:jc w:val="center"/>
            </w:pPr>
            <w:r>
              <w:rPr>
                <w:sz w:val="24"/>
              </w:rPr>
              <w:t xml:space="preserve">23:43:0137001:9750</w:t>
            </w:r>
            <w:r/>
          </w:p>
        </w:tc>
        <w:tc>
          <w:tcPr>
            <w:tcW w:w="1642" w:type="dxa"/>
            <w:vAlign w:val="center"/>
            <w:textDirection w:val="lrTb"/>
            <w:noWrap w:val="false"/>
          </w:tcPr>
          <w:p>
            <w:pPr>
              <w:pStyle w:val="1231"/>
              <w:jc w:val="center"/>
            </w:pPr>
            <w:r>
              <w:rPr>
                <w:sz w:val="24"/>
              </w:rPr>
              <w:t xml:space="preserve">П13240025859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25</w:t>
            </w:r>
            <w:r/>
          </w:p>
        </w:tc>
        <w:tc>
          <w:tcPr>
            <w:tcW w:w="3045" w:type="dxa"/>
            <w:vAlign w:val="center"/>
            <w:textDirection w:val="lrTb"/>
            <w:noWrap w:val="false"/>
          </w:tcPr>
          <w:p>
            <w:pPr>
              <w:pStyle w:val="1231"/>
            </w:pPr>
            <w:r>
              <w:rPr>
                <w:sz w:val="24"/>
              </w:rPr>
              <w:t xml:space="preserve">1/3 доли в праве общей долевой собственности. Нежилые помещения 1-го этажа здания литер Б</w:t>
            </w:r>
            <w:r/>
          </w:p>
        </w:tc>
        <w:tc>
          <w:tcPr>
            <w:tcW w:w="3046" w:type="dxa"/>
            <w:vAlign w:val="center"/>
            <w:textDirection w:val="lrTb"/>
            <w:noWrap w:val="false"/>
          </w:tcPr>
          <w:p>
            <w:pPr>
              <w:pStyle w:val="1231"/>
              <w:jc w:val="center"/>
            </w:pPr>
            <w:r>
              <w:rPr>
                <w:sz w:val="24"/>
              </w:rPr>
              <w:t xml:space="preserve">Краснодарский край, г. Краснодар, тер. Центральный внутригородской округ, ул. Вишняковой, д. 57, пом. 1, 2, 3, 4, 5, 6, 7, 8, 10, 11</w:t>
            </w:r>
            <w:r/>
          </w:p>
        </w:tc>
        <w:tc>
          <w:tcPr>
            <w:tcW w:w="2299" w:type="dxa"/>
            <w:vAlign w:val="center"/>
            <w:textDirection w:val="lrTb"/>
            <w:noWrap w:val="false"/>
          </w:tcPr>
          <w:p>
            <w:pPr>
              <w:pStyle w:val="1231"/>
              <w:jc w:val="center"/>
            </w:pPr>
            <w:r>
              <w:rPr>
                <w:sz w:val="24"/>
              </w:rPr>
              <w:t xml:space="preserve">23:43:0305061:1129</w:t>
            </w:r>
            <w:r/>
          </w:p>
        </w:tc>
        <w:tc>
          <w:tcPr>
            <w:tcW w:w="1642" w:type="dxa"/>
            <w:vAlign w:val="center"/>
            <w:textDirection w:val="lrTb"/>
            <w:noWrap w:val="false"/>
          </w:tcPr>
          <w:p>
            <w:pPr>
              <w:pStyle w:val="1231"/>
              <w:jc w:val="center"/>
            </w:pPr>
            <w:r>
              <w:rPr>
                <w:sz w:val="24"/>
              </w:rPr>
              <w:t xml:space="preserve">П26240000117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26</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Краснодарский край, г.о. город Краснодар, г. Краснодар, ул. им. Дзержинского, з/у 253</w:t>
            </w:r>
            <w:r/>
          </w:p>
        </w:tc>
        <w:tc>
          <w:tcPr>
            <w:tcW w:w="2299" w:type="dxa"/>
            <w:vAlign w:val="center"/>
            <w:textDirection w:val="lrTb"/>
            <w:noWrap w:val="false"/>
          </w:tcPr>
          <w:p>
            <w:pPr>
              <w:pStyle w:val="1231"/>
              <w:jc w:val="center"/>
            </w:pPr>
            <w:r>
              <w:rPr>
                <w:sz w:val="24"/>
              </w:rPr>
              <w:t xml:space="preserve">23:43:0117028:2</w:t>
            </w:r>
            <w:r/>
          </w:p>
        </w:tc>
        <w:tc>
          <w:tcPr>
            <w:tcW w:w="1642" w:type="dxa"/>
            <w:vAlign w:val="center"/>
            <w:textDirection w:val="lrTb"/>
            <w:noWrap w:val="false"/>
          </w:tcPr>
          <w:p>
            <w:pPr>
              <w:pStyle w:val="1231"/>
              <w:jc w:val="center"/>
            </w:pPr>
            <w:r>
              <w:rPr>
                <w:sz w:val="24"/>
              </w:rPr>
              <w:t xml:space="preserve">П11240060947</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23:43:0117028:100</w:t>
            </w:r>
            <w:r/>
          </w:p>
        </w:tc>
        <w:tc>
          <w:tcPr>
            <w:tcW w:w="1642" w:type="dxa"/>
            <w:vAlign w:val="center"/>
            <w:textDirection w:val="lrTb"/>
            <w:noWrap w:val="false"/>
          </w:tcPr>
          <w:p>
            <w:pPr>
              <w:pStyle w:val="1231"/>
              <w:jc w:val="center"/>
            </w:pPr>
            <w:r>
              <w:rPr>
                <w:sz w:val="24"/>
              </w:rPr>
              <w:t xml:space="preserve">П12240043979</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23:43:0117028:101</w:t>
            </w:r>
            <w:r/>
          </w:p>
        </w:tc>
        <w:tc>
          <w:tcPr>
            <w:tcW w:w="1642" w:type="dxa"/>
            <w:vAlign w:val="center"/>
            <w:textDirection w:val="lrTb"/>
            <w:noWrap w:val="false"/>
          </w:tcPr>
          <w:p>
            <w:pPr>
              <w:pStyle w:val="1231"/>
              <w:jc w:val="center"/>
            </w:pPr>
            <w:r>
              <w:rPr>
                <w:sz w:val="24"/>
              </w:rPr>
              <w:t xml:space="preserve">П12240043978</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23:43:0117028:102</w:t>
            </w:r>
            <w:r/>
          </w:p>
        </w:tc>
        <w:tc>
          <w:tcPr>
            <w:tcW w:w="1642" w:type="dxa"/>
            <w:vAlign w:val="center"/>
            <w:textDirection w:val="lrTb"/>
            <w:noWrap w:val="false"/>
          </w:tcPr>
          <w:p>
            <w:pPr>
              <w:pStyle w:val="1231"/>
              <w:jc w:val="center"/>
            </w:pPr>
            <w:r>
              <w:rPr>
                <w:sz w:val="24"/>
              </w:rPr>
              <w:t xml:space="preserve">П12240043977</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23:43:0117028:103</w:t>
            </w:r>
            <w:r/>
          </w:p>
        </w:tc>
        <w:tc>
          <w:tcPr>
            <w:tcW w:w="1642" w:type="dxa"/>
            <w:vAlign w:val="center"/>
            <w:textDirection w:val="lrTb"/>
            <w:noWrap w:val="false"/>
          </w:tcPr>
          <w:p>
            <w:pPr>
              <w:pStyle w:val="1231"/>
              <w:jc w:val="center"/>
            </w:pPr>
            <w:r>
              <w:rPr>
                <w:sz w:val="24"/>
              </w:rPr>
              <w:t xml:space="preserve">П12240043976</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27</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г.о. город Краснодар, г. Краснодар, ул. им. Чапаева, з/у 82</w:t>
            </w:r>
            <w:r/>
          </w:p>
        </w:tc>
        <w:tc>
          <w:tcPr>
            <w:tcW w:w="2299" w:type="dxa"/>
            <w:vAlign w:val="center"/>
            <w:textDirection w:val="lrTb"/>
            <w:noWrap w:val="false"/>
          </w:tcPr>
          <w:p>
            <w:pPr>
              <w:pStyle w:val="1231"/>
              <w:jc w:val="center"/>
            </w:pPr>
            <w:r>
              <w:rPr>
                <w:sz w:val="24"/>
              </w:rPr>
              <w:t xml:space="preserve">23:43:0207046:73</w:t>
            </w:r>
            <w:r/>
          </w:p>
        </w:tc>
        <w:tc>
          <w:tcPr>
            <w:tcW w:w="1642" w:type="dxa"/>
            <w:vAlign w:val="center"/>
            <w:textDirection w:val="lrTb"/>
            <w:noWrap w:val="false"/>
          </w:tcPr>
          <w:p>
            <w:pPr>
              <w:pStyle w:val="1231"/>
              <w:jc w:val="center"/>
            </w:pPr>
            <w:r>
              <w:rPr>
                <w:sz w:val="24"/>
              </w:rPr>
              <w:t xml:space="preserve">П11240060943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23:43:0207046:212</w:t>
            </w:r>
            <w:r/>
          </w:p>
        </w:tc>
        <w:tc>
          <w:tcPr>
            <w:tcW w:w="1642" w:type="dxa"/>
            <w:vAlign w:val="center"/>
            <w:textDirection w:val="lrTb"/>
            <w:noWrap w:val="false"/>
          </w:tcPr>
          <w:p>
            <w:pPr>
              <w:pStyle w:val="1231"/>
              <w:jc w:val="center"/>
            </w:pPr>
            <w:r>
              <w:rPr>
                <w:sz w:val="24"/>
              </w:rPr>
              <w:t xml:space="preserve">П12240043974</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28</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г.о. город Краснодар, г. Краснодар, ул. Ростовское Шоссе, з/у 44</w:t>
            </w:r>
            <w:r/>
          </w:p>
        </w:tc>
        <w:tc>
          <w:tcPr>
            <w:tcW w:w="2299" w:type="dxa"/>
            <w:vAlign w:val="center"/>
            <w:textDirection w:val="lrTb"/>
            <w:noWrap w:val="false"/>
          </w:tcPr>
          <w:p>
            <w:pPr>
              <w:pStyle w:val="1231"/>
              <w:jc w:val="center"/>
            </w:pPr>
            <w:r>
              <w:rPr>
                <w:sz w:val="24"/>
              </w:rPr>
              <w:t xml:space="preserve">23:43:0122002:1192</w:t>
            </w:r>
            <w:r/>
          </w:p>
        </w:tc>
        <w:tc>
          <w:tcPr>
            <w:tcW w:w="1642" w:type="dxa"/>
            <w:vAlign w:val="center"/>
            <w:textDirection w:val="lrTb"/>
            <w:noWrap w:val="false"/>
          </w:tcPr>
          <w:p>
            <w:pPr>
              <w:pStyle w:val="1231"/>
              <w:jc w:val="center"/>
            </w:pPr>
            <w:r>
              <w:rPr>
                <w:sz w:val="24"/>
              </w:rPr>
              <w:t xml:space="preserve">П11240060942</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23:43:0122002:650</w:t>
            </w:r>
            <w:r/>
          </w:p>
        </w:tc>
        <w:tc>
          <w:tcPr>
            <w:tcW w:w="1642" w:type="dxa"/>
            <w:vAlign w:val="center"/>
            <w:textDirection w:val="lrTb"/>
            <w:noWrap w:val="false"/>
          </w:tcPr>
          <w:p>
            <w:pPr>
              <w:pStyle w:val="1231"/>
              <w:jc w:val="center"/>
            </w:pPr>
            <w:r>
              <w:rPr>
                <w:sz w:val="24"/>
              </w:rPr>
              <w:t xml:space="preserve">П12240043971</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29</w:t>
            </w:r>
            <w:r/>
          </w:p>
        </w:tc>
        <w:tc>
          <w:tcPr>
            <w:tcW w:w="3045" w:type="dxa"/>
            <w:vAlign w:val="center"/>
            <w:textDirection w:val="lrTb"/>
            <w:noWrap w:val="false"/>
          </w:tcPr>
          <w:p>
            <w:pPr>
              <w:pStyle w:val="1231"/>
            </w:pPr>
            <w:r>
              <w:rPr>
                <w:sz w:val="24"/>
              </w:rPr>
              <w:t xml:space="preserve">1/2 доли в праве общей долевой собственности на 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г.о. город Краснодар, г. Краснодар, ул. Платановый Бульвар, з/у 6/1</w:t>
            </w:r>
            <w:r/>
          </w:p>
        </w:tc>
        <w:tc>
          <w:tcPr>
            <w:tcW w:w="2299" w:type="dxa"/>
            <w:vAlign w:val="center"/>
            <w:textDirection w:val="lrTb"/>
            <w:noWrap w:val="false"/>
          </w:tcPr>
          <w:p>
            <w:pPr>
              <w:pStyle w:val="1231"/>
              <w:jc w:val="center"/>
            </w:pPr>
            <w:r>
              <w:rPr>
                <w:sz w:val="24"/>
              </w:rPr>
              <w:t xml:space="preserve">23:43:0206024:11</w:t>
            </w:r>
            <w:r/>
          </w:p>
        </w:tc>
        <w:tc>
          <w:tcPr>
            <w:tcW w:w="1642" w:type="dxa"/>
            <w:vAlign w:val="center"/>
            <w:textDirection w:val="lrTb"/>
            <w:noWrap w:val="false"/>
          </w:tcPr>
          <w:p>
            <w:pPr>
              <w:pStyle w:val="1231"/>
              <w:jc w:val="center"/>
            </w:pPr>
            <w:r>
              <w:rPr>
                <w:sz w:val="24"/>
              </w:rPr>
              <w:t xml:space="preserve">П26240000130</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1/2 доли в праве общей долевой собственности на нежилое здание (кафе, ресторан)</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23:43:0206011:335</w:t>
            </w:r>
            <w:r/>
          </w:p>
        </w:tc>
        <w:tc>
          <w:tcPr>
            <w:tcW w:w="1642" w:type="dxa"/>
            <w:vAlign w:val="center"/>
            <w:textDirection w:val="lrTb"/>
            <w:noWrap w:val="false"/>
          </w:tcPr>
          <w:p>
            <w:pPr>
              <w:pStyle w:val="1231"/>
              <w:jc w:val="center"/>
            </w:pPr>
            <w:r>
              <w:rPr>
                <w:sz w:val="24"/>
              </w:rPr>
              <w:t xml:space="preserve">П26240000122</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30</w:t>
            </w:r>
            <w:r/>
          </w:p>
        </w:tc>
        <w:tc>
          <w:tcPr>
            <w:tcW w:w="3045" w:type="dxa"/>
            <w:vAlign w:val="center"/>
            <w:textDirection w:val="lrTb"/>
            <w:noWrap w:val="false"/>
          </w:tcPr>
          <w:p>
            <w:pPr>
              <w:pStyle w:val="1231"/>
            </w:pPr>
            <w:r>
              <w:rPr>
                <w:sz w:val="24"/>
              </w:rPr>
              <w:t xml:space="preserve">1/2 доли в праве общей долевой собственности на 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Краснодарский край, г. Краснодар, Центральный внутригородской округ, ул. Колхозная, 79</w:t>
            </w:r>
            <w:r/>
          </w:p>
        </w:tc>
        <w:tc>
          <w:tcPr>
            <w:tcW w:w="2299" w:type="dxa"/>
            <w:vAlign w:val="center"/>
            <w:textDirection w:val="lrTb"/>
            <w:noWrap w:val="false"/>
          </w:tcPr>
          <w:p>
            <w:pPr>
              <w:pStyle w:val="1231"/>
              <w:jc w:val="center"/>
            </w:pPr>
            <w:r>
              <w:rPr>
                <w:sz w:val="24"/>
              </w:rPr>
              <w:t xml:space="preserve">23:43:0301042:170</w:t>
            </w:r>
            <w:r/>
          </w:p>
        </w:tc>
        <w:tc>
          <w:tcPr>
            <w:tcW w:w="1642" w:type="dxa"/>
            <w:vAlign w:val="center"/>
            <w:textDirection w:val="lrTb"/>
            <w:noWrap w:val="false"/>
          </w:tcPr>
          <w:p>
            <w:pPr>
              <w:pStyle w:val="1231"/>
              <w:jc w:val="center"/>
            </w:pPr>
            <w:r>
              <w:rPr>
                <w:sz w:val="24"/>
              </w:rPr>
              <w:t xml:space="preserve">П26240000128</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1/2 доли в праве общей долевой собственности на нежилое строение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23:43:0301042:180</w:t>
            </w:r>
            <w:r/>
          </w:p>
        </w:tc>
        <w:tc>
          <w:tcPr>
            <w:tcW w:w="1642" w:type="dxa"/>
            <w:vAlign w:val="center"/>
            <w:textDirection w:val="lrTb"/>
            <w:noWrap w:val="false"/>
          </w:tcPr>
          <w:p>
            <w:pPr>
              <w:pStyle w:val="1231"/>
              <w:jc w:val="center"/>
            </w:pPr>
            <w:r>
              <w:rPr>
                <w:sz w:val="24"/>
              </w:rPr>
              <w:t xml:space="preserve">П26240000121</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31</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Московская область, город Истра, село Рождествено, бокс 3</w:t>
            </w:r>
            <w:r/>
          </w:p>
        </w:tc>
        <w:tc>
          <w:tcPr>
            <w:tcW w:w="2299" w:type="dxa"/>
            <w:vAlign w:val="center"/>
            <w:textDirection w:val="lrTb"/>
            <w:noWrap w:val="false"/>
          </w:tcPr>
          <w:p>
            <w:pPr>
              <w:pStyle w:val="1231"/>
              <w:jc w:val="center"/>
            </w:pPr>
            <w:r>
              <w:rPr>
                <w:sz w:val="24"/>
              </w:rPr>
              <w:t xml:space="preserve">50:08:0050206:1299</w:t>
            </w:r>
            <w:r/>
          </w:p>
        </w:tc>
        <w:tc>
          <w:tcPr>
            <w:tcW w:w="1642" w:type="dxa"/>
            <w:vAlign w:val="center"/>
            <w:textDirection w:val="lrTb"/>
            <w:noWrap w:val="false"/>
          </w:tcPr>
          <w:p>
            <w:pPr>
              <w:pStyle w:val="1231"/>
              <w:jc w:val="center"/>
            </w:pPr>
            <w:r>
              <w:rPr>
                <w:sz w:val="24"/>
              </w:rPr>
              <w:t xml:space="preserve">П11510048909</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Гараж</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50:08:0050206:1328</w:t>
            </w:r>
            <w:r/>
          </w:p>
        </w:tc>
        <w:tc>
          <w:tcPr>
            <w:tcW w:w="1642" w:type="dxa"/>
            <w:vAlign w:val="center"/>
            <w:textDirection w:val="lrTb"/>
            <w:noWrap w:val="false"/>
          </w:tcPr>
          <w:p>
            <w:pPr>
              <w:pStyle w:val="1231"/>
              <w:jc w:val="center"/>
            </w:pPr>
            <w:r>
              <w:rPr>
                <w:sz w:val="24"/>
              </w:rPr>
              <w:t xml:space="preserve">П12510084517</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32</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w:t>
            </w:r>
            <w:r>
              <w:rPr>
                <w:sz w:val="24"/>
              </w:rPr>
              <w:t xml:space="preserve"> расположенного за пределами участка. Ориентир жилого дома. Участок находится примерно в 705 м, по направлению на северо-восток от ориентира. Почтовый адрес ориентира: обл. Московская, р-н Истринский, с/пос. Обушковское, д. Обушково, дом 11, участок 3 - 65</w:t>
            </w:r>
            <w:r/>
          </w:p>
        </w:tc>
        <w:tc>
          <w:tcPr>
            <w:tcW w:w="2299" w:type="dxa"/>
            <w:vAlign w:val="center"/>
            <w:textDirection w:val="lrTb"/>
            <w:noWrap w:val="false"/>
          </w:tcPr>
          <w:p>
            <w:pPr>
              <w:pStyle w:val="1231"/>
              <w:jc w:val="center"/>
            </w:pPr>
            <w:r>
              <w:rPr>
                <w:sz w:val="24"/>
              </w:rPr>
              <w:t xml:space="preserve">50:08:0050435:72</w:t>
            </w:r>
            <w:r/>
          </w:p>
        </w:tc>
        <w:tc>
          <w:tcPr>
            <w:tcW w:w="1642" w:type="dxa"/>
            <w:vAlign w:val="center"/>
            <w:textDirection w:val="lrTb"/>
            <w:noWrap w:val="false"/>
          </w:tcPr>
          <w:p>
            <w:pPr>
              <w:pStyle w:val="1231"/>
              <w:jc w:val="center"/>
            </w:pPr>
            <w:r>
              <w:rPr>
                <w:sz w:val="24"/>
              </w:rPr>
              <w:t xml:space="preserve">П11510048884</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Гараж</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50:08:0000000:167994</w:t>
            </w:r>
            <w:r/>
          </w:p>
        </w:tc>
        <w:tc>
          <w:tcPr>
            <w:tcW w:w="1642" w:type="dxa"/>
            <w:vAlign w:val="center"/>
            <w:textDirection w:val="lrTb"/>
            <w:noWrap w:val="false"/>
          </w:tcPr>
          <w:p>
            <w:pPr>
              <w:pStyle w:val="1231"/>
              <w:jc w:val="center"/>
            </w:pPr>
            <w:r>
              <w:rPr>
                <w:sz w:val="24"/>
              </w:rPr>
              <w:t xml:space="preserve">П12510084802</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33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область, г. Челябинск, р-н Ленинский, ул. Гагарина, д. 29</w:t>
            </w:r>
            <w:r/>
          </w:p>
        </w:tc>
        <w:tc>
          <w:tcPr>
            <w:tcW w:w="2299" w:type="dxa"/>
            <w:vAlign w:val="center"/>
            <w:textDirection w:val="lrTb"/>
            <w:noWrap w:val="false"/>
          </w:tcPr>
          <w:p>
            <w:pPr>
              <w:pStyle w:val="1231"/>
              <w:jc w:val="center"/>
            </w:pPr>
            <w:r>
              <w:rPr>
                <w:sz w:val="24"/>
              </w:rPr>
              <w:t xml:space="preserve">74:36:0324019:15</w:t>
            </w:r>
            <w:r/>
          </w:p>
        </w:tc>
        <w:tc>
          <w:tcPr>
            <w:tcW w:w="1642" w:type="dxa"/>
            <w:vAlign w:val="center"/>
            <w:textDirection w:val="lrTb"/>
            <w:noWrap w:val="false"/>
          </w:tcPr>
          <w:p>
            <w:pPr>
              <w:pStyle w:val="1231"/>
              <w:jc w:val="center"/>
            </w:pPr>
            <w:r>
              <w:rPr>
                <w:sz w:val="24"/>
              </w:rPr>
              <w:t xml:space="preserve">П11740016344</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 (комбинат бытового обслуживания), общей площадью 1298, 9 кв. м</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74:36:0324019:1067</w:t>
            </w:r>
            <w:r/>
          </w:p>
        </w:tc>
        <w:tc>
          <w:tcPr>
            <w:tcW w:w="1642" w:type="dxa"/>
            <w:vAlign w:val="center"/>
            <w:textDirection w:val="lrTb"/>
            <w:noWrap w:val="false"/>
          </w:tcPr>
          <w:p>
            <w:pPr>
              <w:pStyle w:val="1231"/>
              <w:jc w:val="center"/>
            </w:pPr>
            <w:r>
              <w:rPr>
                <w:sz w:val="24"/>
              </w:rPr>
              <w:t xml:space="preserve">П12740023105</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34</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Челябинская область, г. Челябинск, Ленинский, ул. Луценко</w:t>
            </w:r>
            <w:r/>
          </w:p>
        </w:tc>
        <w:tc>
          <w:tcPr>
            <w:tcW w:w="2299" w:type="dxa"/>
            <w:vAlign w:val="center"/>
            <w:textDirection w:val="lrTb"/>
            <w:noWrap w:val="false"/>
          </w:tcPr>
          <w:p>
            <w:pPr>
              <w:pStyle w:val="1231"/>
              <w:jc w:val="center"/>
            </w:pPr>
            <w:r>
              <w:rPr>
                <w:sz w:val="24"/>
              </w:rPr>
              <w:t xml:space="preserve">74:36:0301002:26</w:t>
            </w:r>
            <w:r/>
          </w:p>
        </w:tc>
        <w:tc>
          <w:tcPr>
            <w:tcW w:w="1642" w:type="dxa"/>
            <w:vAlign w:val="center"/>
            <w:textDirection w:val="lrTb"/>
            <w:noWrap w:val="false"/>
          </w:tcPr>
          <w:p>
            <w:pPr>
              <w:pStyle w:val="1231"/>
              <w:jc w:val="center"/>
            </w:pPr>
            <w:r>
              <w:rPr>
                <w:sz w:val="24"/>
              </w:rPr>
              <w:t xml:space="preserve">П11740016303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Реконструкция незавершенного строительством объекта под "Административное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74:36:0301002:410</w:t>
            </w:r>
            <w:r/>
          </w:p>
        </w:tc>
        <w:tc>
          <w:tcPr>
            <w:tcW w:w="1642" w:type="dxa"/>
            <w:vAlign w:val="center"/>
            <w:textDirection w:val="lrTb"/>
            <w:noWrap w:val="false"/>
          </w:tcPr>
          <w:p>
            <w:pPr>
              <w:pStyle w:val="1231"/>
              <w:jc w:val="center"/>
            </w:pPr>
            <w:r>
              <w:rPr>
                <w:sz w:val="24"/>
              </w:rPr>
              <w:t xml:space="preserve">П12740022462</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Административное здание N 1</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74:36:0301002:409</w:t>
            </w:r>
            <w:r/>
          </w:p>
        </w:tc>
        <w:tc>
          <w:tcPr>
            <w:tcW w:w="1642" w:type="dxa"/>
            <w:vAlign w:val="center"/>
            <w:textDirection w:val="lrTb"/>
            <w:noWrap w:val="false"/>
          </w:tcPr>
          <w:p>
            <w:pPr>
              <w:pStyle w:val="1231"/>
              <w:jc w:val="center"/>
            </w:pPr>
            <w:r>
              <w:rPr>
                <w:sz w:val="24"/>
              </w:rPr>
              <w:t xml:space="preserve">П12740022463</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Реконструкция незавершенного строительством объекта под "Административное здание N 3"</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74:36:0301002:414</w:t>
            </w:r>
            <w:r/>
          </w:p>
        </w:tc>
        <w:tc>
          <w:tcPr>
            <w:tcW w:w="1642" w:type="dxa"/>
            <w:vAlign w:val="center"/>
            <w:textDirection w:val="lrTb"/>
            <w:noWrap w:val="false"/>
          </w:tcPr>
          <w:p>
            <w:pPr>
              <w:pStyle w:val="1231"/>
              <w:jc w:val="center"/>
            </w:pPr>
            <w:r>
              <w:rPr>
                <w:sz w:val="24"/>
              </w:rPr>
              <w:t xml:space="preserve">П12740022461</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Реконструкция незавершенного строительством объекта под "Предприятие бытового обслуживания N 3"</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74:36:0301002:417</w:t>
            </w:r>
            <w:r/>
          </w:p>
        </w:tc>
        <w:tc>
          <w:tcPr>
            <w:tcW w:w="1642" w:type="dxa"/>
            <w:vAlign w:val="center"/>
            <w:textDirection w:val="lrTb"/>
            <w:noWrap w:val="false"/>
          </w:tcPr>
          <w:p>
            <w:pPr>
              <w:pStyle w:val="1231"/>
              <w:jc w:val="center"/>
            </w:pPr>
            <w:r>
              <w:rPr>
                <w:sz w:val="24"/>
              </w:rPr>
              <w:t xml:space="preserve">П12740022459</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Реконструкция незавершенного строительством объекта под "Предприятие бытового обслуживания N 1"</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74:36:0301002:415</w:t>
            </w:r>
            <w:r/>
          </w:p>
        </w:tc>
        <w:tc>
          <w:tcPr>
            <w:tcW w:w="1642" w:type="dxa"/>
            <w:vAlign w:val="center"/>
            <w:textDirection w:val="lrTb"/>
            <w:noWrap w:val="false"/>
          </w:tcPr>
          <w:p>
            <w:pPr>
              <w:pStyle w:val="1231"/>
              <w:jc w:val="center"/>
            </w:pPr>
            <w:r>
              <w:rPr>
                <w:sz w:val="24"/>
              </w:rPr>
              <w:t xml:space="preserve">П12740022460</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Предприятие бытового обслуживания N 2. 2 этап - помещения бытового обслуживания населения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74:36:0301002:418</w:t>
            </w:r>
            <w:r/>
          </w:p>
        </w:tc>
        <w:tc>
          <w:tcPr>
            <w:tcW w:w="1642" w:type="dxa"/>
            <w:vAlign w:val="center"/>
            <w:textDirection w:val="lrTb"/>
            <w:noWrap w:val="false"/>
          </w:tcPr>
          <w:p>
            <w:pPr>
              <w:pStyle w:val="1231"/>
              <w:jc w:val="center"/>
            </w:pPr>
            <w:r>
              <w:rPr>
                <w:sz w:val="24"/>
              </w:rPr>
              <w:t xml:space="preserve">П12740022458</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Предприятие бытового обслуживания N 2. 1 этап - мастерская срочного Ремонта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74:36:0301002:419</w:t>
            </w:r>
            <w:r/>
          </w:p>
        </w:tc>
        <w:tc>
          <w:tcPr>
            <w:tcW w:w="1642" w:type="dxa"/>
            <w:vAlign w:val="center"/>
            <w:textDirection w:val="lrTb"/>
            <w:noWrap w:val="false"/>
          </w:tcPr>
          <w:p>
            <w:pPr>
              <w:pStyle w:val="1231"/>
              <w:jc w:val="center"/>
            </w:pPr>
            <w:r>
              <w:rPr>
                <w:sz w:val="24"/>
              </w:rPr>
              <w:t xml:space="preserve">П12740022470</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Предприятие бытового обслуживания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74:36:0301002:411</w:t>
            </w:r>
            <w:r/>
          </w:p>
        </w:tc>
        <w:tc>
          <w:tcPr>
            <w:tcW w:w="1642" w:type="dxa"/>
            <w:vAlign w:val="center"/>
            <w:textDirection w:val="lrTb"/>
            <w:noWrap w:val="false"/>
          </w:tcPr>
          <w:p>
            <w:pPr>
              <w:pStyle w:val="1231"/>
              <w:jc w:val="center"/>
            </w:pPr>
            <w:r>
              <w:rPr>
                <w:sz w:val="24"/>
              </w:rPr>
              <w:t xml:space="preserve">П12740022455</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Торгово-автомобильный комплекс. Реконструкция незавершенного строительством объекта под "Административное здание N 2"</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74:36:0301002:422</w:t>
            </w:r>
            <w:r/>
          </w:p>
        </w:tc>
        <w:tc>
          <w:tcPr>
            <w:tcW w:w="1642" w:type="dxa"/>
            <w:vAlign w:val="center"/>
            <w:textDirection w:val="lrTb"/>
            <w:noWrap w:val="false"/>
          </w:tcPr>
          <w:p>
            <w:pPr>
              <w:pStyle w:val="1231"/>
              <w:jc w:val="center"/>
            </w:pPr>
            <w:r>
              <w:rPr>
                <w:sz w:val="24"/>
              </w:rPr>
              <w:t xml:space="preserve">П12740022469</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35</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Хорошевский, бульвар Ходынский, дом 2, помещение 60Е</w:t>
            </w:r>
            <w:r/>
          </w:p>
        </w:tc>
        <w:tc>
          <w:tcPr>
            <w:tcW w:w="2299" w:type="dxa"/>
            <w:vAlign w:val="center"/>
            <w:textDirection w:val="lrTb"/>
            <w:noWrap w:val="false"/>
          </w:tcPr>
          <w:p>
            <w:pPr>
              <w:pStyle w:val="1231"/>
              <w:jc w:val="center"/>
            </w:pPr>
            <w:r>
              <w:rPr>
                <w:sz w:val="24"/>
              </w:rPr>
              <w:t xml:space="preserve">77:09:0005007:17980</w:t>
            </w:r>
            <w:r/>
          </w:p>
        </w:tc>
        <w:tc>
          <w:tcPr>
            <w:tcW w:w="1642" w:type="dxa"/>
            <w:vAlign w:val="center"/>
            <w:textDirection w:val="lrTb"/>
            <w:noWrap w:val="false"/>
          </w:tcPr>
          <w:p>
            <w:pPr>
              <w:pStyle w:val="1231"/>
              <w:jc w:val="center"/>
            </w:pPr>
            <w:r>
              <w:rPr>
                <w:sz w:val="24"/>
              </w:rPr>
              <w:t xml:space="preserve">П13770083915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36</w:t>
            </w:r>
            <w:r/>
          </w:p>
        </w:tc>
        <w:tc>
          <w:tcPr>
            <w:tcW w:w="3045" w:type="dxa"/>
            <w:vAlign w:val="center"/>
            <w:textDirection w:val="lrTb"/>
            <w:noWrap w:val="false"/>
          </w:tcPr>
          <w:p>
            <w:pPr>
              <w:pStyle w:val="1231"/>
            </w:pPr>
            <w:r>
              <w:rPr>
                <w:sz w:val="24"/>
              </w:rPr>
              <w:t xml:space="preserve">Нежилое помещение 2808</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помещение 2808</w:t>
            </w:r>
            <w:r/>
          </w:p>
        </w:tc>
        <w:tc>
          <w:tcPr>
            <w:tcW w:w="2299" w:type="dxa"/>
            <w:vAlign w:val="center"/>
            <w:textDirection w:val="lrTb"/>
            <w:noWrap w:val="false"/>
          </w:tcPr>
          <w:p>
            <w:pPr>
              <w:pStyle w:val="1231"/>
              <w:jc w:val="center"/>
            </w:pPr>
            <w:r>
              <w:rPr>
                <w:sz w:val="24"/>
              </w:rPr>
              <w:t xml:space="preserve">77:07:0006002:7327</w:t>
            </w:r>
            <w:r/>
          </w:p>
        </w:tc>
        <w:tc>
          <w:tcPr>
            <w:tcW w:w="1642" w:type="dxa"/>
            <w:vAlign w:val="center"/>
            <w:textDirection w:val="lrTb"/>
            <w:noWrap w:val="false"/>
          </w:tcPr>
          <w:p>
            <w:pPr>
              <w:pStyle w:val="1231"/>
              <w:jc w:val="center"/>
            </w:pPr>
            <w:r>
              <w:rPr>
                <w:sz w:val="24"/>
              </w:rPr>
              <w:t xml:space="preserve">П13770083944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37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Хорошевский, бульвар Ходынский, дом 2, помещение 61Е</w:t>
            </w:r>
            <w:r/>
          </w:p>
        </w:tc>
        <w:tc>
          <w:tcPr>
            <w:tcW w:w="2299" w:type="dxa"/>
            <w:vAlign w:val="center"/>
            <w:textDirection w:val="lrTb"/>
            <w:noWrap w:val="false"/>
          </w:tcPr>
          <w:p>
            <w:pPr>
              <w:pStyle w:val="1231"/>
              <w:jc w:val="center"/>
            </w:pPr>
            <w:r>
              <w:rPr>
                <w:sz w:val="24"/>
              </w:rPr>
              <w:t xml:space="preserve">77:09:0005007:17981</w:t>
            </w:r>
            <w:r/>
          </w:p>
        </w:tc>
        <w:tc>
          <w:tcPr>
            <w:tcW w:w="1642" w:type="dxa"/>
            <w:vAlign w:val="center"/>
            <w:textDirection w:val="lrTb"/>
            <w:noWrap w:val="false"/>
          </w:tcPr>
          <w:p>
            <w:pPr>
              <w:pStyle w:val="1231"/>
              <w:jc w:val="center"/>
            </w:pPr>
            <w:r>
              <w:rPr>
                <w:sz w:val="24"/>
              </w:rPr>
              <w:t xml:space="preserve">П13770083933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38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Хорошевский, бульвар Ходынский, дом 2, помещение 2Е</w:t>
            </w:r>
            <w:r/>
          </w:p>
        </w:tc>
        <w:tc>
          <w:tcPr>
            <w:tcW w:w="2299" w:type="dxa"/>
            <w:vAlign w:val="center"/>
            <w:textDirection w:val="lrTb"/>
            <w:noWrap w:val="false"/>
          </w:tcPr>
          <w:p>
            <w:pPr>
              <w:pStyle w:val="1231"/>
              <w:jc w:val="center"/>
            </w:pPr>
            <w:r>
              <w:rPr>
                <w:sz w:val="24"/>
              </w:rPr>
              <w:t xml:space="preserve">77:09:0005007:17882</w:t>
            </w:r>
            <w:r/>
          </w:p>
        </w:tc>
        <w:tc>
          <w:tcPr>
            <w:tcW w:w="1642" w:type="dxa"/>
            <w:vAlign w:val="center"/>
            <w:textDirection w:val="lrTb"/>
            <w:noWrap w:val="false"/>
          </w:tcPr>
          <w:p>
            <w:pPr>
              <w:pStyle w:val="1231"/>
              <w:jc w:val="center"/>
            </w:pPr>
            <w:r>
              <w:rPr>
                <w:sz w:val="24"/>
              </w:rPr>
              <w:t xml:space="preserve">П13770083943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39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машино-место 333В</w:t>
            </w:r>
            <w:r/>
          </w:p>
        </w:tc>
        <w:tc>
          <w:tcPr>
            <w:tcW w:w="2299" w:type="dxa"/>
            <w:vAlign w:val="center"/>
            <w:textDirection w:val="lrTb"/>
            <w:noWrap w:val="false"/>
          </w:tcPr>
          <w:p>
            <w:pPr>
              <w:pStyle w:val="1231"/>
              <w:jc w:val="center"/>
            </w:pPr>
            <w:r>
              <w:rPr>
                <w:sz w:val="24"/>
              </w:rPr>
              <w:t xml:space="preserve">77:07:0006002:6694</w:t>
            </w:r>
            <w:r/>
          </w:p>
        </w:tc>
        <w:tc>
          <w:tcPr>
            <w:tcW w:w="1642" w:type="dxa"/>
            <w:vAlign w:val="center"/>
            <w:textDirection w:val="lrTb"/>
            <w:noWrap w:val="false"/>
          </w:tcPr>
          <w:p>
            <w:pPr>
              <w:pStyle w:val="1231"/>
              <w:jc w:val="center"/>
            </w:pPr>
            <w:r>
              <w:rPr>
                <w:sz w:val="24"/>
              </w:rPr>
              <w:t xml:space="preserve">П13770086769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40</w:t>
            </w:r>
            <w:r/>
          </w:p>
        </w:tc>
        <w:tc>
          <w:tcPr>
            <w:tcW w:w="3045" w:type="dxa"/>
            <w:vAlign w:val="center"/>
            <w:textDirection w:val="lrTb"/>
            <w:noWrap w:val="false"/>
          </w:tcPr>
          <w:p>
            <w:pPr>
              <w:pStyle w:val="1231"/>
            </w:pPr>
            <w:r>
              <w:rPr>
                <w:sz w:val="24"/>
              </w:rPr>
              <w:t xml:space="preserve">Нежилое помещение 1606</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помещение 1606</w:t>
            </w:r>
            <w:r/>
          </w:p>
        </w:tc>
        <w:tc>
          <w:tcPr>
            <w:tcW w:w="2299" w:type="dxa"/>
            <w:vAlign w:val="center"/>
            <w:textDirection w:val="lrTb"/>
            <w:noWrap w:val="false"/>
          </w:tcPr>
          <w:p>
            <w:pPr>
              <w:pStyle w:val="1231"/>
              <w:jc w:val="center"/>
            </w:pPr>
            <w:r>
              <w:rPr>
                <w:sz w:val="24"/>
              </w:rPr>
              <w:t xml:space="preserve">77:07:0006002:7058</w:t>
            </w:r>
            <w:r/>
          </w:p>
        </w:tc>
        <w:tc>
          <w:tcPr>
            <w:tcW w:w="1642" w:type="dxa"/>
            <w:vAlign w:val="center"/>
            <w:textDirection w:val="lrTb"/>
            <w:noWrap w:val="false"/>
          </w:tcPr>
          <w:p>
            <w:pPr>
              <w:pStyle w:val="1231"/>
              <w:jc w:val="center"/>
            </w:pPr>
            <w:r>
              <w:rPr>
                <w:sz w:val="24"/>
              </w:rPr>
              <w:t xml:space="preserve">П13770083937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41</w:t>
            </w:r>
            <w:r/>
          </w:p>
        </w:tc>
        <w:tc>
          <w:tcPr>
            <w:tcW w:w="3045" w:type="dxa"/>
            <w:vAlign w:val="center"/>
            <w:textDirection w:val="lrTb"/>
            <w:noWrap w:val="false"/>
          </w:tcPr>
          <w:p>
            <w:pPr>
              <w:pStyle w:val="1231"/>
            </w:pPr>
            <w:r>
              <w:rPr>
                <w:sz w:val="24"/>
              </w:rPr>
              <w:t xml:space="preserve">Нежилое помещение 2511</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помещение 2511</w:t>
            </w:r>
            <w:r/>
          </w:p>
        </w:tc>
        <w:tc>
          <w:tcPr>
            <w:tcW w:w="2299" w:type="dxa"/>
            <w:vAlign w:val="center"/>
            <w:textDirection w:val="lrTb"/>
            <w:noWrap w:val="false"/>
          </w:tcPr>
          <w:p>
            <w:pPr>
              <w:pStyle w:val="1231"/>
              <w:jc w:val="center"/>
            </w:pPr>
            <w:r>
              <w:rPr>
                <w:sz w:val="24"/>
              </w:rPr>
              <w:t xml:space="preserve">77:07:0006002:7270</w:t>
            </w:r>
            <w:r/>
          </w:p>
        </w:tc>
        <w:tc>
          <w:tcPr>
            <w:tcW w:w="1642" w:type="dxa"/>
            <w:vAlign w:val="center"/>
            <w:textDirection w:val="lrTb"/>
            <w:noWrap w:val="false"/>
          </w:tcPr>
          <w:p>
            <w:pPr>
              <w:pStyle w:val="1231"/>
              <w:jc w:val="center"/>
            </w:pPr>
            <w:r>
              <w:rPr>
                <w:sz w:val="24"/>
              </w:rPr>
              <w:t xml:space="preserve">П13770083938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машино-место 452В</w:t>
            </w:r>
            <w:r/>
          </w:p>
        </w:tc>
        <w:tc>
          <w:tcPr>
            <w:tcW w:w="2299" w:type="dxa"/>
            <w:vAlign w:val="center"/>
            <w:textDirection w:val="lrTb"/>
            <w:noWrap w:val="false"/>
          </w:tcPr>
          <w:p>
            <w:pPr>
              <w:pStyle w:val="1231"/>
              <w:jc w:val="center"/>
            </w:pPr>
            <w:r>
              <w:rPr>
                <w:sz w:val="24"/>
              </w:rPr>
              <w:t xml:space="preserve">77:07:0006002:7715</w:t>
            </w:r>
            <w:r/>
          </w:p>
        </w:tc>
        <w:tc>
          <w:tcPr>
            <w:tcW w:w="1642" w:type="dxa"/>
            <w:vAlign w:val="center"/>
            <w:textDirection w:val="lrTb"/>
            <w:noWrap w:val="false"/>
          </w:tcPr>
          <w:p>
            <w:pPr>
              <w:pStyle w:val="1231"/>
              <w:jc w:val="center"/>
            </w:pPr>
            <w:r>
              <w:rPr>
                <w:sz w:val="24"/>
              </w:rPr>
              <w:t xml:space="preserve">П13770086762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235</w:t>
            </w:r>
            <w:r/>
          </w:p>
        </w:tc>
        <w:tc>
          <w:tcPr>
            <w:tcW w:w="2299" w:type="dxa"/>
            <w:vAlign w:val="center"/>
            <w:textDirection w:val="lrTb"/>
            <w:noWrap w:val="false"/>
          </w:tcPr>
          <w:p>
            <w:pPr>
              <w:pStyle w:val="1231"/>
              <w:jc w:val="center"/>
            </w:pPr>
            <w:r>
              <w:rPr>
                <w:sz w:val="24"/>
              </w:rPr>
              <w:t xml:space="preserve">77:01:0001078:3357</w:t>
            </w:r>
            <w:r/>
          </w:p>
        </w:tc>
        <w:tc>
          <w:tcPr>
            <w:tcW w:w="1642" w:type="dxa"/>
            <w:vAlign w:val="center"/>
            <w:textDirection w:val="lrTb"/>
            <w:noWrap w:val="false"/>
          </w:tcPr>
          <w:p>
            <w:pPr>
              <w:pStyle w:val="1231"/>
              <w:jc w:val="center"/>
            </w:pPr>
            <w:r>
              <w:rPr>
                <w:sz w:val="24"/>
              </w:rPr>
              <w:t xml:space="preserve">П13770086758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44</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239</w:t>
            </w:r>
            <w:r/>
          </w:p>
        </w:tc>
        <w:tc>
          <w:tcPr>
            <w:tcW w:w="2299" w:type="dxa"/>
            <w:vAlign w:val="center"/>
            <w:textDirection w:val="lrTb"/>
            <w:noWrap w:val="false"/>
          </w:tcPr>
          <w:p>
            <w:pPr>
              <w:pStyle w:val="1231"/>
              <w:jc w:val="center"/>
            </w:pPr>
            <w:r>
              <w:rPr>
                <w:sz w:val="24"/>
              </w:rPr>
              <w:t xml:space="preserve">77:01:0001078:3361</w:t>
            </w:r>
            <w:r/>
          </w:p>
        </w:tc>
        <w:tc>
          <w:tcPr>
            <w:tcW w:w="1642" w:type="dxa"/>
            <w:vAlign w:val="center"/>
            <w:textDirection w:val="lrTb"/>
            <w:noWrap w:val="false"/>
          </w:tcPr>
          <w:p>
            <w:pPr>
              <w:pStyle w:val="1231"/>
              <w:jc w:val="center"/>
            </w:pPr>
            <w:r>
              <w:rPr>
                <w:sz w:val="24"/>
              </w:rPr>
              <w:t xml:space="preserve">П13770086752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45</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253</w:t>
            </w:r>
            <w:r/>
          </w:p>
        </w:tc>
        <w:tc>
          <w:tcPr>
            <w:tcW w:w="2299" w:type="dxa"/>
            <w:vAlign w:val="center"/>
            <w:textDirection w:val="lrTb"/>
            <w:noWrap w:val="false"/>
          </w:tcPr>
          <w:p>
            <w:pPr>
              <w:pStyle w:val="1231"/>
              <w:jc w:val="center"/>
            </w:pPr>
            <w:r>
              <w:rPr>
                <w:sz w:val="24"/>
              </w:rPr>
              <w:t xml:space="preserve">77:01:0001078:3375</w:t>
            </w:r>
            <w:r/>
          </w:p>
        </w:tc>
        <w:tc>
          <w:tcPr>
            <w:tcW w:w="1642" w:type="dxa"/>
            <w:vAlign w:val="center"/>
            <w:textDirection w:val="lrTb"/>
            <w:noWrap w:val="false"/>
          </w:tcPr>
          <w:p>
            <w:pPr>
              <w:pStyle w:val="1231"/>
              <w:jc w:val="center"/>
            </w:pPr>
            <w:r>
              <w:rPr>
                <w:sz w:val="24"/>
              </w:rPr>
              <w:t xml:space="preserve">П13770086763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46</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255</w:t>
            </w:r>
            <w:r/>
          </w:p>
        </w:tc>
        <w:tc>
          <w:tcPr>
            <w:tcW w:w="2299" w:type="dxa"/>
            <w:vAlign w:val="center"/>
            <w:textDirection w:val="lrTb"/>
            <w:noWrap w:val="false"/>
          </w:tcPr>
          <w:p>
            <w:pPr>
              <w:pStyle w:val="1231"/>
              <w:jc w:val="center"/>
            </w:pPr>
            <w:r>
              <w:rPr>
                <w:sz w:val="24"/>
              </w:rPr>
              <w:t xml:space="preserve">77:01:0001078:3377</w:t>
            </w:r>
            <w:r/>
          </w:p>
        </w:tc>
        <w:tc>
          <w:tcPr>
            <w:tcW w:w="1642" w:type="dxa"/>
            <w:vAlign w:val="center"/>
            <w:textDirection w:val="lrTb"/>
            <w:noWrap w:val="false"/>
          </w:tcPr>
          <w:p>
            <w:pPr>
              <w:pStyle w:val="1231"/>
              <w:jc w:val="center"/>
            </w:pPr>
            <w:r>
              <w:rPr>
                <w:sz w:val="24"/>
              </w:rPr>
              <w:t xml:space="preserve">П13770086756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47</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263</w:t>
            </w:r>
            <w:r/>
          </w:p>
        </w:tc>
        <w:tc>
          <w:tcPr>
            <w:tcW w:w="2299" w:type="dxa"/>
            <w:vAlign w:val="center"/>
            <w:textDirection w:val="lrTb"/>
            <w:noWrap w:val="false"/>
          </w:tcPr>
          <w:p>
            <w:pPr>
              <w:pStyle w:val="1231"/>
              <w:jc w:val="center"/>
            </w:pPr>
            <w:r>
              <w:rPr>
                <w:sz w:val="24"/>
              </w:rPr>
              <w:t xml:space="preserve">77:01:0001078:3385</w:t>
            </w:r>
            <w:r/>
          </w:p>
        </w:tc>
        <w:tc>
          <w:tcPr>
            <w:tcW w:w="1642" w:type="dxa"/>
            <w:vAlign w:val="center"/>
            <w:textDirection w:val="lrTb"/>
            <w:noWrap w:val="false"/>
          </w:tcPr>
          <w:p>
            <w:pPr>
              <w:pStyle w:val="1231"/>
              <w:jc w:val="center"/>
            </w:pPr>
            <w:r>
              <w:rPr>
                <w:sz w:val="24"/>
              </w:rPr>
              <w:t xml:space="preserve">П13770086768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48</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264</w:t>
            </w:r>
            <w:r/>
          </w:p>
        </w:tc>
        <w:tc>
          <w:tcPr>
            <w:tcW w:w="2299" w:type="dxa"/>
            <w:vAlign w:val="center"/>
            <w:textDirection w:val="lrTb"/>
            <w:noWrap w:val="false"/>
          </w:tcPr>
          <w:p>
            <w:pPr>
              <w:pStyle w:val="1231"/>
              <w:jc w:val="center"/>
            </w:pPr>
            <w:r>
              <w:rPr>
                <w:sz w:val="24"/>
              </w:rPr>
              <w:t xml:space="preserve">77:01:0001078:3386</w:t>
            </w:r>
            <w:r/>
          </w:p>
        </w:tc>
        <w:tc>
          <w:tcPr>
            <w:tcW w:w="1642" w:type="dxa"/>
            <w:vAlign w:val="center"/>
            <w:textDirection w:val="lrTb"/>
            <w:noWrap w:val="false"/>
          </w:tcPr>
          <w:p>
            <w:pPr>
              <w:pStyle w:val="1231"/>
              <w:jc w:val="center"/>
            </w:pPr>
            <w:r>
              <w:rPr>
                <w:sz w:val="24"/>
              </w:rPr>
              <w:t xml:space="preserve">П13770086755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49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265</w:t>
            </w:r>
            <w:r/>
          </w:p>
        </w:tc>
        <w:tc>
          <w:tcPr>
            <w:tcW w:w="2299" w:type="dxa"/>
            <w:vAlign w:val="center"/>
            <w:textDirection w:val="lrTb"/>
            <w:noWrap w:val="false"/>
          </w:tcPr>
          <w:p>
            <w:pPr>
              <w:pStyle w:val="1231"/>
              <w:jc w:val="center"/>
            </w:pPr>
            <w:r>
              <w:rPr>
                <w:sz w:val="24"/>
              </w:rPr>
              <w:t xml:space="preserve">77:01:0001078:3387</w:t>
            </w:r>
            <w:r/>
          </w:p>
        </w:tc>
        <w:tc>
          <w:tcPr>
            <w:tcW w:w="1642" w:type="dxa"/>
            <w:vAlign w:val="center"/>
            <w:textDirection w:val="lrTb"/>
            <w:noWrap w:val="false"/>
          </w:tcPr>
          <w:p>
            <w:pPr>
              <w:pStyle w:val="1231"/>
              <w:jc w:val="center"/>
            </w:pPr>
            <w:r>
              <w:rPr>
                <w:sz w:val="24"/>
              </w:rPr>
              <w:t xml:space="preserve">П13770086751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Дорогомилово, улица Поклонная, дом 9, машино-место 513В</w:t>
            </w:r>
            <w:r/>
          </w:p>
        </w:tc>
        <w:tc>
          <w:tcPr>
            <w:tcW w:w="2299" w:type="dxa"/>
            <w:vAlign w:val="center"/>
            <w:textDirection w:val="lrTb"/>
            <w:noWrap w:val="false"/>
          </w:tcPr>
          <w:p>
            <w:pPr>
              <w:pStyle w:val="1231"/>
              <w:jc w:val="center"/>
            </w:pPr>
            <w:r>
              <w:rPr>
                <w:sz w:val="24"/>
              </w:rPr>
              <w:t xml:space="preserve">77:07:0006002:7576</w:t>
            </w:r>
            <w:r/>
          </w:p>
        </w:tc>
        <w:tc>
          <w:tcPr>
            <w:tcW w:w="1642" w:type="dxa"/>
            <w:vAlign w:val="center"/>
            <w:textDirection w:val="lrTb"/>
            <w:noWrap w:val="false"/>
          </w:tcPr>
          <w:p>
            <w:pPr>
              <w:pStyle w:val="1231"/>
              <w:jc w:val="center"/>
            </w:pPr>
            <w:r>
              <w:rPr>
                <w:sz w:val="24"/>
              </w:rPr>
              <w:t xml:space="preserve">П13770086760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51</w:t>
            </w:r>
            <w:r/>
          </w:p>
        </w:tc>
        <w:tc>
          <w:tcPr>
            <w:tcW w:w="3045" w:type="dxa"/>
            <w:vAlign w:val="center"/>
            <w:textDirection w:val="lrTb"/>
            <w:noWrap w:val="false"/>
          </w:tcPr>
          <w:p>
            <w:pPr>
              <w:pStyle w:val="1231"/>
            </w:pPr>
            <w:r>
              <w:rPr>
                <w:sz w:val="24"/>
              </w:rPr>
              <w:t xml:space="preserve">нежилое помещение N 2 (рынок)</w:t>
            </w:r>
            <w:r/>
          </w:p>
        </w:tc>
        <w:tc>
          <w:tcPr>
            <w:tcW w:w="3046" w:type="dxa"/>
            <w:vAlign w:val="center"/>
            <w:textDirection w:val="lrTb"/>
            <w:noWrap w:val="false"/>
          </w:tcPr>
          <w:p>
            <w:pPr>
              <w:pStyle w:val="1231"/>
              <w:jc w:val="center"/>
            </w:pPr>
            <w:r>
              <w:rPr>
                <w:sz w:val="24"/>
              </w:rPr>
              <w:t xml:space="preserve">Челябинская область, г. Челябинск, ул. Дзержинского, д. 110, пом. 2</w:t>
            </w:r>
            <w:r/>
          </w:p>
        </w:tc>
        <w:tc>
          <w:tcPr>
            <w:tcW w:w="2299" w:type="dxa"/>
            <w:vAlign w:val="center"/>
            <w:textDirection w:val="lrTb"/>
            <w:noWrap w:val="false"/>
          </w:tcPr>
          <w:p>
            <w:pPr>
              <w:pStyle w:val="1231"/>
              <w:jc w:val="center"/>
            </w:pPr>
            <w:r>
              <w:rPr>
                <w:sz w:val="24"/>
              </w:rPr>
              <w:t xml:space="preserve">74:36:0324020:188</w:t>
            </w:r>
            <w:r/>
          </w:p>
        </w:tc>
        <w:tc>
          <w:tcPr>
            <w:tcW w:w="1642" w:type="dxa"/>
            <w:vAlign w:val="center"/>
            <w:textDirection w:val="lrTb"/>
            <w:noWrap w:val="false"/>
          </w:tcPr>
          <w:p>
            <w:pPr>
              <w:pStyle w:val="1231"/>
              <w:jc w:val="center"/>
            </w:pPr>
            <w:r>
              <w:rPr>
                <w:sz w:val="24"/>
              </w:rPr>
              <w:t xml:space="preserve">П13740012718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Можайский, улица Вересаева, дом 9, Машино-место 48</w:t>
            </w:r>
            <w:r/>
          </w:p>
        </w:tc>
        <w:tc>
          <w:tcPr>
            <w:tcW w:w="2299" w:type="dxa"/>
            <w:vAlign w:val="center"/>
            <w:textDirection w:val="lrTb"/>
            <w:noWrap w:val="false"/>
          </w:tcPr>
          <w:p>
            <w:pPr>
              <w:pStyle w:val="1231"/>
              <w:jc w:val="center"/>
            </w:pPr>
            <w:r>
              <w:rPr>
                <w:sz w:val="24"/>
              </w:rPr>
              <w:t xml:space="preserve">77:07:0008007:5375</w:t>
            </w:r>
            <w:r/>
          </w:p>
        </w:tc>
        <w:tc>
          <w:tcPr>
            <w:tcW w:w="1642" w:type="dxa"/>
            <w:vAlign w:val="center"/>
            <w:textDirection w:val="lrTb"/>
            <w:noWrap w:val="false"/>
          </w:tcPr>
          <w:p>
            <w:pPr>
              <w:pStyle w:val="1231"/>
              <w:jc w:val="center"/>
            </w:pPr>
            <w:r>
              <w:rPr>
                <w:sz w:val="24"/>
              </w:rPr>
              <w:t xml:space="preserve">П13770086759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53</w:t>
            </w:r>
            <w:r/>
          </w:p>
        </w:tc>
        <w:tc>
          <w:tcPr>
            <w:tcW w:w="3045" w:type="dxa"/>
            <w:vAlign w:val="center"/>
            <w:textDirection w:val="lrTb"/>
            <w:noWrap w:val="false"/>
          </w:tcPr>
          <w:p>
            <w:pPr>
              <w:pStyle w:val="1231"/>
            </w:pPr>
            <w:r>
              <w:rPr>
                <w:sz w:val="24"/>
              </w:rPr>
              <w:t xml:space="preserve">Машино-место N 7</w:t>
            </w:r>
            <w:r/>
          </w:p>
        </w:tc>
        <w:tc>
          <w:tcPr>
            <w:tcW w:w="3046" w:type="dxa"/>
            <w:vAlign w:val="center"/>
            <w:textDirection w:val="lrTb"/>
            <w:noWrap w:val="false"/>
          </w:tcPr>
          <w:p>
            <w:pPr>
              <w:pStyle w:val="1231"/>
              <w:jc w:val="center"/>
            </w:pPr>
            <w:r>
              <w:rPr>
                <w:sz w:val="24"/>
              </w:rPr>
              <w:t xml:space="preserve">г. Москва, пер. Старый Толмачевский, д. 3</w:t>
            </w:r>
            <w:r/>
          </w:p>
        </w:tc>
        <w:tc>
          <w:tcPr>
            <w:tcW w:w="2299" w:type="dxa"/>
            <w:vAlign w:val="center"/>
            <w:textDirection w:val="lrTb"/>
            <w:noWrap w:val="false"/>
          </w:tcPr>
          <w:p>
            <w:pPr>
              <w:pStyle w:val="1231"/>
              <w:jc w:val="center"/>
            </w:pPr>
            <w:r>
              <w:rPr>
                <w:sz w:val="24"/>
              </w:rPr>
              <w:t xml:space="preserve">77:01:0002012:3629</w:t>
            </w:r>
            <w:r/>
          </w:p>
        </w:tc>
        <w:tc>
          <w:tcPr>
            <w:tcW w:w="1642" w:type="dxa"/>
            <w:vAlign w:val="center"/>
            <w:textDirection w:val="lrTb"/>
            <w:noWrap w:val="false"/>
          </w:tcPr>
          <w:p>
            <w:pPr>
              <w:pStyle w:val="1231"/>
              <w:jc w:val="center"/>
            </w:pPr>
            <w:r>
              <w:rPr>
                <w:sz w:val="24"/>
              </w:rPr>
              <w:t xml:space="preserve">П13770089508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54</w:t>
            </w:r>
            <w:r/>
          </w:p>
        </w:tc>
        <w:tc>
          <w:tcPr>
            <w:tcW w:w="3045" w:type="dxa"/>
            <w:vAlign w:val="center"/>
            <w:textDirection w:val="lrTb"/>
            <w:noWrap w:val="false"/>
          </w:tcPr>
          <w:p>
            <w:pPr>
              <w:pStyle w:val="1231"/>
            </w:pPr>
            <w:r>
              <w:rPr>
                <w:sz w:val="24"/>
              </w:rPr>
              <w:t xml:space="preserve">Машино-место N 157</w:t>
            </w:r>
            <w:r/>
          </w:p>
        </w:tc>
        <w:tc>
          <w:tcPr>
            <w:tcW w:w="3046" w:type="dxa"/>
            <w:vAlign w:val="center"/>
            <w:textDirection w:val="lrTb"/>
            <w:noWrap w:val="false"/>
          </w:tcPr>
          <w:p>
            <w:pPr>
              <w:pStyle w:val="1231"/>
              <w:jc w:val="center"/>
            </w:pPr>
            <w:r>
              <w:rPr>
                <w:sz w:val="24"/>
              </w:rPr>
              <w:t xml:space="preserve">г. Москва, Минская ул., дом 1А</w:t>
            </w:r>
            <w:r/>
          </w:p>
        </w:tc>
        <w:tc>
          <w:tcPr>
            <w:tcW w:w="2299" w:type="dxa"/>
            <w:vAlign w:val="center"/>
            <w:textDirection w:val="lrTb"/>
            <w:noWrap w:val="false"/>
          </w:tcPr>
          <w:p>
            <w:pPr>
              <w:pStyle w:val="1231"/>
              <w:jc w:val="center"/>
            </w:pPr>
            <w:r>
              <w:rPr>
                <w:sz w:val="24"/>
              </w:rPr>
              <w:t xml:space="preserve">77:07:0013001:3844</w:t>
            </w:r>
            <w:r/>
          </w:p>
        </w:tc>
        <w:tc>
          <w:tcPr>
            <w:tcW w:w="1642" w:type="dxa"/>
            <w:vAlign w:val="center"/>
            <w:textDirection w:val="lrTb"/>
            <w:noWrap w:val="false"/>
          </w:tcPr>
          <w:p>
            <w:pPr>
              <w:pStyle w:val="1231"/>
              <w:jc w:val="center"/>
            </w:pPr>
            <w:r>
              <w:rPr>
                <w:sz w:val="24"/>
              </w:rPr>
              <w:t xml:space="preserve">П13770089589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55</w:t>
            </w:r>
            <w:r/>
          </w:p>
        </w:tc>
        <w:tc>
          <w:tcPr>
            <w:tcW w:w="3045" w:type="dxa"/>
            <w:vAlign w:val="center"/>
            <w:textDirection w:val="lrTb"/>
            <w:noWrap w:val="false"/>
          </w:tcPr>
          <w:p>
            <w:pPr>
              <w:pStyle w:val="1231"/>
            </w:pPr>
            <w:r>
              <w:rPr>
                <w:sz w:val="24"/>
              </w:rPr>
              <w:t xml:space="preserve">Машино-место N 155</w:t>
            </w:r>
            <w:r/>
          </w:p>
        </w:tc>
        <w:tc>
          <w:tcPr>
            <w:tcW w:w="3046" w:type="dxa"/>
            <w:vAlign w:val="center"/>
            <w:textDirection w:val="lrTb"/>
            <w:noWrap w:val="false"/>
          </w:tcPr>
          <w:p>
            <w:pPr>
              <w:pStyle w:val="1231"/>
              <w:jc w:val="center"/>
            </w:pPr>
            <w:r>
              <w:rPr>
                <w:sz w:val="24"/>
              </w:rPr>
              <w:t xml:space="preserve">г. Москва, Минская ул., дом 1А</w:t>
            </w:r>
            <w:r/>
          </w:p>
        </w:tc>
        <w:tc>
          <w:tcPr>
            <w:tcW w:w="2299" w:type="dxa"/>
            <w:vAlign w:val="center"/>
            <w:textDirection w:val="lrTb"/>
            <w:noWrap w:val="false"/>
          </w:tcPr>
          <w:p>
            <w:pPr>
              <w:pStyle w:val="1231"/>
              <w:jc w:val="center"/>
            </w:pPr>
            <w:r>
              <w:rPr>
                <w:sz w:val="24"/>
              </w:rPr>
              <w:t xml:space="preserve">77:07:0013001:4166</w:t>
            </w:r>
            <w:r/>
          </w:p>
        </w:tc>
        <w:tc>
          <w:tcPr>
            <w:tcW w:w="1642" w:type="dxa"/>
            <w:vAlign w:val="center"/>
            <w:textDirection w:val="lrTb"/>
            <w:noWrap w:val="false"/>
          </w:tcPr>
          <w:p>
            <w:pPr>
              <w:pStyle w:val="1231"/>
              <w:jc w:val="center"/>
            </w:pPr>
            <w:r>
              <w:rPr>
                <w:sz w:val="24"/>
              </w:rPr>
              <w:t xml:space="preserve">П13770089588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Москва, ул. Минская, д. 1Б</w:t>
            </w:r>
            <w:r/>
          </w:p>
        </w:tc>
        <w:tc>
          <w:tcPr>
            <w:tcW w:w="2299" w:type="dxa"/>
            <w:vAlign w:val="center"/>
            <w:textDirection w:val="lrTb"/>
            <w:noWrap w:val="false"/>
          </w:tcPr>
          <w:p>
            <w:pPr>
              <w:pStyle w:val="1231"/>
              <w:jc w:val="center"/>
            </w:pPr>
            <w:r>
              <w:rPr>
                <w:sz w:val="24"/>
              </w:rPr>
              <w:t xml:space="preserve">77:07:0013001:4570</w:t>
            </w:r>
            <w:r/>
          </w:p>
        </w:tc>
        <w:tc>
          <w:tcPr>
            <w:tcW w:w="1642" w:type="dxa"/>
            <w:vAlign w:val="center"/>
            <w:textDirection w:val="lrTb"/>
            <w:noWrap w:val="false"/>
          </w:tcPr>
          <w:p>
            <w:pPr>
              <w:pStyle w:val="1231"/>
              <w:jc w:val="center"/>
            </w:pPr>
            <w:r>
              <w:rPr>
                <w:sz w:val="24"/>
              </w:rPr>
              <w:t xml:space="preserve">П13770089587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57</w:t>
            </w:r>
            <w:r/>
          </w:p>
        </w:tc>
        <w:tc>
          <w:tcPr>
            <w:tcW w:w="3045" w:type="dxa"/>
            <w:vAlign w:val="center"/>
            <w:textDirection w:val="lrTb"/>
            <w:noWrap w:val="false"/>
          </w:tcPr>
          <w:p>
            <w:pPr>
              <w:pStyle w:val="1231"/>
            </w:pPr>
            <w:r>
              <w:rPr>
                <w:sz w:val="24"/>
              </w:rPr>
              <w:t xml:space="preserve">Машино-место N 156</w:t>
            </w:r>
            <w:r/>
          </w:p>
        </w:tc>
        <w:tc>
          <w:tcPr>
            <w:tcW w:w="3046" w:type="dxa"/>
            <w:vAlign w:val="center"/>
            <w:textDirection w:val="lrTb"/>
            <w:noWrap w:val="false"/>
          </w:tcPr>
          <w:p>
            <w:pPr>
              <w:pStyle w:val="1231"/>
              <w:jc w:val="center"/>
            </w:pPr>
            <w:r>
              <w:rPr>
                <w:sz w:val="24"/>
              </w:rPr>
              <w:t xml:space="preserve">г. Москва, Минская ул., дом 1А</w:t>
            </w:r>
            <w:r/>
          </w:p>
        </w:tc>
        <w:tc>
          <w:tcPr>
            <w:tcW w:w="2299" w:type="dxa"/>
            <w:vAlign w:val="center"/>
            <w:textDirection w:val="lrTb"/>
            <w:noWrap w:val="false"/>
          </w:tcPr>
          <w:p>
            <w:pPr>
              <w:pStyle w:val="1231"/>
              <w:jc w:val="center"/>
            </w:pPr>
            <w:r>
              <w:rPr>
                <w:sz w:val="24"/>
              </w:rPr>
              <w:t xml:space="preserve">77:07:0013001:3862</w:t>
            </w:r>
            <w:r/>
          </w:p>
        </w:tc>
        <w:tc>
          <w:tcPr>
            <w:tcW w:w="1642" w:type="dxa"/>
            <w:vAlign w:val="center"/>
            <w:textDirection w:val="lrTb"/>
            <w:noWrap w:val="false"/>
          </w:tcPr>
          <w:p>
            <w:pPr>
              <w:pStyle w:val="1231"/>
              <w:jc w:val="center"/>
            </w:pPr>
            <w:r>
              <w:rPr>
                <w:sz w:val="24"/>
              </w:rPr>
              <w:t xml:space="preserve">П13770089586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58</w:t>
            </w:r>
            <w:r/>
          </w:p>
        </w:tc>
        <w:tc>
          <w:tcPr>
            <w:tcW w:w="3045" w:type="dxa"/>
            <w:vAlign w:val="center"/>
            <w:textDirection w:val="lrTb"/>
            <w:noWrap w:val="false"/>
          </w:tcPr>
          <w:p>
            <w:pPr>
              <w:pStyle w:val="1231"/>
            </w:pPr>
            <w:r>
              <w:rPr>
                <w:sz w:val="24"/>
              </w:rPr>
              <w:t xml:space="preserve">Гараж</w:t>
            </w:r>
            <w:r/>
          </w:p>
        </w:tc>
        <w:tc>
          <w:tcPr>
            <w:tcW w:w="3046" w:type="dxa"/>
            <w:vAlign w:val="center"/>
            <w:textDirection w:val="lrTb"/>
            <w:noWrap w:val="false"/>
          </w:tcPr>
          <w:p>
            <w:pPr>
              <w:pStyle w:val="1231"/>
              <w:jc w:val="center"/>
            </w:pPr>
            <w:r>
              <w:rPr>
                <w:sz w:val="24"/>
              </w:rPr>
              <w:t xml:space="preserve">г. Москва, Грохольский пер., дом влад. 28</w:t>
            </w:r>
            <w:r/>
          </w:p>
        </w:tc>
        <w:tc>
          <w:tcPr>
            <w:tcW w:w="2299" w:type="dxa"/>
            <w:vAlign w:val="center"/>
            <w:textDirection w:val="lrTb"/>
            <w:noWrap w:val="false"/>
          </w:tcPr>
          <w:p>
            <w:pPr>
              <w:pStyle w:val="1231"/>
              <w:jc w:val="center"/>
            </w:pPr>
            <w:r>
              <w:rPr>
                <w:sz w:val="24"/>
              </w:rPr>
              <w:t xml:space="preserve">77:01:0003042:4186</w:t>
            </w:r>
            <w:r/>
          </w:p>
        </w:tc>
        <w:tc>
          <w:tcPr>
            <w:tcW w:w="1642" w:type="dxa"/>
            <w:vAlign w:val="center"/>
            <w:textDirection w:val="lrTb"/>
            <w:noWrap w:val="false"/>
          </w:tcPr>
          <w:p>
            <w:pPr>
              <w:pStyle w:val="1231"/>
              <w:jc w:val="center"/>
            </w:pPr>
            <w:r>
              <w:rPr>
                <w:sz w:val="24"/>
              </w:rPr>
              <w:t xml:space="preserve">П13770089583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59</w:t>
            </w:r>
            <w:r/>
          </w:p>
        </w:tc>
        <w:tc>
          <w:tcPr>
            <w:tcW w:w="3045" w:type="dxa"/>
            <w:vAlign w:val="center"/>
            <w:textDirection w:val="lrTb"/>
            <w:noWrap w:val="false"/>
          </w:tcPr>
          <w:p>
            <w:pPr>
              <w:pStyle w:val="1231"/>
            </w:pPr>
            <w:r>
              <w:rPr>
                <w:sz w:val="24"/>
              </w:rPr>
              <w:t xml:space="preserve">Гараж N 2</w:t>
            </w:r>
            <w:r/>
          </w:p>
        </w:tc>
        <w:tc>
          <w:tcPr>
            <w:tcW w:w="3046" w:type="dxa"/>
            <w:vAlign w:val="center"/>
            <w:textDirection w:val="lrTb"/>
            <w:noWrap w:val="false"/>
          </w:tcPr>
          <w:p>
            <w:pPr>
              <w:pStyle w:val="1231"/>
              <w:jc w:val="center"/>
            </w:pPr>
            <w:r>
              <w:rPr>
                <w:sz w:val="24"/>
              </w:rPr>
              <w:t xml:space="preserve">г. Москва, пер. Грохольский, д. 28</w:t>
            </w:r>
            <w:r/>
          </w:p>
        </w:tc>
        <w:tc>
          <w:tcPr>
            <w:tcW w:w="2299" w:type="dxa"/>
            <w:vAlign w:val="center"/>
            <w:textDirection w:val="lrTb"/>
            <w:noWrap w:val="false"/>
          </w:tcPr>
          <w:p>
            <w:pPr>
              <w:pStyle w:val="1231"/>
              <w:jc w:val="center"/>
            </w:pPr>
            <w:r>
              <w:rPr>
                <w:sz w:val="24"/>
              </w:rPr>
              <w:t xml:space="preserve">77:01:0003042:4185</w:t>
            </w:r>
            <w:r/>
          </w:p>
        </w:tc>
        <w:tc>
          <w:tcPr>
            <w:tcW w:w="1642" w:type="dxa"/>
            <w:vAlign w:val="center"/>
            <w:textDirection w:val="lrTb"/>
            <w:noWrap w:val="false"/>
          </w:tcPr>
          <w:p>
            <w:pPr>
              <w:pStyle w:val="1231"/>
              <w:jc w:val="center"/>
            </w:pPr>
            <w:r>
              <w:rPr>
                <w:sz w:val="24"/>
              </w:rPr>
              <w:t xml:space="preserve">П13770089582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Замоскворечье, улица Садовническая, дом 57, строение 2, помещение 42М</w:t>
            </w:r>
            <w:r/>
          </w:p>
        </w:tc>
        <w:tc>
          <w:tcPr>
            <w:tcW w:w="2299" w:type="dxa"/>
            <w:vAlign w:val="center"/>
            <w:textDirection w:val="lrTb"/>
            <w:noWrap w:val="false"/>
          </w:tcPr>
          <w:p>
            <w:pPr>
              <w:pStyle w:val="1231"/>
              <w:jc w:val="center"/>
            </w:pPr>
            <w:r>
              <w:rPr>
                <w:sz w:val="24"/>
              </w:rPr>
              <w:t xml:space="preserve">77:01:0002014:5814</w:t>
            </w:r>
            <w:r/>
          </w:p>
        </w:tc>
        <w:tc>
          <w:tcPr>
            <w:tcW w:w="1642" w:type="dxa"/>
            <w:vAlign w:val="center"/>
            <w:textDirection w:val="lrTb"/>
            <w:noWrap w:val="false"/>
          </w:tcPr>
          <w:p>
            <w:pPr>
              <w:pStyle w:val="1231"/>
              <w:jc w:val="center"/>
            </w:pPr>
            <w:r>
              <w:rPr>
                <w:sz w:val="24"/>
              </w:rPr>
              <w:t xml:space="preserve">П13770086754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61</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Пресненский, проезд 1-й Красногвардейский, дом 21, строение 2, помещение 5/22</w:t>
            </w:r>
            <w:r/>
          </w:p>
        </w:tc>
        <w:tc>
          <w:tcPr>
            <w:tcW w:w="2299" w:type="dxa"/>
            <w:vAlign w:val="center"/>
            <w:textDirection w:val="lrTb"/>
            <w:noWrap w:val="false"/>
          </w:tcPr>
          <w:p>
            <w:pPr>
              <w:pStyle w:val="1231"/>
              <w:jc w:val="center"/>
            </w:pPr>
            <w:r>
              <w:rPr>
                <w:sz w:val="24"/>
              </w:rPr>
              <w:t xml:space="preserve">77:01:0004042:8225</w:t>
            </w:r>
            <w:r/>
          </w:p>
        </w:tc>
        <w:tc>
          <w:tcPr>
            <w:tcW w:w="1642" w:type="dxa"/>
            <w:vAlign w:val="center"/>
            <w:textDirection w:val="lrTb"/>
            <w:noWrap w:val="false"/>
          </w:tcPr>
          <w:p>
            <w:pPr>
              <w:pStyle w:val="1231"/>
              <w:jc w:val="center"/>
            </w:pPr>
            <w:r>
              <w:rPr>
                <w:sz w:val="24"/>
              </w:rPr>
              <w:t xml:space="preserve">П13770083928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Тверской, бульвар Страстной, дом 8А, машино-место 234</w:t>
            </w:r>
            <w:r/>
          </w:p>
        </w:tc>
        <w:tc>
          <w:tcPr>
            <w:tcW w:w="2299" w:type="dxa"/>
            <w:vAlign w:val="center"/>
            <w:textDirection w:val="lrTb"/>
            <w:noWrap w:val="false"/>
          </w:tcPr>
          <w:p>
            <w:pPr>
              <w:pStyle w:val="1231"/>
              <w:jc w:val="center"/>
            </w:pPr>
            <w:r>
              <w:rPr>
                <w:sz w:val="24"/>
              </w:rPr>
              <w:t xml:space="preserve">77:01:0001078:3394</w:t>
            </w:r>
            <w:r/>
          </w:p>
        </w:tc>
        <w:tc>
          <w:tcPr>
            <w:tcW w:w="1642" w:type="dxa"/>
            <w:vAlign w:val="center"/>
            <w:textDirection w:val="lrTb"/>
            <w:noWrap w:val="false"/>
          </w:tcPr>
          <w:p>
            <w:pPr>
              <w:pStyle w:val="1231"/>
              <w:jc w:val="center"/>
            </w:pPr>
            <w:r>
              <w:rPr>
                <w:sz w:val="24"/>
              </w:rPr>
              <w:t xml:space="preserve">П13770086761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ул. Остоженка, д. 25</w:t>
            </w:r>
            <w:r/>
          </w:p>
        </w:tc>
        <w:tc>
          <w:tcPr>
            <w:tcW w:w="2299" w:type="dxa"/>
            <w:vAlign w:val="center"/>
            <w:textDirection w:val="lrTb"/>
            <w:noWrap w:val="false"/>
          </w:tcPr>
          <w:p>
            <w:pPr>
              <w:pStyle w:val="1231"/>
              <w:jc w:val="center"/>
            </w:pPr>
            <w:r>
              <w:rPr>
                <w:sz w:val="24"/>
              </w:rPr>
              <w:t xml:space="preserve">77:01:0001052:3127</w:t>
            </w:r>
            <w:r/>
          </w:p>
        </w:tc>
        <w:tc>
          <w:tcPr>
            <w:tcW w:w="1642" w:type="dxa"/>
            <w:vAlign w:val="center"/>
            <w:textDirection w:val="lrTb"/>
            <w:noWrap w:val="false"/>
          </w:tcPr>
          <w:p>
            <w:pPr>
              <w:pStyle w:val="1231"/>
              <w:jc w:val="center"/>
            </w:pPr>
            <w:r>
              <w:rPr>
                <w:sz w:val="24"/>
              </w:rPr>
              <w:t xml:space="preserve">П13770083918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64</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ул. Остоженка, д. 25</w:t>
            </w:r>
            <w:r/>
          </w:p>
        </w:tc>
        <w:tc>
          <w:tcPr>
            <w:tcW w:w="2299" w:type="dxa"/>
            <w:vAlign w:val="center"/>
            <w:textDirection w:val="lrTb"/>
            <w:noWrap w:val="false"/>
          </w:tcPr>
          <w:p>
            <w:pPr>
              <w:pStyle w:val="1231"/>
              <w:jc w:val="center"/>
            </w:pPr>
            <w:r>
              <w:rPr>
                <w:sz w:val="24"/>
              </w:rPr>
              <w:t xml:space="preserve">77:01:0001052:3109</w:t>
            </w:r>
            <w:r/>
          </w:p>
        </w:tc>
        <w:tc>
          <w:tcPr>
            <w:tcW w:w="1642" w:type="dxa"/>
            <w:vAlign w:val="center"/>
            <w:textDirection w:val="lrTb"/>
            <w:noWrap w:val="false"/>
          </w:tcPr>
          <w:p>
            <w:pPr>
              <w:pStyle w:val="1231"/>
              <w:jc w:val="center"/>
            </w:pPr>
            <w:r>
              <w:rPr>
                <w:sz w:val="24"/>
              </w:rPr>
              <w:t xml:space="preserve">П13770083919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65</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Российская Федерация, город Москва, вн.тер.г. муниципальный округ Тверской, бульвар Страстной, дом 8А, помещение 1/5</w:t>
            </w:r>
            <w:r/>
          </w:p>
        </w:tc>
        <w:tc>
          <w:tcPr>
            <w:tcW w:w="2299" w:type="dxa"/>
            <w:vAlign w:val="center"/>
            <w:textDirection w:val="lrTb"/>
            <w:noWrap w:val="false"/>
          </w:tcPr>
          <w:p>
            <w:pPr>
              <w:pStyle w:val="1231"/>
              <w:jc w:val="center"/>
            </w:pPr>
            <w:r>
              <w:rPr>
                <w:sz w:val="24"/>
              </w:rPr>
              <w:t xml:space="preserve">77:01:0001097:1717</w:t>
            </w:r>
            <w:r/>
          </w:p>
        </w:tc>
        <w:tc>
          <w:tcPr>
            <w:tcW w:w="1642" w:type="dxa"/>
            <w:vAlign w:val="center"/>
            <w:textDirection w:val="lrTb"/>
            <w:noWrap w:val="false"/>
          </w:tcPr>
          <w:p>
            <w:pPr>
              <w:pStyle w:val="1231"/>
              <w:jc w:val="center"/>
            </w:pPr>
            <w:r>
              <w:rPr>
                <w:sz w:val="24"/>
              </w:rPr>
              <w:t xml:space="preserve">П13770083922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66</w:t>
            </w:r>
            <w:r/>
          </w:p>
        </w:tc>
        <w:tc>
          <w:tcPr>
            <w:tcW w:w="3045" w:type="dxa"/>
            <w:vAlign w:val="center"/>
            <w:textDirection w:val="lrTb"/>
            <w:noWrap w:val="false"/>
          </w:tcPr>
          <w:p>
            <w:pPr>
              <w:pStyle w:val="1231"/>
            </w:pPr>
            <w:r>
              <w:rPr>
                <w:sz w:val="24"/>
              </w:rPr>
              <w:t xml:space="preserve">Часть здания</w:t>
            </w:r>
            <w:r/>
          </w:p>
        </w:tc>
        <w:tc>
          <w:tcPr>
            <w:tcW w:w="3046" w:type="dxa"/>
            <w:vAlign w:val="center"/>
            <w:textDirection w:val="lrTb"/>
            <w:noWrap w:val="false"/>
          </w:tcPr>
          <w:p>
            <w:pPr>
              <w:pStyle w:val="1231"/>
              <w:jc w:val="center"/>
            </w:pPr>
            <w:r>
              <w:rPr>
                <w:sz w:val="24"/>
              </w:rPr>
              <w:t xml:space="preserve">город Москва, вн.тер.г. муниципальный округ Арбат, переулок Кривоарбатский, дом 16/22, помещение 1/1</w:t>
            </w:r>
            <w:r/>
          </w:p>
        </w:tc>
        <w:tc>
          <w:tcPr>
            <w:tcW w:w="2299" w:type="dxa"/>
            <w:vAlign w:val="center"/>
            <w:textDirection w:val="lrTb"/>
            <w:noWrap w:val="false"/>
          </w:tcPr>
          <w:p>
            <w:pPr>
              <w:pStyle w:val="1231"/>
              <w:jc w:val="center"/>
            </w:pPr>
            <w:r>
              <w:rPr>
                <w:sz w:val="24"/>
              </w:rPr>
              <w:t xml:space="preserve">77:01:0001058:2944</w:t>
            </w:r>
            <w:r/>
          </w:p>
        </w:tc>
        <w:tc>
          <w:tcPr>
            <w:tcW w:w="1642" w:type="dxa"/>
            <w:vAlign w:val="center"/>
            <w:textDirection w:val="lrTb"/>
            <w:noWrap w:val="false"/>
          </w:tcPr>
          <w:p>
            <w:pPr>
              <w:pStyle w:val="1231"/>
              <w:jc w:val="center"/>
            </w:pPr>
            <w:r>
              <w:rPr>
                <w:sz w:val="24"/>
              </w:rPr>
              <w:t xml:space="preserve">П13770083924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67</w:t>
            </w:r>
            <w:r/>
          </w:p>
        </w:tc>
        <w:tc>
          <w:tcPr>
            <w:tcW w:w="3045" w:type="dxa"/>
            <w:vAlign w:val="center"/>
            <w:textDirection w:val="lrTb"/>
            <w:noWrap w:val="false"/>
          </w:tcPr>
          <w:p>
            <w:pPr>
              <w:pStyle w:val="1231"/>
            </w:pPr>
            <w:r>
              <w:rPr>
                <w:sz w:val="24"/>
              </w:rPr>
              <w:t xml:space="preserve">Нежилые помещения</w:t>
            </w:r>
            <w:r/>
          </w:p>
        </w:tc>
        <w:tc>
          <w:tcPr>
            <w:tcW w:w="3046" w:type="dxa"/>
            <w:vAlign w:val="center"/>
            <w:textDirection w:val="lrTb"/>
            <w:noWrap w:val="false"/>
          </w:tcPr>
          <w:p>
            <w:pPr>
              <w:pStyle w:val="1231"/>
              <w:jc w:val="center"/>
            </w:pPr>
            <w:r>
              <w:rPr>
                <w:sz w:val="24"/>
              </w:rPr>
              <w:t xml:space="preserve">город Москва, вн.тер.г. муниципальный округ Арбат, переулок Плотников, дом 19/38, строение 2, помещение 1/4</w:t>
            </w:r>
            <w:r/>
          </w:p>
        </w:tc>
        <w:tc>
          <w:tcPr>
            <w:tcW w:w="2299" w:type="dxa"/>
            <w:vAlign w:val="center"/>
            <w:textDirection w:val="lrTb"/>
            <w:noWrap w:val="false"/>
          </w:tcPr>
          <w:p>
            <w:pPr>
              <w:pStyle w:val="1231"/>
              <w:jc w:val="center"/>
            </w:pPr>
            <w:r>
              <w:rPr>
                <w:sz w:val="24"/>
              </w:rPr>
              <w:t xml:space="preserve">77:01:0001049:3403</w:t>
            </w:r>
            <w:r/>
          </w:p>
        </w:tc>
        <w:tc>
          <w:tcPr>
            <w:tcW w:w="1642" w:type="dxa"/>
            <w:vAlign w:val="center"/>
            <w:textDirection w:val="lrTb"/>
            <w:noWrap w:val="false"/>
          </w:tcPr>
          <w:p>
            <w:pPr>
              <w:pStyle w:val="1231"/>
              <w:jc w:val="center"/>
            </w:pPr>
            <w:r>
              <w:rPr>
                <w:sz w:val="24"/>
              </w:rPr>
              <w:t xml:space="preserve">П13770083939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68</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Арбат, переулок Плотников, дом 19/38, строение 2, помещение 1/1</w:t>
            </w:r>
            <w:r/>
          </w:p>
        </w:tc>
        <w:tc>
          <w:tcPr>
            <w:tcW w:w="2299" w:type="dxa"/>
            <w:vAlign w:val="center"/>
            <w:textDirection w:val="lrTb"/>
            <w:noWrap w:val="false"/>
          </w:tcPr>
          <w:p>
            <w:pPr>
              <w:pStyle w:val="1231"/>
              <w:jc w:val="center"/>
            </w:pPr>
            <w:r>
              <w:rPr>
                <w:sz w:val="24"/>
              </w:rPr>
              <w:t xml:space="preserve">77:01:0001049:3402</w:t>
            </w:r>
            <w:r/>
          </w:p>
        </w:tc>
        <w:tc>
          <w:tcPr>
            <w:tcW w:w="1642" w:type="dxa"/>
            <w:vAlign w:val="center"/>
            <w:textDirection w:val="lrTb"/>
            <w:noWrap w:val="false"/>
          </w:tcPr>
          <w:p>
            <w:pPr>
              <w:pStyle w:val="1231"/>
              <w:jc w:val="center"/>
            </w:pPr>
            <w:r>
              <w:rPr>
                <w:sz w:val="24"/>
              </w:rPr>
              <w:t xml:space="preserve">П26770000036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69</w:t>
            </w:r>
            <w:r/>
          </w:p>
        </w:tc>
        <w:tc>
          <w:tcPr>
            <w:tcW w:w="3045" w:type="dxa"/>
            <w:vAlign w:val="center"/>
            <w:textDirection w:val="lrTb"/>
            <w:noWrap w:val="false"/>
          </w:tcPr>
          <w:p>
            <w:pPr>
              <w:pStyle w:val="1231"/>
            </w:pPr>
            <w:r>
              <w:rPr>
                <w:sz w:val="24"/>
              </w:rPr>
              <w:t xml:space="preserve">Часть здания</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Хамовники, переулок Мансуровский, дом 5, помещение 2/1</w:t>
            </w:r>
            <w:r/>
          </w:p>
        </w:tc>
        <w:tc>
          <w:tcPr>
            <w:tcW w:w="2299" w:type="dxa"/>
            <w:vAlign w:val="center"/>
            <w:textDirection w:val="lrTb"/>
            <w:noWrap w:val="false"/>
          </w:tcPr>
          <w:p>
            <w:pPr>
              <w:pStyle w:val="1231"/>
              <w:jc w:val="center"/>
            </w:pPr>
            <w:r>
              <w:rPr>
                <w:sz w:val="24"/>
              </w:rPr>
              <w:t xml:space="preserve">77:01:0001054:2857</w:t>
            </w:r>
            <w:r/>
          </w:p>
        </w:tc>
        <w:tc>
          <w:tcPr>
            <w:tcW w:w="1642" w:type="dxa"/>
            <w:vAlign w:val="center"/>
            <w:textDirection w:val="lrTb"/>
            <w:noWrap w:val="false"/>
          </w:tcPr>
          <w:p>
            <w:pPr>
              <w:pStyle w:val="1231"/>
              <w:jc w:val="center"/>
            </w:pPr>
            <w:r>
              <w:rPr>
                <w:sz w:val="24"/>
              </w:rPr>
              <w:t xml:space="preserve">П13770083941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70</w:t>
            </w:r>
            <w:r/>
          </w:p>
        </w:tc>
        <w:tc>
          <w:tcPr>
            <w:tcW w:w="3045" w:type="dxa"/>
            <w:vAlign w:val="center"/>
            <w:textDirection w:val="lrTb"/>
            <w:noWrap w:val="false"/>
          </w:tcPr>
          <w:p>
            <w:pPr>
              <w:pStyle w:val="1231"/>
            </w:pPr>
            <w:r>
              <w:rPr>
                <w:sz w:val="24"/>
              </w:rPr>
              <w:t xml:space="preserve">Кладовая</w:t>
            </w:r>
            <w:r/>
          </w:p>
        </w:tc>
        <w:tc>
          <w:tcPr>
            <w:tcW w:w="3046" w:type="dxa"/>
            <w:vAlign w:val="center"/>
            <w:textDirection w:val="lrTb"/>
            <w:noWrap w:val="false"/>
          </w:tcPr>
          <w:p>
            <w:pPr>
              <w:pStyle w:val="1231"/>
              <w:jc w:val="center"/>
            </w:pPr>
            <w:r>
              <w:rPr>
                <w:sz w:val="24"/>
              </w:rPr>
              <w:t xml:space="preserve">г. Москва, вн.тер.г. муниципальный округ Алексеевский, ул. Новоалексеевская, д. 16, к. 4</w:t>
            </w:r>
            <w:r/>
          </w:p>
        </w:tc>
        <w:tc>
          <w:tcPr>
            <w:tcW w:w="2299" w:type="dxa"/>
            <w:vAlign w:val="center"/>
            <w:textDirection w:val="lrTb"/>
            <w:noWrap w:val="false"/>
          </w:tcPr>
          <w:p>
            <w:pPr>
              <w:pStyle w:val="1231"/>
              <w:jc w:val="center"/>
            </w:pPr>
            <w:r>
              <w:rPr>
                <w:sz w:val="24"/>
              </w:rPr>
              <w:t xml:space="preserve">77:02:0023014:7124</w:t>
            </w:r>
            <w:r/>
          </w:p>
        </w:tc>
        <w:tc>
          <w:tcPr>
            <w:tcW w:w="1642" w:type="dxa"/>
            <w:vAlign w:val="center"/>
            <w:textDirection w:val="lrTb"/>
            <w:noWrap w:val="false"/>
          </w:tcPr>
          <w:p>
            <w:pPr>
              <w:pStyle w:val="1231"/>
              <w:jc w:val="center"/>
            </w:pPr>
            <w:r>
              <w:rPr>
                <w:sz w:val="24"/>
              </w:rPr>
              <w:t xml:space="preserve">П13770083927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71</w:t>
            </w:r>
            <w:r/>
          </w:p>
        </w:tc>
        <w:tc>
          <w:tcPr>
            <w:tcW w:w="3045" w:type="dxa"/>
            <w:vAlign w:val="center"/>
            <w:textDirection w:val="lrTb"/>
            <w:noWrap w:val="false"/>
          </w:tcPr>
          <w:p>
            <w:pPr>
              <w:pStyle w:val="1231"/>
            </w:pPr>
            <w:r>
              <w:rPr>
                <w:sz w:val="24"/>
              </w:rPr>
              <w:t xml:space="preserve">2/67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Ростовская область, г. Ростов-на-Дону, пр-кт Соколова, 72, пом. 1, 2, 5, 6, 7, 12, 13, 19</w:t>
            </w:r>
            <w:r/>
          </w:p>
        </w:tc>
        <w:tc>
          <w:tcPr>
            <w:tcW w:w="2299" w:type="dxa"/>
            <w:vAlign w:val="center"/>
            <w:textDirection w:val="lrTb"/>
            <w:noWrap w:val="false"/>
          </w:tcPr>
          <w:p>
            <w:pPr>
              <w:pStyle w:val="1231"/>
              <w:jc w:val="center"/>
            </w:pPr>
            <w:r>
              <w:rPr>
                <w:sz w:val="24"/>
              </w:rPr>
              <w:t xml:space="preserve">61:44:0040312:320</w:t>
            </w:r>
            <w:r/>
          </w:p>
        </w:tc>
        <w:tc>
          <w:tcPr>
            <w:tcW w:w="1642" w:type="dxa"/>
            <w:vAlign w:val="center"/>
            <w:textDirection w:val="lrTb"/>
            <w:noWrap w:val="false"/>
          </w:tcPr>
          <w:p>
            <w:pPr>
              <w:pStyle w:val="1231"/>
              <w:jc w:val="center"/>
            </w:pPr>
            <w:r>
              <w:rPr>
                <w:sz w:val="24"/>
              </w:rPr>
              <w:t xml:space="preserve">П26610000067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72</w:t>
            </w:r>
            <w:r/>
          </w:p>
        </w:tc>
        <w:tc>
          <w:tcPr>
            <w:tcW w:w="3045" w:type="dxa"/>
            <w:vAlign w:val="center"/>
            <w:textDirection w:val="lrTb"/>
            <w:noWrap w:val="false"/>
          </w:tcPr>
          <w:p>
            <w:pPr>
              <w:pStyle w:val="1231"/>
            </w:pPr>
            <w:r>
              <w:rPr>
                <w:sz w:val="24"/>
              </w:rPr>
              <w:t xml:space="preserve">2/67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Ростовская область, г. Ростов-на-Дону, пр-кт Соколова, 72, пом. 1, 2, 5, 6, 7, 12, 13, 19</w:t>
            </w:r>
            <w:r/>
          </w:p>
        </w:tc>
        <w:tc>
          <w:tcPr>
            <w:tcW w:w="2299" w:type="dxa"/>
            <w:vAlign w:val="center"/>
            <w:textDirection w:val="lrTb"/>
            <w:noWrap w:val="false"/>
          </w:tcPr>
          <w:p>
            <w:pPr>
              <w:pStyle w:val="1231"/>
              <w:jc w:val="center"/>
            </w:pPr>
            <w:r>
              <w:rPr>
                <w:sz w:val="24"/>
              </w:rPr>
              <w:t xml:space="preserve">61:44:0040312:320</w:t>
            </w:r>
            <w:r/>
          </w:p>
        </w:tc>
        <w:tc>
          <w:tcPr>
            <w:tcW w:w="1642" w:type="dxa"/>
            <w:vAlign w:val="center"/>
            <w:textDirection w:val="lrTb"/>
            <w:noWrap w:val="false"/>
          </w:tcPr>
          <w:p>
            <w:pPr>
              <w:pStyle w:val="1231"/>
              <w:jc w:val="center"/>
            </w:pPr>
            <w:r>
              <w:rPr>
                <w:sz w:val="24"/>
              </w:rPr>
              <w:t xml:space="preserve">П26610000068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Ростовская область, городской округ город Ростов-на-Дону, город Ростов-на-Дону, улица Левобережная, здание 6/1, строение 3, машино-место 190</w:t>
            </w:r>
            <w:r/>
          </w:p>
        </w:tc>
        <w:tc>
          <w:tcPr>
            <w:tcW w:w="2299" w:type="dxa"/>
            <w:vAlign w:val="center"/>
            <w:textDirection w:val="lrTb"/>
            <w:noWrap w:val="false"/>
          </w:tcPr>
          <w:p>
            <w:pPr>
              <w:pStyle w:val="1231"/>
              <w:jc w:val="center"/>
            </w:pPr>
            <w:r>
              <w:rPr>
                <w:sz w:val="24"/>
              </w:rPr>
              <w:t xml:space="preserve">61:44:0041308:931</w:t>
            </w:r>
            <w:r/>
          </w:p>
        </w:tc>
        <w:tc>
          <w:tcPr>
            <w:tcW w:w="1642" w:type="dxa"/>
            <w:vAlign w:val="center"/>
            <w:textDirection w:val="lrTb"/>
            <w:noWrap w:val="false"/>
          </w:tcPr>
          <w:p>
            <w:pPr>
              <w:pStyle w:val="1231"/>
              <w:jc w:val="center"/>
            </w:pPr>
            <w:r>
              <w:rPr>
                <w:sz w:val="24"/>
              </w:rPr>
              <w:t xml:space="preserve">П13610063715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74</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Ростовская область, городской округ город Ростов-на-Дону, город Ростов-на-Дону, улица Левобережная, здание 6/1, строение 3, машино-место 191</w:t>
            </w:r>
            <w:r/>
          </w:p>
        </w:tc>
        <w:tc>
          <w:tcPr>
            <w:tcW w:w="2299" w:type="dxa"/>
            <w:vAlign w:val="center"/>
            <w:textDirection w:val="lrTb"/>
            <w:noWrap w:val="false"/>
          </w:tcPr>
          <w:p>
            <w:pPr>
              <w:pStyle w:val="1231"/>
              <w:jc w:val="center"/>
            </w:pPr>
            <w:r>
              <w:rPr>
                <w:sz w:val="24"/>
              </w:rPr>
              <w:t xml:space="preserve">61:44:0041308:932</w:t>
            </w:r>
            <w:r/>
          </w:p>
        </w:tc>
        <w:tc>
          <w:tcPr>
            <w:tcW w:w="1642" w:type="dxa"/>
            <w:vAlign w:val="center"/>
            <w:textDirection w:val="lrTb"/>
            <w:noWrap w:val="false"/>
          </w:tcPr>
          <w:p>
            <w:pPr>
              <w:pStyle w:val="1231"/>
              <w:jc w:val="center"/>
            </w:pPr>
            <w:r>
              <w:rPr>
                <w:sz w:val="24"/>
              </w:rPr>
              <w:t xml:space="preserve">П13610063714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75</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Ростовская область, городской округ город Ростов-на-Дону, город Ростов-на-Дону, улица Левобережная, здание 6/1, строение 3, машино-место 192</w:t>
            </w:r>
            <w:r/>
          </w:p>
        </w:tc>
        <w:tc>
          <w:tcPr>
            <w:tcW w:w="2299" w:type="dxa"/>
            <w:vAlign w:val="center"/>
            <w:textDirection w:val="lrTb"/>
            <w:noWrap w:val="false"/>
          </w:tcPr>
          <w:p>
            <w:pPr>
              <w:pStyle w:val="1231"/>
              <w:jc w:val="center"/>
            </w:pPr>
            <w:r>
              <w:rPr>
                <w:sz w:val="24"/>
              </w:rPr>
              <w:t xml:space="preserve">61:44:0041308:933</w:t>
            </w:r>
            <w:r/>
          </w:p>
        </w:tc>
        <w:tc>
          <w:tcPr>
            <w:tcW w:w="1642" w:type="dxa"/>
            <w:vAlign w:val="center"/>
            <w:textDirection w:val="lrTb"/>
            <w:noWrap w:val="false"/>
          </w:tcPr>
          <w:p>
            <w:pPr>
              <w:pStyle w:val="1231"/>
              <w:jc w:val="center"/>
            </w:pPr>
            <w:r>
              <w:rPr>
                <w:sz w:val="24"/>
              </w:rPr>
              <w:t xml:space="preserve">П13610063713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76</w:t>
            </w:r>
            <w:r/>
          </w:p>
        </w:tc>
        <w:tc>
          <w:tcPr>
            <w:tcW w:w="3045" w:type="dxa"/>
            <w:vAlign w:val="center"/>
            <w:textDirection w:val="lrTb"/>
            <w:noWrap w:val="false"/>
          </w:tcPr>
          <w:p>
            <w:pPr>
              <w:pStyle w:val="1231"/>
            </w:pPr>
            <w:r>
              <w:rPr>
                <w:sz w:val="24"/>
              </w:rPr>
              <w:t xml:space="preserve">2/168 доли в праве общей долевой собственности на помещение</w:t>
            </w:r>
            <w:r/>
          </w:p>
        </w:tc>
        <w:tc>
          <w:tcPr>
            <w:tcW w:w="3046" w:type="dxa"/>
            <w:vAlign w:val="center"/>
            <w:textDirection w:val="lrTb"/>
            <w:noWrap w:val="false"/>
          </w:tcPr>
          <w:p>
            <w:pPr>
              <w:pStyle w:val="1231"/>
              <w:jc w:val="center"/>
            </w:pPr>
            <w:r>
              <w:rPr>
                <w:sz w:val="24"/>
              </w:rPr>
              <w:t xml:space="preserve">Ростовская область, г. Ростов-на-Дону, Ленинский район, ул. Береговая, 6, к. 1, 2, 3, 5, 6, 7, 9, 10, 11, 12, 13, 14, 15, 16, 18, 21, 22, 23, 24, 25, 27, 28, 29, 30, 32, 34</w:t>
            </w:r>
            <w:r/>
          </w:p>
        </w:tc>
        <w:tc>
          <w:tcPr>
            <w:tcW w:w="2299" w:type="dxa"/>
            <w:vAlign w:val="center"/>
            <w:textDirection w:val="lrTb"/>
            <w:noWrap w:val="false"/>
          </w:tcPr>
          <w:p>
            <w:pPr>
              <w:pStyle w:val="1231"/>
              <w:jc w:val="center"/>
            </w:pPr>
            <w:r>
              <w:rPr>
                <w:sz w:val="24"/>
              </w:rPr>
              <w:t xml:space="preserve">61:44:0051012:556</w:t>
            </w:r>
            <w:r/>
          </w:p>
        </w:tc>
        <w:tc>
          <w:tcPr>
            <w:tcW w:w="1642" w:type="dxa"/>
            <w:vAlign w:val="center"/>
            <w:textDirection w:val="lrTb"/>
            <w:noWrap w:val="false"/>
          </w:tcPr>
          <w:p>
            <w:pPr>
              <w:pStyle w:val="1231"/>
              <w:jc w:val="center"/>
            </w:pPr>
            <w:r>
              <w:rPr>
                <w:sz w:val="24"/>
              </w:rPr>
              <w:t xml:space="preserve">П26610000066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77</w:t>
            </w:r>
            <w:r/>
          </w:p>
        </w:tc>
        <w:tc>
          <w:tcPr>
            <w:tcW w:w="3045" w:type="dxa"/>
            <w:vAlign w:val="center"/>
            <w:textDirection w:val="lrTb"/>
            <w:noWrap w:val="false"/>
          </w:tcPr>
          <w:p>
            <w:pPr>
              <w:pStyle w:val="1231"/>
            </w:pPr>
            <w:r>
              <w:rPr>
                <w:sz w:val="24"/>
              </w:rPr>
              <w:t xml:space="preserve">Машино-место N 301</w:t>
            </w:r>
            <w:r/>
          </w:p>
        </w:tc>
        <w:tc>
          <w:tcPr>
            <w:tcW w:w="3046" w:type="dxa"/>
            <w:vAlign w:val="center"/>
            <w:textDirection w:val="lrTb"/>
            <w:noWrap w:val="false"/>
          </w:tcPr>
          <w:p>
            <w:pPr>
              <w:pStyle w:val="1231"/>
              <w:jc w:val="center"/>
            </w:pPr>
            <w:r>
              <w:rPr>
                <w:sz w:val="24"/>
              </w:rPr>
              <w:t xml:space="preserve">Москва, пр-кт Ленинский, д. 111, корп. 1</w:t>
            </w:r>
            <w:r/>
          </w:p>
        </w:tc>
        <w:tc>
          <w:tcPr>
            <w:tcW w:w="2299" w:type="dxa"/>
            <w:vAlign w:val="center"/>
            <w:textDirection w:val="lrTb"/>
            <w:noWrap w:val="false"/>
          </w:tcPr>
          <w:p>
            <w:pPr>
              <w:pStyle w:val="1231"/>
              <w:jc w:val="center"/>
            </w:pPr>
            <w:r>
              <w:rPr>
                <w:sz w:val="24"/>
              </w:rPr>
              <w:t xml:space="preserve">77:06:0006001:10169</w:t>
            </w:r>
            <w:r/>
          </w:p>
        </w:tc>
        <w:tc>
          <w:tcPr>
            <w:tcW w:w="1642" w:type="dxa"/>
            <w:vAlign w:val="center"/>
            <w:textDirection w:val="lrTb"/>
            <w:noWrap w:val="false"/>
          </w:tcPr>
          <w:p>
            <w:pPr>
              <w:pStyle w:val="1231"/>
              <w:jc w:val="center"/>
            </w:pPr>
            <w:r>
              <w:rPr>
                <w:sz w:val="24"/>
              </w:rPr>
              <w:t xml:space="preserve">П13770089678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78</w:t>
            </w:r>
            <w:r/>
          </w:p>
        </w:tc>
        <w:tc>
          <w:tcPr>
            <w:tcW w:w="3045" w:type="dxa"/>
            <w:vAlign w:val="center"/>
            <w:textDirection w:val="lrTb"/>
            <w:noWrap w:val="false"/>
          </w:tcPr>
          <w:p>
            <w:pPr>
              <w:pStyle w:val="1231"/>
            </w:pPr>
            <w:r>
              <w:rPr>
                <w:sz w:val="24"/>
              </w:rPr>
              <w:t xml:space="preserve">Машино-место N 493а</w:t>
            </w:r>
            <w:r/>
          </w:p>
        </w:tc>
        <w:tc>
          <w:tcPr>
            <w:tcW w:w="3046" w:type="dxa"/>
            <w:vAlign w:val="center"/>
            <w:textDirection w:val="lrTb"/>
            <w:noWrap w:val="false"/>
          </w:tcPr>
          <w:p>
            <w:pPr>
              <w:pStyle w:val="1231"/>
              <w:jc w:val="center"/>
            </w:pPr>
            <w:r>
              <w:rPr>
                <w:sz w:val="24"/>
              </w:rPr>
              <w:t xml:space="preserve">г. Москва, Ленинский просп., д. 111, кор. 1</w:t>
            </w:r>
            <w:r/>
          </w:p>
        </w:tc>
        <w:tc>
          <w:tcPr>
            <w:tcW w:w="2299" w:type="dxa"/>
            <w:vAlign w:val="center"/>
            <w:textDirection w:val="lrTb"/>
            <w:noWrap w:val="false"/>
          </w:tcPr>
          <w:p>
            <w:pPr>
              <w:pStyle w:val="1231"/>
              <w:jc w:val="center"/>
            </w:pPr>
            <w:r>
              <w:rPr>
                <w:sz w:val="24"/>
              </w:rPr>
              <w:t xml:space="preserve">77:06:0006001:10276</w:t>
            </w:r>
            <w:r/>
          </w:p>
        </w:tc>
        <w:tc>
          <w:tcPr>
            <w:tcW w:w="1642" w:type="dxa"/>
            <w:vAlign w:val="center"/>
            <w:textDirection w:val="lrTb"/>
            <w:noWrap w:val="false"/>
          </w:tcPr>
          <w:p>
            <w:pPr>
              <w:pStyle w:val="1231"/>
              <w:jc w:val="center"/>
            </w:pPr>
            <w:r>
              <w:rPr>
                <w:sz w:val="24"/>
              </w:rPr>
              <w:t xml:space="preserve">П13770089679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79</w:t>
            </w:r>
            <w:r/>
          </w:p>
        </w:tc>
        <w:tc>
          <w:tcPr>
            <w:tcW w:w="3045" w:type="dxa"/>
            <w:vAlign w:val="center"/>
            <w:textDirection w:val="lrTb"/>
            <w:noWrap w:val="false"/>
          </w:tcPr>
          <w:p>
            <w:pPr>
              <w:pStyle w:val="1231"/>
            </w:pPr>
            <w:r>
              <w:rPr>
                <w:sz w:val="24"/>
              </w:rPr>
              <w:t xml:space="preserve">Машино-место N 493</w:t>
            </w:r>
            <w:r/>
          </w:p>
        </w:tc>
        <w:tc>
          <w:tcPr>
            <w:tcW w:w="3046" w:type="dxa"/>
            <w:vAlign w:val="center"/>
            <w:textDirection w:val="lrTb"/>
            <w:noWrap w:val="false"/>
          </w:tcPr>
          <w:p>
            <w:pPr>
              <w:pStyle w:val="1231"/>
              <w:jc w:val="center"/>
            </w:pPr>
            <w:r>
              <w:rPr>
                <w:sz w:val="24"/>
              </w:rPr>
              <w:t xml:space="preserve">г. Москва, Ленинский просп., д. 111, кор. 1</w:t>
            </w:r>
            <w:r/>
          </w:p>
        </w:tc>
        <w:tc>
          <w:tcPr>
            <w:tcW w:w="2299" w:type="dxa"/>
            <w:vAlign w:val="center"/>
            <w:textDirection w:val="lrTb"/>
            <w:noWrap w:val="false"/>
          </w:tcPr>
          <w:p>
            <w:pPr>
              <w:pStyle w:val="1231"/>
              <w:jc w:val="center"/>
            </w:pPr>
            <w:r>
              <w:rPr>
                <w:sz w:val="24"/>
              </w:rPr>
              <w:t xml:space="preserve">77:06:0006001:10275</w:t>
            </w:r>
            <w:r/>
          </w:p>
        </w:tc>
        <w:tc>
          <w:tcPr>
            <w:tcW w:w="1642" w:type="dxa"/>
            <w:vAlign w:val="center"/>
            <w:textDirection w:val="lrTb"/>
            <w:noWrap w:val="false"/>
          </w:tcPr>
          <w:p>
            <w:pPr>
              <w:pStyle w:val="1231"/>
              <w:jc w:val="center"/>
            </w:pPr>
            <w:r>
              <w:rPr>
                <w:sz w:val="24"/>
              </w:rPr>
              <w:t xml:space="preserve">П13770089682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80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Хорошево-Мневники, набережная Шелепихинская, дом 42, корпус 2, машино-место 25</w:t>
            </w:r>
            <w:r/>
          </w:p>
        </w:tc>
        <w:tc>
          <w:tcPr>
            <w:tcW w:w="2299" w:type="dxa"/>
            <w:vAlign w:val="center"/>
            <w:textDirection w:val="lrTb"/>
            <w:noWrap w:val="false"/>
          </w:tcPr>
          <w:p>
            <w:pPr>
              <w:pStyle w:val="1231"/>
              <w:jc w:val="center"/>
            </w:pPr>
            <w:r>
              <w:rPr>
                <w:sz w:val="24"/>
              </w:rPr>
              <w:t xml:space="preserve">77:08:0012003:2697</w:t>
            </w:r>
            <w:r/>
          </w:p>
        </w:tc>
        <w:tc>
          <w:tcPr>
            <w:tcW w:w="1642" w:type="dxa"/>
            <w:vAlign w:val="center"/>
            <w:textDirection w:val="lrTb"/>
            <w:noWrap w:val="false"/>
          </w:tcPr>
          <w:p>
            <w:pPr>
              <w:pStyle w:val="1231"/>
              <w:jc w:val="center"/>
            </w:pPr>
            <w:r>
              <w:rPr>
                <w:sz w:val="24"/>
              </w:rPr>
              <w:t xml:space="preserve">П13770089672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81</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Хорошево-Мневники, набережная Шелепихинская, дом 42, корпус 2, машино-место 24</w:t>
            </w:r>
            <w:r/>
          </w:p>
        </w:tc>
        <w:tc>
          <w:tcPr>
            <w:tcW w:w="2299" w:type="dxa"/>
            <w:vAlign w:val="center"/>
            <w:textDirection w:val="lrTb"/>
            <w:noWrap w:val="false"/>
          </w:tcPr>
          <w:p>
            <w:pPr>
              <w:pStyle w:val="1231"/>
              <w:jc w:val="center"/>
            </w:pPr>
            <w:r>
              <w:rPr>
                <w:sz w:val="24"/>
              </w:rPr>
              <w:t xml:space="preserve">77:08:0012003:2696</w:t>
            </w:r>
            <w:r/>
          </w:p>
        </w:tc>
        <w:tc>
          <w:tcPr>
            <w:tcW w:w="1642" w:type="dxa"/>
            <w:vAlign w:val="center"/>
            <w:textDirection w:val="lrTb"/>
            <w:noWrap w:val="false"/>
          </w:tcPr>
          <w:p>
            <w:pPr>
              <w:pStyle w:val="1231"/>
              <w:jc w:val="center"/>
            </w:pPr>
            <w:r>
              <w:rPr>
                <w:sz w:val="24"/>
              </w:rPr>
              <w:t xml:space="preserve">П13770089681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82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Хорошево-Мневники, набережная Шелепихинская, дом 42, корпус 2, помещение 13М</w:t>
            </w:r>
            <w:r/>
          </w:p>
        </w:tc>
        <w:tc>
          <w:tcPr>
            <w:tcW w:w="2299" w:type="dxa"/>
            <w:vAlign w:val="center"/>
            <w:textDirection w:val="lrTb"/>
            <w:noWrap w:val="false"/>
          </w:tcPr>
          <w:p>
            <w:pPr>
              <w:pStyle w:val="1231"/>
              <w:jc w:val="center"/>
            </w:pPr>
            <w:r>
              <w:rPr>
                <w:sz w:val="24"/>
              </w:rPr>
              <w:t xml:space="preserve">77:08:0012003:2614</w:t>
            </w:r>
            <w:r/>
          </w:p>
        </w:tc>
        <w:tc>
          <w:tcPr>
            <w:tcW w:w="1642" w:type="dxa"/>
            <w:vAlign w:val="center"/>
            <w:textDirection w:val="lrTb"/>
            <w:noWrap w:val="false"/>
          </w:tcPr>
          <w:p>
            <w:pPr>
              <w:pStyle w:val="1231"/>
              <w:jc w:val="center"/>
            </w:pPr>
            <w:r>
              <w:rPr>
                <w:sz w:val="24"/>
              </w:rPr>
              <w:t xml:space="preserve">П13770089674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83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Ростовская область, Муниципальный район Азовский, сельское поселение Пешковское, хутор Береговой, улица Ленина, земельный участок N 21В</w:t>
            </w:r>
            <w:r/>
          </w:p>
        </w:tc>
        <w:tc>
          <w:tcPr>
            <w:tcW w:w="2299" w:type="dxa"/>
            <w:vAlign w:val="center"/>
            <w:textDirection w:val="lrTb"/>
            <w:noWrap w:val="false"/>
          </w:tcPr>
          <w:p>
            <w:pPr>
              <w:pStyle w:val="1231"/>
              <w:jc w:val="center"/>
            </w:pPr>
            <w:r>
              <w:rPr>
                <w:sz w:val="24"/>
              </w:rPr>
              <w:t xml:space="preserve">61:01:0140201:1337</w:t>
            </w:r>
            <w:r/>
          </w:p>
        </w:tc>
        <w:tc>
          <w:tcPr>
            <w:tcW w:w="1642" w:type="dxa"/>
            <w:vAlign w:val="center"/>
            <w:textDirection w:val="lrTb"/>
            <w:noWrap w:val="false"/>
          </w:tcPr>
          <w:p>
            <w:pPr>
              <w:pStyle w:val="1231"/>
              <w:jc w:val="center"/>
            </w:pPr>
            <w:r>
              <w:rPr>
                <w:sz w:val="24"/>
              </w:rPr>
              <w:t xml:space="preserve">П11610028433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сельского клуба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61:01:0140201:512</w:t>
            </w:r>
            <w:r/>
          </w:p>
        </w:tc>
        <w:tc>
          <w:tcPr>
            <w:tcW w:w="1642" w:type="dxa"/>
            <w:vAlign w:val="center"/>
            <w:textDirection w:val="lrTb"/>
            <w:noWrap w:val="false"/>
          </w:tcPr>
          <w:p>
            <w:pPr>
              <w:pStyle w:val="1231"/>
              <w:jc w:val="center"/>
            </w:pPr>
            <w:r>
              <w:rPr>
                <w:sz w:val="24"/>
              </w:rPr>
              <w:t xml:space="preserve">П12610101234</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84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Республика Дагестан, Кизилюртовский район, с. Кироваул, ул. Западная сторона, N 1</w:t>
            </w:r>
            <w:r/>
          </w:p>
        </w:tc>
        <w:tc>
          <w:tcPr>
            <w:tcW w:w="2299" w:type="dxa"/>
            <w:vAlign w:val="center"/>
            <w:textDirection w:val="lrTb"/>
            <w:noWrap w:val="false"/>
          </w:tcPr>
          <w:p>
            <w:pPr>
              <w:pStyle w:val="1231"/>
              <w:jc w:val="center"/>
            </w:pPr>
            <w:r>
              <w:rPr>
                <w:sz w:val="24"/>
              </w:rPr>
              <w:t xml:space="preserve">05:00:000000:226</w:t>
            </w:r>
            <w:r/>
          </w:p>
        </w:tc>
        <w:tc>
          <w:tcPr>
            <w:tcW w:w="1642" w:type="dxa"/>
            <w:vAlign w:val="center"/>
            <w:textDirection w:val="lrTb"/>
            <w:noWrap w:val="false"/>
          </w:tcPr>
          <w:p>
            <w:pPr>
              <w:pStyle w:val="1231"/>
              <w:jc w:val="center"/>
            </w:pPr>
            <w:r>
              <w:rPr>
                <w:sz w:val="24"/>
              </w:rPr>
              <w:t xml:space="preserve">П11050014474</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Нежилые строения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05:06:000011:1343</w:t>
            </w:r>
            <w:r/>
          </w:p>
        </w:tc>
        <w:tc>
          <w:tcPr>
            <w:tcW w:w="1642" w:type="dxa"/>
            <w:vAlign w:val="center"/>
            <w:textDirection w:val="lrTb"/>
            <w:noWrap w:val="false"/>
          </w:tcPr>
          <w:p>
            <w:pPr>
              <w:pStyle w:val="1231"/>
              <w:jc w:val="center"/>
            </w:pPr>
            <w:r>
              <w:rPr>
                <w:sz w:val="24"/>
              </w:rPr>
              <w:t xml:space="preserve">П12050010025</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85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Республика Дагестан, г. Махачкала, ул. М. Ярагского, д. 94А</w:t>
            </w:r>
            <w:r/>
          </w:p>
        </w:tc>
        <w:tc>
          <w:tcPr>
            <w:tcW w:w="2299" w:type="dxa"/>
            <w:vAlign w:val="center"/>
            <w:textDirection w:val="lrTb"/>
            <w:noWrap w:val="false"/>
          </w:tcPr>
          <w:p>
            <w:pPr>
              <w:pStyle w:val="1231"/>
              <w:jc w:val="center"/>
            </w:pPr>
            <w:r>
              <w:rPr>
                <w:sz w:val="24"/>
              </w:rPr>
              <w:t xml:space="preserve">05:40:000055:2261</w:t>
            </w:r>
            <w:r/>
          </w:p>
        </w:tc>
        <w:tc>
          <w:tcPr>
            <w:tcW w:w="1642" w:type="dxa"/>
            <w:vAlign w:val="center"/>
            <w:textDirection w:val="lrTb"/>
            <w:noWrap w:val="false"/>
          </w:tcPr>
          <w:p>
            <w:pPr>
              <w:pStyle w:val="1231"/>
              <w:jc w:val="center"/>
            </w:pPr>
            <w:r>
              <w:rPr>
                <w:sz w:val="24"/>
              </w:rPr>
              <w:t xml:space="preserve">П11050014472</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Торгово-офисное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05:40:000055:2179</w:t>
            </w:r>
            <w:r/>
          </w:p>
        </w:tc>
        <w:tc>
          <w:tcPr>
            <w:tcW w:w="1642" w:type="dxa"/>
            <w:vAlign w:val="center"/>
            <w:textDirection w:val="lrTb"/>
            <w:noWrap w:val="false"/>
          </w:tcPr>
          <w:p>
            <w:pPr>
              <w:pStyle w:val="1231"/>
              <w:jc w:val="center"/>
            </w:pPr>
            <w:r>
              <w:rPr>
                <w:sz w:val="24"/>
              </w:rPr>
              <w:t xml:space="preserve">П12050010023</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86</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р-н Тихорецкий, с/о Хоперский, секция 13, контур 20</w:t>
            </w:r>
            <w:r/>
          </w:p>
        </w:tc>
        <w:tc>
          <w:tcPr>
            <w:tcW w:w="2299" w:type="dxa"/>
            <w:vAlign w:val="center"/>
            <w:textDirection w:val="lrTb"/>
            <w:noWrap w:val="false"/>
          </w:tcPr>
          <w:p>
            <w:pPr>
              <w:pStyle w:val="1231"/>
              <w:jc w:val="center"/>
            </w:pPr>
            <w:r>
              <w:rPr>
                <w:sz w:val="24"/>
              </w:rPr>
              <w:t xml:space="preserve">23:32:1001000:249</w:t>
            </w:r>
            <w:r/>
          </w:p>
        </w:tc>
        <w:tc>
          <w:tcPr>
            <w:tcW w:w="1642" w:type="dxa"/>
            <w:vAlign w:val="center"/>
            <w:textDirection w:val="lrTb"/>
            <w:noWrap w:val="false"/>
          </w:tcPr>
          <w:p>
            <w:pPr>
              <w:pStyle w:val="1231"/>
              <w:jc w:val="center"/>
            </w:pPr>
            <w:r>
              <w:rPr>
                <w:sz w:val="24"/>
              </w:rPr>
              <w:t xml:space="preserve">П11240060949</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пункта искусственного осеменения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23:32:1001000:735</w:t>
            </w:r>
            <w:r/>
          </w:p>
        </w:tc>
        <w:tc>
          <w:tcPr>
            <w:tcW w:w="1642" w:type="dxa"/>
            <w:vAlign w:val="center"/>
            <w:textDirection w:val="lrTb"/>
            <w:noWrap w:val="false"/>
          </w:tcPr>
          <w:p>
            <w:pPr>
              <w:pStyle w:val="1231"/>
              <w:jc w:val="center"/>
            </w:pPr>
            <w:r>
              <w:rPr>
                <w:sz w:val="24"/>
              </w:rPr>
              <w:t xml:space="preserve">П12240043916</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телятника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23:32:1001000:736</w:t>
            </w:r>
            <w:r/>
          </w:p>
        </w:tc>
        <w:tc>
          <w:tcPr>
            <w:tcW w:w="1642" w:type="dxa"/>
            <w:vAlign w:val="center"/>
            <w:textDirection w:val="lrTb"/>
            <w:noWrap w:val="false"/>
          </w:tcPr>
          <w:p>
            <w:pPr>
              <w:pStyle w:val="1231"/>
              <w:jc w:val="center"/>
            </w:pPr>
            <w:r>
              <w:rPr>
                <w:sz w:val="24"/>
              </w:rPr>
              <w:t xml:space="preserve">П12240043914</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коровника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23:32:1001000:737</w:t>
            </w:r>
            <w:r/>
          </w:p>
        </w:tc>
        <w:tc>
          <w:tcPr>
            <w:tcW w:w="1642" w:type="dxa"/>
            <w:vAlign w:val="center"/>
            <w:textDirection w:val="lrTb"/>
            <w:noWrap w:val="false"/>
          </w:tcPr>
          <w:p>
            <w:pPr>
              <w:pStyle w:val="1231"/>
              <w:jc w:val="center"/>
            </w:pPr>
            <w:r>
              <w:rPr>
                <w:sz w:val="24"/>
              </w:rPr>
              <w:t xml:space="preserve">П12240043980</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87</w:t>
            </w:r>
            <w:r/>
          </w:p>
        </w:tc>
        <w:tc>
          <w:tcPr>
            <w:tcW w:w="3045" w:type="dxa"/>
            <w:vAlign w:val="center"/>
            <w:textDirection w:val="lrTb"/>
            <w:noWrap w:val="false"/>
          </w:tcPr>
          <w:p>
            <w:pPr>
              <w:pStyle w:val="1231"/>
            </w:pPr>
            <w:r>
              <w:rPr>
                <w:sz w:val="24"/>
              </w:rPr>
              <w:t xml:space="preserve">1/2 доли в праве общей долевой собственности на нежилое здание (Основное строение)</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Октябрьская, д. 131</w:t>
            </w:r>
            <w:r/>
          </w:p>
        </w:tc>
        <w:tc>
          <w:tcPr>
            <w:tcW w:w="2299" w:type="dxa"/>
            <w:vAlign w:val="center"/>
            <w:textDirection w:val="lrTb"/>
            <w:noWrap w:val="false"/>
          </w:tcPr>
          <w:p>
            <w:pPr>
              <w:pStyle w:val="1231"/>
              <w:jc w:val="center"/>
            </w:pPr>
            <w:r>
              <w:rPr>
                <w:sz w:val="24"/>
              </w:rPr>
              <w:t xml:space="preserve">23:43:0121002:604</w:t>
            </w:r>
            <w:r/>
          </w:p>
        </w:tc>
        <w:tc>
          <w:tcPr>
            <w:tcW w:w="1642" w:type="dxa"/>
            <w:vAlign w:val="center"/>
            <w:textDirection w:val="lrTb"/>
            <w:noWrap w:val="false"/>
          </w:tcPr>
          <w:p>
            <w:pPr>
              <w:pStyle w:val="1231"/>
              <w:jc w:val="center"/>
            </w:pPr>
            <w:r>
              <w:rPr>
                <w:sz w:val="24"/>
              </w:rPr>
              <w:t xml:space="preserve">П26240000126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88</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Апшеронский район, г. Хадыженск, автодорога Майкоп - Туапсе, км 63+850</w:t>
            </w:r>
            <w:r/>
          </w:p>
        </w:tc>
        <w:tc>
          <w:tcPr>
            <w:tcW w:w="2299" w:type="dxa"/>
            <w:vAlign w:val="center"/>
            <w:textDirection w:val="lrTb"/>
            <w:noWrap w:val="false"/>
          </w:tcPr>
          <w:p>
            <w:pPr>
              <w:pStyle w:val="1231"/>
              <w:jc w:val="center"/>
            </w:pPr>
            <w:r>
              <w:rPr>
                <w:sz w:val="24"/>
              </w:rPr>
              <w:t xml:space="preserve">23:02:1403000:250</w:t>
            </w:r>
            <w:r/>
          </w:p>
        </w:tc>
        <w:tc>
          <w:tcPr>
            <w:tcW w:w="1642" w:type="dxa"/>
            <w:vAlign w:val="center"/>
            <w:textDirection w:val="lrTb"/>
            <w:noWrap w:val="false"/>
          </w:tcPr>
          <w:p>
            <w:pPr>
              <w:pStyle w:val="1231"/>
              <w:jc w:val="center"/>
            </w:pPr>
            <w:r>
              <w:rPr>
                <w:sz w:val="24"/>
              </w:rPr>
              <w:t xml:space="preserve">П11240046983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Склад</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23:02:0000000:625</w:t>
            </w:r>
            <w:r/>
          </w:p>
        </w:tc>
        <w:tc>
          <w:tcPr>
            <w:tcW w:w="1642" w:type="dxa"/>
            <w:vAlign w:val="center"/>
            <w:textDirection w:val="lrTb"/>
            <w:noWrap w:val="false"/>
          </w:tcPr>
          <w:p>
            <w:pPr>
              <w:pStyle w:val="1231"/>
              <w:jc w:val="center"/>
            </w:pPr>
            <w:r>
              <w:rPr>
                <w:sz w:val="24"/>
              </w:rPr>
              <w:t xml:space="preserve">П12240038925</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конторы. Лит. 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23:02:1403000:128</w:t>
            </w:r>
            <w:r/>
          </w:p>
        </w:tc>
        <w:tc>
          <w:tcPr>
            <w:tcW w:w="1642" w:type="dxa"/>
            <w:vAlign w:val="center"/>
            <w:textDirection w:val="lrTb"/>
            <w:noWrap w:val="false"/>
          </w:tcPr>
          <w:p>
            <w:pPr>
              <w:pStyle w:val="1231"/>
              <w:jc w:val="center"/>
            </w:pPr>
            <w:r>
              <w:rPr>
                <w:sz w:val="24"/>
              </w:rPr>
              <w:t xml:space="preserve">П12240038934</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Проходная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23:02:0000000:868</w:t>
            </w:r>
            <w:r/>
          </w:p>
        </w:tc>
        <w:tc>
          <w:tcPr>
            <w:tcW w:w="1642" w:type="dxa"/>
            <w:vAlign w:val="center"/>
            <w:textDirection w:val="lrTb"/>
            <w:noWrap w:val="false"/>
          </w:tcPr>
          <w:p>
            <w:pPr>
              <w:pStyle w:val="1231"/>
              <w:jc w:val="center"/>
            </w:pPr>
            <w:r>
              <w:rPr>
                <w:sz w:val="24"/>
              </w:rPr>
              <w:t xml:space="preserve">П12240038934</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89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Краснодарский край, р-н Апшеронский, г. Хадыженск, ул. Колхозная, уч. 44</w:t>
            </w:r>
            <w:r/>
          </w:p>
        </w:tc>
        <w:tc>
          <w:tcPr>
            <w:tcW w:w="2299" w:type="dxa"/>
            <w:vAlign w:val="center"/>
            <w:textDirection w:val="lrTb"/>
            <w:noWrap w:val="false"/>
          </w:tcPr>
          <w:p>
            <w:pPr>
              <w:pStyle w:val="1231"/>
              <w:jc w:val="center"/>
            </w:pPr>
            <w:r>
              <w:rPr>
                <w:sz w:val="24"/>
              </w:rPr>
              <w:t xml:space="preserve">23:02:0606013:200</w:t>
            </w:r>
            <w:r/>
          </w:p>
        </w:tc>
        <w:tc>
          <w:tcPr>
            <w:tcW w:w="1642" w:type="dxa"/>
            <w:vAlign w:val="center"/>
            <w:textDirection w:val="lrTb"/>
            <w:noWrap w:val="false"/>
          </w:tcPr>
          <w:p>
            <w:pPr>
              <w:pStyle w:val="1231"/>
              <w:jc w:val="center"/>
            </w:pPr>
            <w:r>
              <w:rPr>
                <w:sz w:val="24"/>
              </w:rPr>
              <w:t xml:space="preserve">П11240047083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Центральная контора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23:02:0606013:116</w:t>
            </w:r>
            <w:r/>
          </w:p>
        </w:tc>
        <w:tc>
          <w:tcPr>
            <w:tcW w:w="1642" w:type="dxa"/>
            <w:vAlign w:val="center"/>
            <w:textDirection w:val="lrTb"/>
            <w:noWrap w:val="false"/>
          </w:tcPr>
          <w:p>
            <w:pPr>
              <w:pStyle w:val="1231"/>
              <w:jc w:val="center"/>
            </w:pPr>
            <w:r>
              <w:rPr>
                <w:sz w:val="24"/>
              </w:rPr>
              <w:t xml:space="preserve">П12240038946</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90</w:t>
            </w:r>
            <w:r/>
          </w:p>
        </w:tc>
        <w:tc>
          <w:tcPr>
            <w:tcW w:w="3045" w:type="dxa"/>
            <w:vAlign w:val="center"/>
            <w:textDirection w:val="lrTb"/>
            <w:noWrap w:val="false"/>
          </w:tcPr>
          <w:p>
            <w:pPr>
              <w:pStyle w:val="1231"/>
            </w:pPr>
            <w:r>
              <w:rPr>
                <w:sz w:val="24"/>
              </w:rPr>
              <w:t xml:space="preserve">1/119 доли в праве общей долевой собственности на помещения N 1 - 22, 52, 89, 128, 162 - 165</w:t>
            </w:r>
            <w:r/>
          </w:p>
        </w:tc>
        <w:tc>
          <w:tcPr>
            <w:tcW w:w="3046" w:type="dxa"/>
            <w:vAlign w:val="center"/>
            <w:textDirection w:val="lrTb"/>
            <w:noWrap w:val="false"/>
          </w:tcPr>
          <w:p>
            <w:pPr>
              <w:pStyle w:val="1231"/>
              <w:jc w:val="center"/>
            </w:pPr>
            <w:r>
              <w:rPr>
                <w:sz w:val="24"/>
              </w:rPr>
              <w:t xml:space="preserve">Краснодарский край, г. Краснодар, Западный внутригородской округ, ул. им. Гаврилова П.М., д. 27, корп. 1, пом. 1 - 22, 52, 89, 128, 162 - 165</w:t>
            </w:r>
            <w:r/>
          </w:p>
        </w:tc>
        <w:tc>
          <w:tcPr>
            <w:tcW w:w="2299" w:type="dxa"/>
            <w:vAlign w:val="center"/>
            <w:textDirection w:val="lrTb"/>
            <w:noWrap w:val="false"/>
          </w:tcPr>
          <w:p>
            <w:pPr>
              <w:pStyle w:val="1231"/>
              <w:jc w:val="center"/>
            </w:pPr>
            <w:r>
              <w:rPr>
                <w:sz w:val="24"/>
              </w:rPr>
              <w:t xml:space="preserve">23:43:0202053:3013</w:t>
            </w:r>
            <w:r/>
          </w:p>
        </w:tc>
        <w:tc>
          <w:tcPr>
            <w:tcW w:w="1642" w:type="dxa"/>
            <w:vAlign w:val="center"/>
            <w:textDirection w:val="lrTb"/>
            <w:noWrap w:val="false"/>
          </w:tcPr>
          <w:p>
            <w:pPr>
              <w:pStyle w:val="1231"/>
              <w:jc w:val="center"/>
            </w:pPr>
            <w:r>
              <w:rPr>
                <w:sz w:val="24"/>
              </w:rPr>
              <w:t xml:space="preserve">П26240000180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91</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м.о. город-курорт Анапа, г. Анапа, ул. Владимирская, д. 144, помещ. 21</w:t>
            </w:r>
            <w:r/>
          </w:p>
        </w:tc>
        <w:tc>
          <w:tcPr>
            <w:tcW w:w="2299" w:type="dxa"/>
            <w:vAlign w:val="center"/>
            <w:textDirection w:val="lrTb"/>
            <w:noWrap w:val="false"/>
          </w:tcPr>
          <w:p>
            <w:pPr>
              <w:pStyle w:val="1231"/>
              <w:jc w:val="center"/>
            </w:pPr>
            <w:r>
              <w:rPr>
                <w:sz w:val="24"/>
              </w:rPr>
              <w:t xml:space="preserve">23:37:0102035:5215</w:t>
            </w:r>
            <w:r/>
          </w:p>
        </w:tc>
        <w:tc>
          <w:tcPr>
            <w:tcW w:w="1642" w:type="dxa"/>
            <w:vAlign w:val="center"/>
            <w:textDirection w:val="lrTb"/>
            <w:noWrap w:val="false"/>
          </w:tcPr>
          <w:p>
            <w:pPr>
              <w:pStyle w:val="1231"/>
              <w:jc w:val="center"/>
            </w:pPr>
            <w:r>
              <w:rPr>
                <w:sz w:val="24"/>
              </w:rPr>
              <w:t xml:space="preserve">П13240025924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92</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м.о. город-курорт Анапа, г. Анапа, ул. Владимирская, д. 144, помещ. 20</w:t>
            </w:r>
            <w:r/>
          </w:p>
        </w:tc>
        <w:tc>
          <w:tcPr>
            <w:tcW w:w="2299" w:type="dxa"/>
            <w:vAlign w:val="center"/>
            <w:textDirection w:val="lrTb"/>
            <w:noWrap w:val="false"/>
          </w:tcPr>
          <w:p>
            <w:pPr>
              <w:pStyle w:val="1231"/>
              <w:jc w:val="center"/>
            </w:pPr>
            <w:r>
              <w:rPr>
                <w:sz w:val="24"/>
              </w:rPr>
              <w:t xml:space="preserve">23:37:0102035:5214</w:t>
            </w:r>
            <w:r/>
          </w:p>
        </w:tc>
        <w:tc>
          <w:tcPr>
            <w:tcW w:w="1642" w:type="dxa"/>
            <w:vAlign w:val="center"/>
            <w:textDirection w:val="lrTb"/>
            <w:noWrap w:val="false"/>
          </w:tcPr>
          <w:p>
            <w:pPr>
              <w:pStyle w:val="1231"/>
              <w:jc w:val="center"/>
            </w:pPr>
            <w:r>
              <w:rPr>
                <w:sz w:val="24"/>
              </w:rPr>
              <w:t xml:space="preserve">П13240025920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Митрофана Седина, д. 51/1, м/м 33</w:t>
            </w:r>
            <w:r/>
          </w:p>
        </w:tc>
        <w:tc>
          <w:tcPr>
            <w:tcW w:w="2299" w:type="dxa"/>
            <w:vAlign w:val="center"/>
            <w:textDirection w:val="lrTb"/>
            <w:noWrap w:val="false"/>
          </w:tcPr>
          <w:p>
            <w:pPr>
              <w:pStyle w:val="1231"/>
              <w:jc w:val="center"/>
            </w:pPr>
            <w:r>
              <w:rPr>
                <w:sz w:val="24"/>
              </w:rPr>
              <w:t xml:space="preserve">23:43:0305011:918</w:t>
            </w:r>
            <w:r/>
          </w:p>
        </w:tc>
        <w:tc>
          <w:tcPr>
            <w:tcW w:w="1642" w:type="dxa"/>
            <w:vAlign w:val="center"/>
            <w:textDirection w:val="lrTb"/>
            <w:noWrap w:val="false"/>
          </w:tcPr>
          <w:p>
            <w:pPr>
              <w:pStyle w:val="1231"/>
              <w:jc w:val="center"/>
            </w:pPr>
            <w:r>
              <w:rPr>
                <w:sz w:val="24"/>
              </w:rPr>
              <w:t xml:space="preserve">П13240025963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94</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Митрофана Седина, д. 51/1, м/м 32</w:t>
            </w:r>
            <w:r/>
          </w:p>
        </w:tc>
        <w:tc>
          <w:tcPr>
            <w:tcW w:w="2299" w:type="dxa"/>
            <w:vAlign w:val="center"/>
            <w:textDirection w:val="lrTb"/>
            <w:noWrap w:val="false"/>
          </w:tcPr>
          <w:p>
            <w:pPr>
              <w:pStyle w:val="1231"/>
              <w:jc w:val="center"/>
            </w:pPr>
            <w:r>
              <w:rPr>
                <w:sz w:val="24"/>
              </w:rPr>
              <w:t xml:space="preserve">23:43:0305011:916</w:t>
            </w:r>
            <w:r/>
          </w:p>
        </w:tc>
        <w:tc>
          <w:tcPr>
            <w:tcW w:w="1642" w:type="dxa"/>
            <w:vAlign w:val="center"/>
            <w:textDirection w:val="lrTb"/>
            <w:noWrap w:val="false"/>
          </w:tcPr>
          <w:p>
            <w:pPr>
              <w:pStyle w:val="1231"/>
              <w:jc w:val="center"/>
            </w:pPr>
            <w:r>
              <w:rPr>
                <w:sz w:val="24"/>
              </w:rPr>
              <w:t xml:space="preserve">П13240025964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95</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Приморско-Ахтарский район, город Приморско-Ахтарск, улица Братьев Кошевых, дом 89/1, м.м. 5</w:t>
            </w:r>
            <w:r/>
          </w:p>
        </w:tc>
        <w:tc>
          <w:tcPr>
            <w:tcW w:w="2299" w:type="dxa"/>
            <w:vAlign w:val="center"/>
            <w:textDirection w:val="lrTb"/>
            <w:noWrap w:val="false"/>
          </w:tcPr>
          <w:p>
            <w:pPr>
              <w:pStyle w:val="1231"/>
              <w:jc w:val="center"/>
            </w:pPr>
            <w:r>
              <w:rPr>
                <w:sz w:val="24"/>
              </w:rPr>
              <w:t xml:space="preserve">23:25:0101081:470</w:t>
            </w:r>
            <w:r/>
          </w:p>
        </w:tc>
        <w:tc>
          <w:tcPr>
            <w:tcW w:w="1642" w:type="dxa"/>
            <w:vAlign w:val="center"/>
            <w:textDirection w:val="lrTb"/>
            <w:noWrap w:val="false"/>
          </w:tcPr>
          <w:p>
            <w:pPr>
              <w:pStyle w:val="1231"/>
              <w:jc w:val="center"/>
            </w:pPr>
            <w:r>
              <w:rPr>
                <w:sz w:val="24"/>
              </w:rPr>
              <w:t xml:space="preserve">П13240025983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96</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Приморско-Ахтарский район, город Приморско-Ахтарск, улица Братьев Кошевых, дом 89/1, м.м. 4</w:t>
            </w:r>
            <w:r/>
          </w:p>
        </w:tc>
        <w:tc>
          <w:tcPr>
            <w:tcW w:w="2299" w:type="dxa"/>
            <w:vAlign w:val="center"/>
            <w:textDirection w:val="lrTb"/>
            <w:noWrap w:val="false"/>
          </w:tcPr>
          <w:p>
            <w:pPr>
              <w:pStyle w:val="1231"/>
              <w:jc w:val="center"/>
            </w:pPr>
            <w:r>
              <w:rPr>
                <w:sz w:val="24"/>
              </w:rPr>
              <w:t xml:space="preserve">23:25:0101081:468</w:t>
            </w:r>
            <w:r/>
          </w:p>
        </w:tc>
        <w:tc>
          <w:tcPr>
            <w:tcW w:w="1642" w:type="dxa"/>
            <w:vAlign w:val="center"/>
            <w:textDirection w:val="lrTb"/>
            <w:noWrap w:val="false"/>
          </w:tcPr>
          <w:p>
            <w:pPr>
              <w:pStyle w:val="1231"/>
              <w:jc w:val="center"/>
            </w:pPr>
            <w:r>
              <w:rPr>
                <w:sz w:val="24"/>
              </w:rPr>
              <w:t xml:space="preserve">П13240025973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97</w:t>
            </w:r>
            <w:r/>
          </w:p>
        </w:tc>
        <w:tc>
          <w:tcPr>
            <w:tcW w:w="3045" w:type="dxa"/>
            <w:vAlign w:val="center"/>
            <w:textDirection w:val="lrTb"/>
            <w:noWrap w:val="false"/>
          </w:tcPr>
          <w:p>
            <w:pPr>
              <w:pStyle w:val="1231"/>
            </w:pPr>
            <w:r>
              <w:rPr>
                <w:sz w:val="24"/>
              </w:rPr>
              <w:t xml:space="preserve">Нежилые помещения первого этажа NN 6, 7, 7/1 - 7/23, 8, 9, 10, 10/1, 10/2, 11 здания литер М</w:t>
            </w:r>
            <w:r/>
          </w:p>
        </w:tc>
        <w:tc>
          <w:tcPr>
            <w:tcW w:w="3046" w:type="dxa"/>
            <w:vAlign w:val="center"/>
            <w:textDirection w:val="lrTb"/>
            <w:noWrap w:val="false"/>
          </w:tcPr>
          <w:p>
            <w:pPr>
              <w:pStyle w:val="1231"/>
              <w:jc w:val="center"/>
            </w:pPr>
            <w:r>
              <w:rPr>
                <w:sz w:val="24"/>
              </w:rPr>
              <w:t xml:space="preserve">Краснодарский край, г. Краснодар, Западный округ, ул. им. Фрунзе, дом N 169</w:t>
            </w:r>
            <w:r/>
          </w:p>
        </w:tc>
        <w:tc>
          <w:tcPr>
            <w:tcW w:w="2299" w:type="dxa"/>
            <w:vAlign w:val="center"/>
            <w:textDirection w:val="lrTb"/>
            <w:noWrap w:val="false"/>
          </w:tcPr>
          <w:p>
            <w:pPr>
              <w:pStyle w:val="1231"/>
              <w:jc w:val="center"/>
            </w:pPr>
            <w:r>
              <w:rPr>
                <w:sz w:val="24"/>
              </w:rPr>
              <w:t xml:space="preserve">23:43:0205061:82</w:t>
            </w:r>
            <w:r/>
          </w:p>
        </w:tc>
        <w:tc>
          <w:tcPr>
            <w:tcW w:w="1642" w:type="dxa"/>
            <w:vAlign w:val="center"/>
            <w:textDirection w:val="lrTb"/>
            <w:noWrap w:val="false"/>
          </w:tcPr>
          <w:p>
            <w:pPr>
              <w:pStyle w:val="1231"/>
              <w:jc w:val="center"/>
            </w:pPr>
            <w:r>
              <w:rPr>
                <w:sz w:val="24"/>
              </w:rPr>
              <w:t xml:space="preserve">П13240025954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98</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улица Круговая, д. 4/1, строение Б, м/м 191</w:t>
            </w:r>
            <w:r/>
          </w:p>
        </w:tc>
        <w:tc>
          <w:tcPr>
            <w:tcW w:w="2299" w:type="dxa"/>
            <w:vAlign w:val="center"/>
            <w:textDirection w:val="lrTb"/>
            <w:noWrap w:val="false"/>
          </w:tcPr>
          <w:p>
            <w:pPr>
              <w:pStyle w:val="1231"/>
              <w:jc w:val="center"/>
            </w:pPr>
            <w:r>
              <w:rPr>
                <w:sz w:val="24"/>
              </w:rPr>
              <w:t xml:space="preserve">23:43:0126007:17696</w:t>
            </w:r>
            <w:r/>
          </w:p>
        </w:tc>
        <w:tc>
          <w:tcPr>
            <w:tcW w:w="1642" w:type="dxa"/>
            <w:vAlign w:val="center"/>
            <w:textDirection w:val="lrTb"/>
            <w:noWrap w:val="false"/>
          </w:tcPr>
          <w:p>
            <w:pPr>
              <w:pStyle w:val="1231"/>
              <w:jc w:val="center"/>
            </w:pPr>
            <w:r>
              <w:rPr>
                <w:sz w:val="24"/>
              </w:rPr>
              <w:t xml:space="preserve">П13240025970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99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Стахановская, д. 1, стр. 1, м/м 150</w:t>
            </w:r>
            <w:r/>
          </w:p>
        </w:tc>
        <w:tc>
          <w:tcPr>
            <w:tcW w:w="2299" w:type="dxa"/>
            <w:vAlign w:val="center"/>
            <w:textDirection w:val="lrTb"/>
            <w:noWrap w:val="false"/>
          </w:tcPr>
          <w:p>
            <w:pPr>
              <w:pStyle w:val="1231"/>
              <w:jc w:val="center"/>
            </w:pPr>
            <w:r>
              <w:rPr>
                <w:sz w:val="24"/>
              </w:rPr>
              <w:t xml:space="preserve">23:43:0127004:2230</w:t>
            </w:r>
            <w:r/>
          </w:p>
        </w:tc>
        <w:tc>
          <w:tcPr>
            <w:tcW w:w="1642" w:type="dxa"/>
            <w:vAlign w:val="center"/>
            <w:textDirection w:val="lrTb"/>
            <w:noWrap w:val="false"/>
          </w:tcPr>
          <w:p>
            <w:pPr>
              <w:pStyle w:val="1231"/>
              <w:jc w:val="center"/>
            </w:pPr>
            <w:r>
              <w:rPr>
                <w:sz w:val="24"/>
              </w:rPr>
              <w:t xml:space="preserve">П13240025991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 им. Адмирала Крузенштерна, д. 6, строение N 4, м/м 44</w:t>
            </w:r>
            <w:r/>
          </w:p>
        </w:tc>
        <w:tc>
          <w:tcPr>
            <w:tcW w:w="2299" w:type="dxa"/>
            <w:vAlign w:val="center"/>
            <w:textDirection w:val="lrTb"/>
            <w:noWrap w:val="false"/>
          </w:tcPr>
          <w:p>
            <w:pPr>
              <w:pStyle w:val="1231"/>
              <w:jc w:val="center"/>
            </w:pPr>
            <w:r>
              <w:rPr>
                <w:sz w:val="24"/>
              </w:rPr>
              <w:t xml:space="preserve">23:43:0130047:16696</w:t>
            </w:r>
            <w:r/>
          </w:p>
        </w:tc>
        <w:tc>
          <w:tcPr>
            <w:tcW w:w="1642" w:type="dxa"/>
            <w:vAlign w:val="center"/>
            <w:textDirection w:val="lrTb"/>
            <w:noWrap w:val="false"/>
          </w:tcPr>
          <w:p>
            <w:pPr>
              <w:pStyle w:val="1231"/>
              <w:jc w:val="center"/>
            </w:pPr>
            <w:r>
              <w:rPr>
                <w:sz w:val="24"/>
              </w:rPr>
              <w:t xml:space="preserve">П13240025933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101</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Адмирала Крузенштерна, д. 6, стр. 4, м/м 43</w:t>
            </w:r>
            <w:r/>
          </w:p>
        </w:tc>
        <w:tc>
          <w:tcPr>
            <w:tcW w:w="2299" w:type="dxa"/>
            <w:vAlign w:val="center"/>
            <w:textDirection w:val="lrTb"/>
            <w:noWrap w:val="false"/>
          </w:tcPr>
          <w:p>
            <w:pPr>
              <w:pStyle w:val="1231"/>
              <w:jc w:val="center"/>
            </w:pPr>
            <w:r>
              <w:rPr>
                <w:sz w:val="24"/>
              </w:rPr>
              <w:t xml:space="preserve">23:43:0130047:16685</w:t>
            </w:r>
            <w:r/>
          </w:p>
        </w:tc>
        <w:tc>
          <w:tcPr>
            <w:tcW w:w="1642" w:type="dxa"/>
            <w:vAlign w:val="center"/>
            <w:textDirection w:val="lrTb"/>
            <w:noWrap w:val="false"/>
          </w:tcPr>
          <w:p>
            <w:pPr>
              <w:pStyle w:val="1231"/>
              <w:jc w:val="center"/>
            </w:pPr>
            <w:r>
              <w:rPr>
                <w:sz w:val="24"/>
              </w:rPr>
              <w:t xml:space="preserve">П13240025934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102</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муниципальное образование город Краснодар, город Краснодар, Западный внутригородской округ, ул. Красных Партизан, дом. 242, помещ. NN 1102, 1104, 1105, 1107, 1111</w:t>
            </w:r>
            <w:r/>
          </w:p>
        </w:tc>
        <w:tc>
          <w:tcPr>
            <w:tcW w:w="2299" w:type="dxa"/>
            <w:vAlign w:val="center"/>
            <w:textDirection w:val="lrTb"/>
            <w:noWrap w:val="false"/>
          </w:tcPr>
          <w:p>
            <w:pPr>
              <w:pStyle w:val="1231"/>
              <w:jc w:val="center"/>
            </w:pPr>
            <w:r>
              <w:rPr>
                <w:sz w:val="24"/>
              </w:rPr>
              <w:t xml:space="preserve">23:43:0205014:46</w:t>
            </w:r>
            <w:r/>
          </w:p>
        </w:tc>
        <w:tc>
          <w:tcPr>
            <w:tcW w:w="1642" w:type="dxa"/>
            <w:vAlign w:val="center"/>
            <w:textDirection w:val="lrTb"/>
            <w:noWrap w:val="false"/>
          </w:tcPr>
          <w:p>
            <w:pPr>
              <w:pStyle w:val="1231"/>
              <w:jc w:val="center"/>
            </w:pPr>
            <w:r>
              <w:rPr>
                <w:sz w:val="24"/>
              </w:rPr>
              <w:t xml:space="preserve">П13240025921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103</w:t>
            </w:r>
            <w:r/>
          </w:p>
        </w:tc>
        <w:tc>
          <w:tcPr>
            <w:tcW w:w="3045" w:type="dxa"/>
            <w:vAlign w:val="center"/>
            <w:textDirection w:val="lrTb"/>
            <w:noWrap w:val="false"/>
          </w:tcPr>
          <w:p>
            <w:pPr>
              <w:pStyle w:val="1231"/>
            </w:pPr>
            <w:r>
              <w:rPr>
                <w:sz w:val="24"/>
              </w:rPr>
              <w:t xml:space="preserve">1/2 доли в праве общей долевой собственности на 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Республика Крым, пгт. Партенит, в районе ул. Васильченко</w:t>
            </w:r>
            <w:r/>
          </w:p>
        </w:tc>
        <w:tc>
          <w:tcPr>
            <w:tcW w:w="2299" w:type="dxa"/>
            <w:vAlign w:val="center"/>
            <w:textDirection w:val="lrTb"/>
            <w:noWrap w:val="false"/>
          </w:tcPr>
          <w:p>
            <w:pPr>
              <w:pStyle w:val="1231"/>
              <w:jc w:val="center"/>
            </w:pPr>
            <w:r>
              <w:rPr>
                <w:sz w:val="24"/>
              </w:rPr>
              <w:t xml:space="preserve">90:15:020104:10</w:t>
            </w:r>
            <w:r/>
          </w:p>
        </w:tc>
        <w:tc>
          <w:tcPr>
            <w:tcW w:w="1642" w:type="dxa"/>
            <w:vAlign w:val="center"/>
            <w:textDirection w:val="lrTb"/>
            <w:noWrap w:val="false"/>
          </w:tcPr>
          <w:p>
            <w:pPr>
              <w:pStyle w:val="1231"/>
              <w:jc w:val="center"/>
            </w:pPr>
            <w:r>
              <w:rPr>
                <w:sz w:val="24"/>
              </w:rPr>
              <w:t xml:space="preserve">П11920006616</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1/2 доли в праве общей долевой собственности на садовый дом</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90:15:020104:73</w:t>
            </w:r>
            <w:r/>
          </w:p>
        </w:tc>
        <w:tc>
          <w:tcPr>
            <w:tcW w:w="1642" w:type="dxa"/>
            <w:vAlign w:val="center"/>
            <w:textDirection w:val="lrTb"/>
            <w:noWrap w:val="false"/>
          </w:tcPr>
          <w:p>
            <w:pPr>
              <w:pStyle w:val="1231"/>
              <w:jc w:val="center"/>
            </w:pPr>
            <w:r>
              <w:rPr>
                <w:sz w:val="24"/>
              </w:rPr>
              <w:t xml:space="preserve">П12920022887</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104</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Республика Крым, м.о. город-курорт Ялта, г. Ялта, ул. Дражинского, зд. 45А, помещ. 808</w:t>
            </w:r>
            <w:r/>
          </w:p>
        </w:tc>
        <w:tc>
          <w:tcPr>
            <w:tcW w:w="2299" w:type="dxa"/>
            <w:vAlign w:val="center"/>
            <w:textDirection w:val="lrTb"/>
            <w:noWrap w:val="false"/>
          </w:tcPr>
          <w:p>
            <w:pPr>
              <w:pStyle w:val="1231"/>
              <w:jc w:val="center"/>
            </w:pPr>
            <w:r>
              <w:rPr>
                <w:sz w:val="24"/>
              </w:rPr>
              <w:t xml:space="preserve">90:25:010101:1342</w:t>
            </w:r>
            <w:r/>
          </w:p>
        </w:tc>
        <w:tc>
          <w:tcPr>
            <w:tcW w:w="1642" w:type="dxa"/>
            <w:vAlign w:val="center"/>
            <w:textDirection w:val="lrTb"/>
            <w:noWrap w:val="false"/>
          </w:tcPr>
          <w:p>
            <w:pPr>
              <w:pStyle w:val="1231"/>
              <w:jc w:val="center"/>
            </w:pPr>
            <w:r>
              <w:rPr>
                <w:sz w:val="24"/>
              </w:rPr>
              <w:t xml:space="preserve">П13920008528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105</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Республика Крым, м.о. город-курорт Ялта, г. Ялта, ул. Дражинского, зд. 45А, помещ. 804</w:t>
            </w:r>
            <w:r/>
          </w:p>
        </w:tc>
        <w:tc>
          <w:tcPr>
            <w:tcW w:w="2299" w:type="dxa"/>
            <w:vAlign w:val="center"/>
            <w:textDirection w:val="lrTb"/>
            <w:noWrap w:val="false"/>
          </w:tcPr>
          <w:p>
            <w:pPr>
              <w:pStyle w:val="1231"/>
              <w:jc w:val="center"/>
            </w:pPr>
            <w:r>
              <w:rPr>
                <w:sz w:val="24"/>
              </w:rPr>
              <w:t xml:space="preserve">90:25:010101:1337</w:t>
            </w:r>
            <w:r/>
          </w:p>
        </w:tc>
        <w:tc>
          <w:tcPr>
            <w:tcW w:w="1642" w:type="dxa"/>
            <w:vAlign w:val="center"/>
            <w:textDirection w:val="lrTb"/>
            <w:noWrap w:val="false"/>
          </w:tcPr>
          <w:p>
            <w:pPr>
              <w:pStyle w:val="1231"/>
              <w:jc w:val="center"/>
            </w:pPr>
            <w:r>
              <w:rPr>
                <w:sz w:val="24"/>
              </w:rPr>
              <w:t xml:space="preserve">П13920008527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106</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 Колхозная, д. 5/2, строение Б, м/м 645</w:t>
            </w:r>
            <w:r/>
          </w:p>
        </w:tc>
        <w:tc>
          <w:tcPr>
            <w:tcW w:w="2299" w:type="dxa"/>
            <w:vAlign w:val="center"/>
            <w:textDirection w:val="lrTb"/>
            <w:noWrap w:val="false"/>
          </w:tcPr>
          <w:p>
            <w:pPr>
              <w:pStyle w:val="1231"/>
              <w:jc w:val="center"/>
            </w:pPr>
            <w:r>
              <w:rPr>
                <w:sz w:val="24"/>
              </w:rPr>
              <w:t xml:space="preserve">23:43:0302017:5947</w:t>
            </w:r>
            <w:r/>
          </w:p>
        </w:tc>
        <w:tc>
          <w:tcPr>
            <w:tcW w:w="1642" w:type="dxa"/>
            <w:vAlign w:val="center"/>
            <w:textDirection w:val="lrTb"/>
            <w:noWrap w:val="false"/>
          </w:tcPr>
          <w:p>
            <w:pPr>
              <w:pStyle w:val="1231"/>
              <w:jc w:val="center"/>
            </w:pPr>
            <w:r>
              <w:rPr>
                <w:sz w:val="24"/>
              </w:rPr>
              <w:t xml:space="preserve">П13240025981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107</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 Колхозная, д. 5/2, строение Б, м/м 711</w:t>
            </w:r>
            <w:r/>
          </w:p>
        </w:tc>
        <w:tc>
          <w:tcPr>
            <w:tcW w:w="2299" w:type="dxa"/>
            <w:vAlign w:val="center"/>
            <w:textDirection w:val="lrTb"/>
            <w:noWrap w:val="false"/>
          </w:tcPr>
          <w:p>
            <w:pPr>
              <w:pStyle w:val="1231"/>
              <w:jc w:val="center"/>
            </w:pPr>
            <w:r>
              <w:rPr>
                <w:sz w:val="24"/>
              </w:rPr>
              <w:t xml:space="preserve">23:43:0302017:6020</w:t>
            </w:r>
            <w:r/>
          </w:p>
        </w:tc>
        <w:tc>
          <w:tcPr>
            <w:tcW w:w="1642" w:type="dxa"/>
            <w:vAlign w:val="center"/>
            <w:textDirection w:val="lrTb"/>
            <w:noWrap w:val="false"/>
          </w:tcPr>
          <w:p>
            <w:pPr>
              <w:pStyle w:val="1231"/>
              <w:jc w:val="center"/>
            </w:pPr>
            <w:r>
              <w:rPr>
                <w:sz w:val="24"/>
              </w:rPr>
              <w:t xml:space="preserve">П13240025978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108</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Пресненский, улица Мантулинская, дом 9, строение 12, машино-место 516</w:t>
            </w:r>
            <w:r/>
          </w:p>
        </w:tc>
        <w:tc>
          <w:tcPr>
            <w:tcW w:w="2299" w:type="dxa"/>
            <w:vAlign w:val="center"/>
            <w:textDirection w:val="lrTb"/>
            <w:noWrap w:val="false"/>
          </w:tcPr>
          <w:p>
            <w:pPr>
              <w:pStyle w:val="1231"/>
              <w:jc w:val="center"/>
            </w:pPr>
            <w:r>
              <w:rPr>
                <w:sz w:val="24"/>
              </w:rPr>
              <w:t xml:space="preserve">77:01:0004041:6355</w:t>
            </w:r>
            <w:r/>
          </w:p>
        </w:tc>
        <w:tc>
          <w:tcPr>
            <w:tcW w:w="1642" w:type="dxa"/>
            <w:vAlign w:val="center"/>
            <w:textDirection w:val="lrTb"/>
            <w:noWrap w:val="false"/>
          </w:tcPr>
          <w:p>
            <w:pPr>
              <w:pStyle w:val="1231"/>
              <w:jc w:val="center"/>
            </w:pPr>
            <w:r>
              <w:rPr>
                <w:sz w:val="24"/>
              </w:rPr>
              <w:t xml:space="preserve">П13770089639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109</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Краснодарский край, Славянский р-н, г. Славянск-на-Кубани, ул. Отдельская, д. 231, пом. 1, 34 - 41</w:t>
            </w:r>
            <w:r/>
          </w:p>
        </w:tc>
        <w:tc>
          <w:tcPr>
            <w:tcW w:w="2299" w:type="dxa"/>
            <w:vAlign w:val="center"/>
            <w:textDirection w:val="lrTb"/>
            <w:noWrap w:val="false"/>
          </w:tcPr>
          <w:p>
            <w:pPr>
              <w:pStyle w:val="1231"/>
              <w:jc w:val="center"/>
            </w:pPr>
            <w:r>
              <w:rPr>
                <w:sz w:val="24"/>
              </w:rPr>
              <w:t xml:space="preserve">23:48:0203001:125</w:t>
            </w:r>
            <w:r/>
          </w:p>
        </w:tc>
        <w:tc>
          <w:tcPr>
            <w:tcW w:w="1642" w:type="dxa"/>
            <w:vAlign w:val="center"/>
            <w:textDirection w:val="lrTb"/>
            <w:noWrap w:val="false"/>
          </w:tcPr>
          <w:p>
            <w:pPr>
              <w:pStyle w:val="1231"/>
              <w:jc w:val="center"/>
            </w:pPr>
            <w:r>
              <w:rPr>
                <w:sz w:val="24"/>
              </w:rPr>
              <w:t xml:space="preserve">П13240025927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110</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Краснодарский край, Славянский р-н, г. Славянск-на-Кубани, ул. Отдельская, д. 231, пом. 12 - 21, 23, 25 - 28, 32 - 33</w:t>
            </w:r>
            <w:r/>
          </w:p>
        </w:tc>
        <w:tc>
          <w:tcPr>
            <w:tcW w:w="2299" w:type="dxa"/>
            <w:vAlign w:val="center"/>
            <w:textDirection w:val="lrTb"/>
            <w:noWrap w:val="false"/>
          </w:tcPr>
          <w:p>
            <w:pPr>
              <w:pStyle w:val="1231"/>
              <w:jc w:val="center"/>
            </w:pPr>
            <w:r>
              <w:rPr>
                <w:sz w:val="24"/>
              </w:rPr>
              <w:t xml:space="preserve">23:48:0203001:123</w:t>
            </w:r>
            <w:r/>
          </w:p>
        </w:tc>
        <w:tc>
          <w:tcPr>
            <w:tcW w:w="1642" w:type="dxa"/>
            <w:vAlign w:val="center"/>
            <w:textDirection w:val="lrTb"/>
            <w:noWrap w:val="false"/>
          </w:tcPr>
          <w:p>
            <w:pPr>
              <w:pStyle w:val="1231"/>
              <w:jc w:val="center"/>
            </w:pPr>
            <w:r>
              <w:rPr>
                <w:sz w:val="24"/>
              </w:rPr>
              <w:t xml:space="preserve">П13240025926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111</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Славянский р-н, г. Славянск-на-Кубани, ул. Отдельская, д. 231, пом. 2 - 11, 22, 24</w:t>
            </w:r>
            <w:r/>
          </w:p>
        </w:tc>
        <w:tc>
          <w:tcPr>
            <w:tcW w:w="2299" w:type="dxa"/>
            <w:vAlign w:val="center"/>
            <w:textDirection w:val="lrTb"/>
            <w:noWrap w:val="false"/>
          </w:tcPr>
          <w:p>
            <w:pPr>
              <w:pStyle w:val="1231"/>
              <w:jc w:val="center"/>
            </w:pPr>
            <w:r>
              <w:rPr>
                <w:sz w:val="24"/>
              </w:rPr>
              <w:t xml:space="preserve">23:48:0203001:124</w:t>
            </w:r>
            <w:r/>
          </w:p>
        </w:tc>
        <w:tc>
          <w:tcPr>
            <w:tcW w:w="1642" w:type="dxa"/>
            <w:vAlign w:val="center"/>
            <w:textDirection w:val="lrTb"/>
            <w:noWrap w:val="false"/>
          </w:tcPr>
          <w:p>
            <w:pPr>
              <w:pStyle w:val="1231"/>
              <w:jc w:val="center"/>
            </w:pPr>
            <w:r>
              <w:rPr>
                <w:sz w:val="24"/>
              </w:rPr>
              <w:t xml:space="preserve">П13240025918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112</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Москва, ул. Мосфильмовская, д. 88, корп. 2</w:t>
            </w:r>
            <w:r/>
          </w:p>
        </w:tc>
        <w:tc>
          <w:tcPr>
            <w:tcW w:w="2299" w:type="dxa"/>
            <w:vAlign w:val="center"/>
            <w:textDirection w:val="lrTb"/>
            <w:noWrap w:val="false"/>
          </w:tcPr>
          <w:p>
            <w:pPr>
              <w:pStyle w:val="1231"/>
              <w:jc w:val="center"/>
            </w:pPr>
            <w:r>
              <w:rPr>
                <w:sz w:val="24"/>
              </w:rPr>
              <w:t xml:space="preserve">77:07:0013003:19089</w:t>
            </w:r>
            <w:r/>
          </w:p>
        </w:tc>
        <w:tc>
          <w:tcPr>
            <w:tcW w:w="1642" w:type="dxa"/>
            <w:vAlign w:val="center"/>
            <w:textDirection w:val="lrTb"/>
            <w:noWrap w:val="false"/>
          </w:tcPr>
          <w:p>
            <w:pPr>
              <w:pStyle w:val="1231"/>
              <w:jc w:val="center"/>
            </w:pPr>
            <w:r>
              <w:rPr>
                <w:sz w:val="24"/>
              </w:rPr>
              <w:t xml:space="preserve">П13770089664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Москва, Дорогомилово, проезд. Резервный, д. 4, пом. I-45</w:t>
            </w:r>
            <w:r/>
          </w:p>
        </w:tc>
        <w:tc>
          <w:tcPr>
            <w:tcW w:w="2299" w:type="dxa"/>
            <w:vAlign w:val="center"/>
            <w:textDirection w:val="lrTb"/>
            <w:noWrap w:val="false"/>
          </w:tcPr>
          <w:p>
            <w:pPr>
              <w:pStyle w:val="1231"/>
              <w:jc w:val="center"/>
            </w:pPr>
            <w:r>
              <w:rPr>
                <w:sz w:val="24"/>
              </w:rPr>
              <w:t xml:space="preserve">77:07:0007002:6307</w:t>
            </w:r>
            <w:r/>
          </w:p>
        </w:tc>
        <w:tc>
          <w:tcPr>
            <w:tcW w:w="1642" w:type="dxa"/>
            <w:vAlign w:val="center"/>
            <w:textDirection w:val="lrTb"/>
            <w:noWrap w:val="false"/>
          </w:tcPr>
          <w:p>
            <w:pPr>
              <w:pStyle w:val="1231"/>
              <w:jc w:val="center"/>
            </w:pPr>
            <w:r>
              <w:rPr>
                <w:sz w:val="24"/>
              </w:rPr>
              <w:t xml:space="preserve">П13770089668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114</w:t>
            </w:r>
            <w:r/>
          </w:p>
        </w:tc>
        <w:tc>
          <w:tcPr>
            <w:tcW w:w="3045" w:type="dxa"/>
            <w:vAlign w:val="center"/>
            <w:textDirection w:val="lrTb"/>
            <w:noWrap w:val="false"/>
          </w:tcPr>
          <w:p>
            <w:pPr>
              <w:pStyle w:val="1231"/>
            </w:pPr>
            <w:r>
              <w:rPr>
                <w:sz w:val="24"/>
              </w:rPr>
              <w:t xml:space="preserve">Машино-место N I-345</w:t>
            </w:r>
            <w:r/>
          </w:p>
        </w:tc>
        <w:tc>
          <w:tcPr>
            <w:tcW w:w="3046" w:type="dxa"/>
            <w:vAlign w:val="center"/>
            <w:textDirection w:val="lrTb"/>
            <w:noWrap w:val="false"/>
          </w:tcPr>
          <w:p>
            <w:pPr>
              <w:pStyle w:val="1231"/>
              <w:jc w:val="center"/>
            </w:pPr>
            <w:r>
              <w:rPr>
                <w:sz w:val="24"/>
              </w:rPr>
              <w:t xml:space="preserve">г. Москва, Можайское ш., дом 2</w:t>
            </w:r>
            <w:r/>
          </w:p>
        </w:tc>
        <w:tc>
          <w:tcPr>
            <w:tcW w:w="2299" w:type="dxa"/>
            <w:vAlign w:val="center"/>
            <w:textDirection w:val="lrTb"/>
            <w:noWrap w:val="false"/>
          </w:tcPr>
          <w:p>
            <w:pPr>
              <w:pStyle w:val="1231"/>
              <w:jc w:val="center"/>
            </w:pPr>
            <w:r>
              <w:rPr>
                <w:sz w:val="24"/>
              </w:rPr>
              <w:t xml:space="preserve">77:07:0008003:10784</w:t>
            </w:r>
            <w:r/>
          </w:p>
        </w:tc>
        <w:tc>
          <w:tcPr>
            <w:tcW w:w="1642" w:type="dxa"/>
            <w:vAlign w:val="center"/>
            <w:textDirection w:val="lrTb"/>
            <w:noWrap w:val="false"/>
          </w:tcPr>
          <w:p>
            <w:pPr>
              <w:pStyle w:val="1231"/>
              <w:jc w:val="center"/>
            </w:pPr>
            <w:r>
              <w:rPr>
                <w:sz w:val="24"/>
              </w:rPr>
              <w:t xml:space="preserve">П13770089670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115</w:t>
            </w:r>
            <w:r/>
          </w:p>
        </w:tc>
        <w:tc>
          <w:tcPr>
            <w:tcW w:w="3045" w:type="dxa"/>
            <w:vAlign w:val="center"/>
            <w:textDirection w:val="lrTb"/>
            <w:noWrap w:val="false"/>
          </w:tcPr>
          <w:p>
            <w:pPr>
              <w:pStyle w:val="1231"/>
            </w:pPr>
            <w:r>
              <w:rPr>
                <w:sz w:val="24"/>
              </w:rPr>
              <w:t xml:space="preserve">Машино-место N I-344</w:t>
            </w:r>
            <w:r/>
          </w:p>
        </w:tc>
        <w:tc>
          <w:tcPr>
            <w:tcW w:w="3046" w:type="dxa"/>
            <w:vAlign w:val="center"/>
            <w:textDirection w:val="lrTb"/>
            <w:noWrap w:val="false"/>
          </w:tcPr>
          <w:p>
            <w:pPr>
              <w:pStyle w:val="1231"/>
              <w:jc w:val="center"/>
            </w:pPr>
            <w:r>
              <w:rPr>
                <w:sz w:val="24"/>
              </w:rPr>
              <w:t xml:space="preserve">г. Москва, Можайское ш., дом 2</w:t>
            </w:r>
            <w:r/>
          </w:p>
        </w:tc>
        <w:tc>
          <w:tcPr>
            <w:tcW w:w="2299" w:type="dxa"/>
            <w:vAlign w:val="center"/>
            <w:textDirection w:val="lrTb"/>
            <w:noWrap w:val="false"/>
          </w:tcPr>
          <w:p>
            <w:pPr>
              <w:pStyle w:val="1231"/>
              <w:jc w:val="center"/>
            </w:pPr>
            <w:r>
              <w:rPr>
                <w:sz w:val="24"/>
              </w:rPr>
              <w:t xml:space="preserve">77:07:0008003:10793</w:t>
            </w:r>
            <w:r/>
          </w:p>
        </w:tc>
        <w:tc>
          <w:tcPr>
            <w:tcW w:w="1642" w:type="dxa"/>
            <w:vAlign w:val="center"/>
            <w:textDirection w:val="lrTb"/>
            <w:noWrap w:val="false"/>
          </w:tcPr>
          <w:p>
            <w:pPr>
              <w:pStyle w:val="1231"/>
              <w:jc w:val="center"/>
            </w:pPr>
            <w:r>
              <w:rPr>
                <w:sz w:val="24"/>
              </w:rPr>
              <w:t xml:space="preserve">П13770089653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116</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пр. Резервный, д. 4</w:t>
            </w:r>
            <w:r/>
          </w:p>
        </w:tc>
        <w:tc>
          <w:tcPr>
            <w:tcW w:w="2299" w:type="dxa"/>
            <w:vAlign w:val="center"/>
            <w:textDirection w:val="lrTb"/>
            <w:noWrap w:val="false"/>
          </w:tcPr>
          <w:p>
            <w:pPr>
              <w:pStyle w:val="1231"/>
              <w:jc w:val="center"/>
            </w:pPr>
            <w:r>
              <w:rPr>
                <w:sz w:val="24"/>
              </w:rPr>
              <w:t xml:space="preserve">77:07:0007002:10885</w:t>
            </w:r>
            <w:r/>
          </w:p>
        </w:tc>
        <w:tc>
          <w:tcPr>
            <w:tcW w:w="1642" w:type="dxa"/>
            <w:vAlign w:val="center"/>
            <w:textDirection w:val="lrTb"/>
            <w:noWrap w:val="false"/>
          </w:tcPr>
          <w:p>
            <w:pPr>
              <w:pStyle w:val="1231"/>
              <w:jc w:val="center"/>
            </w:pPr>
            <w:r>
              <w:rPr>
                <w:sz w:val="24"/>
              </w:rPr>
              <w:t xml:space="preserve">П13770089663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117</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пр. Резервный, д. 4</w:t>
            </w:r>
            <w:r/>
          </w:p>
        </w:tc>
        <w:tc>
          <w:tcPr>
            <w:tcW w:w="2299" w:type="dxa"/>
            <w:vAlign w:val="center"/>
            <w:textDirection w:val="lrTb"/>
            <w:noWrap w:val="false"/>
          </w:tcPr>
          <w:p>
            <w:pPr>
              <w:pStyle w:val="1231"/>
              <w:jc w:val="center"/>
            </w:pPr>
            <w:r>
              <w:rPr>
                <w:sz w:val="24"/>
              </w:rPr>
              <w:t xml:space="preserve">77:07:0007002:10906</w:t>
            </w:r>
            <w:r/>
          </w:p>
        </w:tc>
        <w:tc>
          <w:tcPr>
            <w:tcW w:w="1642" w:type="dxa"/>
            <w:vAlign w:val="center"/>
            <w:textDirection w:val="lrTb"/>
            <w:noWrap w:val="false"/>
          </w:tcPr>
          <w:p>
            <w:pPr>
              <w:pStyle w:val="1231"/>
              <w:jc w:val="center"/>
            </w:pPr>
            <w:r>
              <w:rPr>
                <w:sz w:val="24"/>
              </w:rPr>
              <w:t xml:space="preserve">П13770089667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118</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Пресненский, набережная Краснопресненская, дом 14А, строение 4, машино-место 4089</w:t>
            </w:r>
            <w:r/>
          </w:p>
        </w:tc>
        <w:tc>
          <w:tcPr>
            <w:tcW w:w="2299" w:type="dxa"/>
            <w:vAlign w:val="center"/>
            <w:textDirection w:val="lrTb"/>
            <w:noWrap w:val="false"/>
          </w:tcPr>
          <w:p>
            <w:pPr>
              <w:pStyle w:val="1231"/>
              <w:jc w:val="center"/>
            </w:pPr>
            <w:r>
              <w:rPr>
                <w:sz w:val="24"/>
              </w:rPr>
              <w:t xml:space="preserve">77:01:0004042:21909</w:t>
            </w:r>
            <w:r/>
          </w:p>
        </w:tc>
        <w:tc>
          <w:tcPr>
            <w:tcW w:w="1642" w:type="dxa"/>
            <w:vAlign w:val="center"/>
            <w:textDirection w:val="lrTb"/>
            <w:noWrap w:val="false"/>
          </w:tcPr>
          <w:p>
            <w:pPr>
              <w:pStyle w:val="1231"/>
              <w:jc w:val="center"/>
            </w:pPr>
            <w:r>
              <w:rPr>
                <w:sz w:val="24"/>
              </w:rPr>
              <w:t xml:space="preserve">П13770089656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119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Пресненский, набережная Краснопресненская, дом 14А, строение 4, машино-место 4090</w:t>
            </w:r>
            <w:r/>
          </w:p>
        </w:tc>
        <w:tc>
          <w:tcPr>
            <w:tcW w:w="2299" w:type="dxa"/>
            <w:vAlign w:val="center"/>
            <w:textDirection w:val="lrTb"/>
            <w:noWrap w:val="false"/>
          </w:tcPr>
          <w:p>
            <w:pPr>
              <w:pStyle w:val="1231"/>
              <w:jc w:val="center"/>
            </w:pPr>
            <w:r>
              <w:rPr>
                <w:sz w:val="24"/>
              </w:rPr>
              <w:t xml:space="preserve">77:01:0004042:21910</w:t>
            </w:r>
            <w:r/>
          </w:p>
        </w:tc>
        <w:tc>
          <w:tcPr>
            <w:tcW w:w="1642" w:type="dxa"/>
            <w:vAlign w:val="center"/>
            <w:textDirection w:val="lrTb"/>
            <w:noWrap w:val="false"/>
          </w:tcPr>
          <w:p>
            <w:pPr>
              <w:pStyle w:val="1231"/>
              <w:jc w:val="center"/>
            </w:pPr>
            <w:r>
              <w:rPr>
                <w:sz w:val="24"/>
              </w:rPr>
              <w:t xml:space="preserve">П13770089666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Хамовники, переулок Ружейный, дом 3, машино-место 191</w:t>
            </w:r>
            <w:r/>
          </w:p>
        </w:tc>
        <w:tc>
          <w:tcPr>
            <w:tcW w:w="2299" w:type="dxa"/>
            <w:vAlign w:val="center"/>
            <w:textDirection w:val="lrTb"/>
            <w:noWrap w:val="false"/>
          </w:tcPr>
          <w:p>
            <w:pPr>
              <w:pStyle w:val="1231"/>
              <w:jc w:val="center"/>
            </w:pPr>
            <w:r>
              <w:rPr>
                <w:sz w:val="24"/>
              </w:rPr>
              <w:t xml:space="preserve">77:01:0005002:3149</w:t>
            </w:r>
            <w:r/>
          </w:p>
        </w:tc>
        <w:tc>
          <w:tcPr>
            <w:tcW w:w="1642" w:type="dxa"/>
            <w:vAlign w:val="center"/>
            <w:textDirection w:val="lrTb"/>
            <w:noWrap w:val="false"/>
          </w:tcPr>
          <w:p>
            <w:pPr>
              <w:pStyle w:val="1231"/>
              <w:jc w:val="center"/>
            </w:pPr>
            <w:r>
              <w:rPr>
                <w:sz w:val="24"/>
              </w:rPr>
              <w:t xml:space="preserve">П13770089665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121</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город Москва, вн.тер.г. муниципальный округ Хамовники, переулок Ружейный, дом 3, машино-место 192</w:t>
            </w:r>
            <w:r/>
          </w:p>
        </w:tc>
        <w:tc>
          <w:tcPr>
            <w:tcW w:w="2299" w:type="dxa"/>
            <w:vAlign w:val="center"/>
            <w:textDirection w:val="lrTb"/>
            <w:noWrap w:val="false"/>
          </w:tcPr>
          <w:p>
            <w:pPr>
              <w:pStyle w:val="1231"/>
              <w:jc w:val="center"/>
            </w:pPr>
            <w:r>
              <w:rPr>
                <w:sz w:val="24"/>
              </w:rPr>
              <w:t xml:space="preserve">77:01:0005002:3150</w:t>
            </w:r>
            <w:r/>
          </w:p>
        </w:tc>
        <w:tc>
          <w:tcPr>
            <w:tcW w:w="1642" w:type="dxa"/>
            <w:vAlign w:val="center"/>
            <w:textDirection w:val="lrTb"/>
            <w:noWrap w:val="false"/>
          </w:tcPr>
          <w:p>
            <w:pPr>
              <w:pStyle w:val="1231"/>
              <w:jc w:val="center"/>
            </w:pPr>
            <w:r>
              <w:rPr>
                <w:sz w:val="24"/>
              </w:rPr>
              <w:t xml:space="preserve">П13770089652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пр. Шмитовский, д. 16, строен. 2</w:t>
            </w:r>
            <w:r/>
          </w:p>
        </w:tc>
        <w:tc>
          <w:tcPr>
            <w:tcW w:w="2299" w:type="dxa"/>
            <w:vAlign w:val="center"/>
            <w:textDirection w:val="lrTb"/>
            <w:noWrap w:val="false"/>
          </w:tcPr>
          <w:p>
            <w:pPr>
              <w:pStyle w:val="1231"/>
              <w:jc w:val="center"/>
            </w:pPr>
            <w:r>
              <w:rPr>
                <w:sz w:val="24"/>
              </w:rPr>
              <w:t xml:space="preserve">77:01:0004038:3425</w:t>
            </w:r>
            <w:r/>
          </w:p>
        </w:tc>
        <w:tc>
          <w:tcPr>
            <w:tcW w:w="1642" w:type="dxa"/>
            <w:vAlign w:val="center"/>
            <w:textDirection w:val="lrTb"/>
            <w:noWrap w:val="false"/>
          </w:tcPr>
          <w:p>
            <w:pPr>
              <w:pStyle w:val="1231"/>
              <w:jc w:val="center"/>
            </w:pPr>
            <w:r>
              <w:rPr>
                <w:sz w:val="24"/>
              </w:rPr>
              <w:t xml:space="preserve">П13770089657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Кондратенко Н.И., д. 8, м/м 61</w:t>
            </w:r>
            <w:r/>
          </w:p>
        </w:tc>
        <w:tc>
          <w:tcPr>
            <w:tcW w:w="2299" w:type="dxa"/>
            <w:vAlign w:val="center"/>
            <w:textDirection w:val="lrTb"/>
            <w:noWrap w:val="false"/>
          </w:tcPr>
          <w:p>
            <w:pPr>
              <w:pStyle w:val="1231"/>
              <w:jc w:val="center"/>
            </w:pPr>
            <w:r>
              <w:rPr>
                <w:sz w:val="24"/>
              </w:rPr>
              <w:t xml:space="preserve">23:43:0209008:2863</w:t>
            </w:r>
            <w:r/>
          </w:p>
        </w:tc>
        <w:tc>
          <w:tcPr>
            <w:tcW w:w="1642" w:type="dxa"/>
            <w:vAlign w:val="center"/>
            <w:textDirection w:val="lrTb"/>
            <w:noWrap w:val="false"/>
          </w:tcPr>
          <w:p>
            <w:pPr>
              <w:pStyle w:val="1231"/>
              <w:jc w:val="center"/>
            </w:pPr>
            <w:r>
              <w:rPr>
                <w:sz w:val="24"/>
              </w:rPr>
              <w:t xml:space="preserve">П13240026027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124</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Краснодарский край, г. Сочи, Центральный район, ул. Первомайская, дом 11, оф. 3</w:t>
            </w:r>
            <w:r/>
          </w:p>
        </w:tc>
        <w:tc>
          <w:tcPr>
            <w:tcW w:w="2299" w:type="dxa"/>
            <w:vAlign w:val="center"/>
            <w:textDirection w:val="lrTb"/>
            <w:noWrap w:val="false"/>
          </w:tcPr>
          <w:p>
            <w:pPr>
              <w:pStyle w:val="1231"/>
              <w:jc w:val="center"/>
            </w:pPr>
            <w:r>
              <w:rPr>
                <w:sz w:val="24"/>
              </w:rPr>
              <w:t xml:space="preserve">23:49:0204018:1730</w:t>
            </w:r>
            <w:r/>
          </w:p>
        </w:tc>
        <w:tc>
          <w:tcPr>
            <w:tcW w:w="1642" w:type="dxa"/>
            <w:vAlign w:val="center"/>
            <w:textDirection w:val="lrTb"/>
            <w:noWrap w:val="false"/>
          </w:tcPr>
          <w:p>
            <w:pPr>
              <w:pStyle w:val="1231"/>
              <w:jc w:val="center"/>
            </w:pPr>
            <w:r>
              <w:rPr>
                <w:sz w:val="24"/>
              </w:rPr>
              <w:t xml:space="preserve">П13240026046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125</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Москва, б-р Цветной, д. 13, корп. 2</w:t>
            </w:r>
            <w:r/>
          </w:p>
        </w:tc>
        <w:tc>
          <w:tcPr>
            <w:tcW w:w="2299" w:type="dxa"/>
            <w:vAlign w:val="center"/>
            <w:textDirection w:val="lrTb"/>
            <w:noWrap w:val="false"/>
          </w:tcPr>
          <w:p>
            <w:pPr>
              <w:pStyle w:val="1231"/>
              <w:jc w:val="center"/>
            </w:pPr>
            <w:r>
              <w:rPr>
                <w:sz w:val="24"/>
              </w:rPr>
              <w:t xml:space="preserve">77:01:0001093:3538</w:t>
            </w:r>
            <w:r/>
          </w:p>
        </w:tc>
        <w:tc>
          <w:tcPr>
            <w:tcW w:w="1642" w:type="dxa"/>
            <w:vAlign w:val="center"/>
            <w:textDirection w:val="lrTb"/>
            <w:noWrap w:val="false"/>
          </w:tcPr>
          <w:p>
            <w:pPr>
              <w:pStyle w:val="1231"/>
              <w:jc w:val="center"/>
            </w:pPr>
            <w:r>
              <w:rPr>
                <w:sz w:val="24"/>
              </w:rPr>
              <w:t xml:space="preserve">П13770089627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126</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г. Сочи, Хостинский район, пр-кт Курортный, д. 105, пом. 441</w:t>
            </w:r>
            <w:r/>
          </w:p>
        </w:tc>
        <w:tc>
          <w:tcPr>
            <w:tcW w:w="2299" w:type="dxa"/>
            <w:vAlign w:val="center"/>
            <w:textDirection w:val="lrTb"/>
            <w:noWrap w:val="false"/>
          </w:tcPr>
          <w:p>
            <w:pPr>
              <w:pStyle w:val="1231"/>
              <w:jc w:val="center"/>
            </w:pPr>
            <w:r>
              <w:rPr>
                <w:sz w:val="24"/>
              </w:rPr>
              <w:t xml:space="preserve">23:49:0302038:2242</w:t>
            </w:r>
            <w:r/>
          </w:p>
        </w:tc>
        <w:tc>
          <w:tcPr>
            <w:tcW w:w="1642" w:type="dxa"/>
            <w:vAlign w:val="center"/>
            <w:textDirection w:val="lrTb"/>
            <w:noWrap w:val="false"/>
          </w:tcPr>
          <w:p>
            <w:pPr>
              <w:pStyle w:val="1231"/>
              <w:jc w:val="center"/>
            </w:pPr>
            <w:r>
              <w:rPr>
                <w:sz w:val="24"/>
              </w:rPr>
              <w:t xml:space="preserve">П13240026045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127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Краснодарский край, г. Геленджик, ул. Крымская, д. 22, корп. 24, пом. 39</w:t>
            </w:r>
            <w:r/>
          </w:p>
        </w:tc>
        <w:tc>
          <w:tcPr>
            <w:tcW w:w="2299" w:type="dxa"/>
            <w:vAlign w:val="center"/>
            <w:textDirection w:val="lrTb"/>
            <w:noWrap w:val="false"/>
          </w:tcPr>
          <w:p>
            <w:pPr>
              <w:pStyle w:val="1231"/>
              <w:jc w:val="center"/>
            </w:pPr>
            <w:r>
              <w:rPr>
                <w:sz w:val="24"/>
              </w:rPr>
              <w:t xml:space="preserve">23:40:0404010:4156</w:t>
            </w:r>
            <w:r/>
          </w:p>
        </w:tc>
        <w:tc>
          <w:tcPr>
            <w:tcW w:w="1642" w:type="dxa"/>
            <w:vAlign w:val="center"/>
            <w:textDirection w:val="lrTb"/>
            <w:noWrap w:val="false"/>
          </w:tcPr>
          <w:p>
            <w:pPr>
              <w:pStyle w:val="1231"/>
              <w:jc w:val="center"/>
            </w:pPr>
            <w:r>
              <w:rPr>
                <w:sz w:val="24"/>
              </w:rPr>
              <w:t xml:space="preserve">П13240026040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128</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Тамбовская область, г. Тамбов, ул. Чичерина, д. 48А (ТЦ Апельсин)</w:t>
            </w:r>
            <w:r/>
          </w:p>
        </w:tc>
        <w:tc>
          <w:tcPr>
            <w:tcW w:w="2299" w:type="dxa"/>
            <w:vAlign w:val="center"/>
            <w:textDirection w:val="lrTb"/>
            <w:noWrap w:val="false"/>
          </w:tcPr>
          <w:p>
            <w:pPr>
              <w:pStyle w:val="1231"/>
              <w:jc w:val="center"/>
            </w:pPr>
            <w:r>
              <w:rPr>
                <w:sz w:val="24"/>
              </w:rPr>
              <w:t xml:space="preserve">68:29:0210003:47</w:t>
            </w:r>
            <w:r/>
          </w:p>
        </w:tc>
        <w:tc>
          <w:tcPr>
            <w:tcW w:w="1642" w:type="dxa"/>
            <w:vAlign w:val="center"/>
            <w:textDirection w:val="lrTb"/>
            <w:noWrap w:val="false"/>
          </w:tcPr>
          <w:p>
            <w:pPr>
              <w:pStyle w:val="1231"/>
              <w:jc w:val="center"/>
            </w:pPr>
            <w:r>
              <w:rPr>
                <w:sz w:val="24"/>
              </w:rPr>
              <w:t xml:space="preserve">П11680008537</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котельная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68:29:0210003:98</w:t>
            </w:r>
            <w:r/>
          </w:p>
        </w:tc>
        <w:tc>
          <w:tcPr>
            <w:tcW w:w="1642" w:type="dxa"/>
            <w:vAlign w:val="center"/>
            <w:textDirection w:val="lrTb"/>
            <w:noWrap w:val="false"/>
          </w:tcPr>
          <w:p>
            <w:pPr>
              <w:pStyle w:val="1231"/>
              <w:jc w:val="center"/>
            </w:pPr>
            <w:r>
              <w:rPr>
                <w:sz w:val="24"/>
              </w:rPr>
              <w:t xml:space="preserve">П12680065918</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129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Тамбовская область, г. Тамбов, ул. Чичерина, д. 48А (ТЦ Апельсин)</w:t>
            </w:r>
            <w:r/>
          </w:p>
        </w:tc>
        <w:tc>
          <w:tcPr>
            <w:tcW w:w="2299" w:type="dxa"/>
            <w:vAlign w:val="center"/>
            <w:textDirection w:val="lrTb"/>
            <w:noWrap w:val="false"/>
          </w:tcPr>
          <w:p>
            <w:pPr>
              <w:pStyle w:val="1231"/>
              <w:jc w:val="center"/>
            </w:pPr>
            <w:r>
              <w:rPr>
                <w:sz w:val="24"/>
              </w:rPr>
              <w:t xml:space="preserve">68:29:0210003:48</w:t>
            </w:r>
            <w:r/>
          </w:p>
        </w:tc>
        <w:tc>
          <w:tcPr>
            <w:tcW w:w="1642" w:type="dxa"/>
            <w:vAlign w:val="center"/>
            <w:textDirection w:val="lrTb"/>
            <w:noWrap w:val="false"/>
          </w:tcPr>
          <w:p>
            <w:pPr>
              <w:pStyle w:val="1231"/>
              <w:jc w:val="center"/>
            </w:pPr>
            <w:r>
              <w:rPr>
                <w:sz w:val="24"/>
              </w:rPr>
              <w:t xml:space="preserve">П11680008536</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трансформаторной подстанции</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68:29:0210003:2914</w:t>
            </w:r>
            <w:r/>
          </w:p>
        </w:tc>
        <w:tc>
          <w:tcPr>
            <w:tcW w:w="1642" w:type="dxa"/>
            <w:vAlign w:val="center"/>
            <w:textDirection w:val="lrTb"/>
            <w:noWrap w:val="false"/>
          </w:tcPr>
          <w:p>
            <w:pPr>
              <w:pStyle w:val="1231"/>
              <w:jc w:val="center"/>
            </w:pPr>
            <w:r>
              <w:rPr>
                <w:sz w:val="24"/>
              </w:rPr>
              <w:t xml:space="preserve">П12680065916</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130</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Тамбовская область, г. Тамбов, ул. Чичерина, д. 48А (ТЦ Апельсин)</w:t>
            </w:r>
            <w:r/>
          </w:p>
        </w:tc>
        <w:tc>
          <w:tcPr>
            <w:tcW w:w="2299" w:type="dxa"/>
            <w:vAlign w:val="center"/>
            <w:textDirection w:val="lrTb"/>
            <w:noWrap w:val="false"/>
          </w:tcPr>
          <w:p>
            <w:pPr>
              <w:pStyle w:val="1231"/>
              <w:jc w:val="center"/>
            </w:pPr>
            <w:r>
              <w:rPr>
                <w:sz w:val="24"/>
              </w:rPr>
              <w:t xml:space="preserve">68:29:0210003:49</w:t>
            </w:r>
            <w:r/>
          </w:p>
        </w:tc>
        <w:tc>
          <w:tcPr>
            <w:tcW w:w="1642" w:type="dxa"/>
            <w:vAlign w:val="center"/>
            <w:textDirection w:val="lrTb"/>
            <w:noWrap w:val="false"/>
          </w:tcPr>
          <w:p>
            <w:pPr>
              <w:pStyle w:val="1231"/>
              <w:jc w:val="center"/>
            </w:pPr>
            <w:r>
              <w:rPr>
                <w:sz w:val="24"/>
              </w:rPr>
              <w:t xml:space="preserve">П11680008535</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торговый центр</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68:29:0210003:99</w:t>
            </w:r>
            <w:r/>
          </w:p>
        </w:tc>
        <w:tc>
          <w:tcPr>
            <w:tcW w:w="1642" w:type="dxa"/>
            <w:vAlign w:val="center"/>
            <w:textDirection w:val="lrTb"/>
            <w:noWrap w:val="false"/>
          </w:tcPr>
          <w:p>
            <w:pPr>
              <w:pStyle w:val="1231"/>
              <w:jc w:val="center"/>
            </w:pPr>
            <w:r>
              <w:rPr>
                <w:sz w:val="24"/>
              </w:rPr>
              <w:t xml:space="preserve">П12680065915</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131</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Тамбовская обл., г. Тамбов, ул. Бастионная, 8-т</w:t>
            </w:r>
            <w:r/>
          </w:p>
        </w:tc>
        <w:tc>
          <w:tcPr>
            <w:tcW w:w="2299" w:type="dxa"/>
            <w:vAlign w:val="center"/>
            <w:textDirection w:val="lrTb"/>
            <w:noWrap w:val="false"/>
          </w:tcPr>
          <w:p>
            <w:pPr>
              <w:pStyle w:val="1231"/>
              <w:jc w:val="center"/>
            </w:pPr>
            <w:r>
              <w:rPr>
                <w:sz w:val="24"/>
              </w:rPr>
              <w:t xml:space="preserve">68:29:0314001:22</w:t>
            </w:r>
            <w:r/>
          </w:p>
        </w:tc>
        <w:tc>
          <w:tcPr>
            <w:tcW w:w="1642" w:type="dxa"/>
            <w:vAlign w:val="center"/>
            <w:textDirection w:val="lrTb"/>
            <w:noWrap w:val="false"/>
          </w:tcPr>
          <w:p>
            <w:pPr>
              <w:pStyle w:val="1231"/>
              <w:jc w:val="center"/>
            </w:pPr>
            <w:r>
              <w:rPr>
                <w:sz w:val="24"/>
              </w:rPr>
              <w:t xml:space="preserve">П11680008531</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склада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68:29:0304001:81</w:t>
            </w:r>
            <w:r/>
          </w:p>
        </w:tc>
        <w:tc>
          <w:tcPr>
            <w:tcW w:w="1642" w:type="dxa"/>
            <w:vAlign w:val="center"/>
            <w:textDirection w:val="lrTb"/>
            <w:noWrap w:val="false"/>
          </w:tcPr>
          <w:p>
            <w:pPr>
              <w:pStyle w:val="1231"/>
              <w:jc w:val="center"/>
            </w:pPr>
            <w:r>
              <w:rPr>
                <w:sz w:val="24"/>
              </w:rPr>
              <w:t xml:space="preserve">П12680065947</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132</w:t>
            </w:r>
            <w:r/>
          </w:p>
        </w:tc>
        <w:tc>
          <w:tcPr>
            <w:tcW w:w="3045" w:type="dxa"/>
            <w:vAlign w:val="center"/>
            <w:textDirection w:val="lrTb"/>
            <w:noWrap w:val="false"/>
          </w:tcPr>
          <w:p>
            <w:pPr>
              <w:pStyle w:val="1231"/>
            </w:pPr>
            <w:r>
              <w:rPr>
                <w:sz w:val="24"/>
              </w:rPr>
              <w:t xml:space="preserve">Земельный участок с расположенными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Тамбовская область, г. Тамбов, ул. Авиационная, д. 150Ж (ТЦ Башня)</w:t>
            </w:r>
            <w:r/>
          </w:p>
        </w:tc>
        <w:tc>
          <w:tcPr>
            <w:tcW w:w="2299" w:type="dxa"/>
            <w:vAlign w:val="center"/>
            <w:textDirection w:val="lrTb"/>
            <w:noWrap w:val="false"/>
          </w:tcPr>
          <w:p>
            <w:pPr>
              <w:pStyle w:val="1231"/>
              <w:jc w:val="center"/>
            </w:pPr>
            <w:r>
              <w:rPr>
                <w:sz w:val="24"/>
              </w:rPr>
              <w:t xml:space="preserve">68:29:0302002:21</w:t>
            </w:r>
            <w:r/>
          </w:p>
        </w:tc>
        <w:tc>
          <w:tcPr>
            <w:tcW w:w="1642" w:type="dxa"/>
            <w:vAlign w:val="center"/>
            <w:textDirection w:val="lrTb"/>
            <w:noWrap w:val="false"/>
          </w:tcPr>
          <w:p>
            <w:pPr>
              <w:pStyle w:val="1231"/>
              <w:jc w:val="center"/>
            </w:pPr>
            <w:r>
              <w:rPr>
                <w:sz w:val="24"/>
              </w:rPr>
              <w:t xml:space="preserve">П11680008528</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магазин</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68:29:0302002:388</w:t>
            </w:r>
            <w:r/>
          </w:p>
        </w:tc>
        <w:tc>
          <w:tcPr>
            <w:tcW w:w="1642" w:type="dxa"/>
            <w:vAlign w:val="center"/>
            <w:textDirection w:val="lrTb"/>
            <w:noWrap w:val="false"/>
          </w:tcPr>
          <w:p>
            <w:pPr>
              <w:pStyle w:val="1231"/>
              <w:jc w:val="center"/>
            </w:pPr>
            <w:r>
              <w:rPr>
                <w:sz w:val="24"/>
              </w:rPr>
              <w:t xml:space="preserve">П12680065919</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сооружение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68:29:0302002:386</w:t>
            </w:r>
            <w:r/>
          </w:p>
        </w:tc>
        <w:tc>
          <w:tcPr>
            <w:tcW w:w="1642" w:type="dxa"/>
            <w:vAlign w:val="center"/>
            <w:textDirection w:val="lrTb"/>
            <w:noWrap w:val="false"/>
          </w:tcPr>
          <w:p>
            <w:pPr>
              <w:pStyle w:val="1231"/>
              <w:jc w:val="center"/>
            </w:pPr>
            <w:r>
              <w:rPr>
                <w:sz w:val="24"/>
              </w:rPr>
              <w:t xml:space="preserve">П12680065941</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склад</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68:29:0302002:392</w:t>
            </w:r>
            <w:r/>
          </w:p>
        </w:tc>
        <w:tc>
          <w:tcPr>
            <w:tcW w:w="1642" w:type="dxa"/>
            <w:vAlign w:val="center"/>
            <w:textDirection w:val="lrTb"/>
            <w:noWrap w:val="false"/>
          </w:tcPr>
          <w:p>
            <w:pPr>
              <w:pStyle w:val="1231"/>
              <w:jc w:val="center"/>
            </w:pPr>
            <w:r>
              <w:rPr>
                <w:sz w:val="24"/>
              </w:rPr>
              <w:t xml:space="preserve">П12680065921</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склад</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68:29:0302002:391</w:t>
            </w:r>
            <w:r/>
          </w:p>
        </w:tc>
        <w:tc>
          <w:tcPr>
            <w:tcW w:w="1642" w:type="dxa"/>
            <w:vAlign w:val="center"/>
            <w:textDirection w:val="lrTb"/>
            <w:noWrap w:val="false"/>
          </w:tcPr>
          <w:p>
            <w:pPr>
              <w:pStyle w:val="1231"/>
              <w:jc w:val="center"/>
            </w:pPr>
            <w:r>
              <w:rPr>
                <w:sz w:val="24"/>
              </w:rPr>
              <w:t xml:space="preserve">П12680065920</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магазин</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68:29:0302002:384</w:t>
            </w:r>
            <w:r/>
          </w:p>
        </w:tc>
        <w:tc>
          <w:tcPr>
            <w:tcW w:w="1642" w:type="dxa"/>
            <w:vAlign w:val="center"/>
            <w:textDirection w:val="lrTb"/>
            <w:noWrap w:val="false"/>
          </w:tcPr>
          <w:p>
            <w:pPr>
              <w:pStyle w:val="1231"/>
              <w:jc w:val="center"/>
            </w:pPr>
            <w:r>
              <w:rPr>
                <w:sz w:val="24"/>
              </w:rPr>
              <w:t xml:space="preserve">П12680065942</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спортбазы</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68:29:0302002:385</w:t>
            </w:r>
            <w:r/>
          </w:p>
        </w:tc>
        <w:tc>
          <w:tcPr>
            <w:tcW w:w="1642" w:type="dxa"/>
            <w:vAlign w:val="center"/>
            <w:textDirection w:val="lrTb"/>
            <w:noWrap w:val="false"/>
          </w:tcPr>
          <w:p>
            <w:pPr>
              <w:pStyle w:val="1231"/>
              <w:jc w:val="center"/>
            </w:pPr>
            <w:r>
              <w:rPr>
                <w:sz w:val="24"/>
              </w:rPr>
              <w:t xml:space="preserve">П12680065939</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133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область, г. Челябинск, ул. Гагарина, д. 27</w:t>
            </w:r>
            <w:r/>
          </w:p>
        </w:tc>
        <w:tc>
          <w:tcPr>
            <w:tcW w:w="2299" w:type="dxa"/>
            <w:vAlign w:val="center"/>
            <w:textDirection w:val="lrTb"/>
            <w:noWrap w:val="false"/>
          </w:tcPr>
          <w:p>
            <w:pPr>
              <w:pStyle w:val="1231"/>
              <w:jc w:val="center"/>
            </w:pPr>
            <w:r>
              <w:rPr>
                <w:sz w:val="24"/>
              </w:rPr>
              <w:t xml:space="preserve">74:36:0324019:28</w:t>
            </w:r>
            <w:r/>
          </w:p>
        </w:tc>
        <w:tc>
          <w:tcPr>
            <w:tcW w:w="1642" w:type="dxa"/>
            <w:vAlign w:val="center"/>
            <w:textDirection w:val="lrTb"/>
            <w:noWrap w:val="false"/>
          </w:tcPr>
          <w:p>
            <w:pPr>
              <w:pStyle w:val="1231"/>
              <w:jc w:val="center"/>
            </w:pPr>
            <w:r>
              <w:rPr>
                <w:sz w:val="24"/>
              </w:rPr>
              <w:t xml:space="preserve">П11740016392</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здание "Уральский самоцвет"</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74:36:0324019:1059</w:t>
            </w:r>
            <w:r/>
          </w:p>
        </w:tc>
        <w:tc>
          <w:tcPr>
            <w:tcW w:w="1642" w:type="dxa"/>
            <w:vAlign w:val="center"/>
            <w:textDirection w:val="lrTb"/>
            <w:noWrap w:val="false"/>
          </w:tcPr>
          <w:p>
            <w:pPr>
              <w:pStyle w:val="1231"/>
              <w:jc w:val="center"/>
            </w:pPr>
            <w:r>
              <w:rPr>
                <w:sz w:val="24"/>
              </w:rPr>
              <w:t xml:space="preserve">П12740023132</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134</w:t>
            </w:r>
            <w:r/>
          </w:p>
        </w:tc>
        <w:tc>
          <w:tcPr>
            <w:tcW w:w="3045" w:type="dxa"/>
            <w:vAlign w:val="center"/>
            <w:textDirection w:val="lrTb"/>
            <w:noWrap w:val="false"/>
          </w:tcPr>
          <w:p>
            <w:pPr>
              <w:pStyle w:val="1231"/>
            </w:pPr>
            <w:r>
              <w:rPr>
                <w:sz w:val="24"/>
              </w:rPr>
              <w:t xml:space="preserve">Гараж</w:t>
            </w:r>
            <w:r/>
          </w:p>
        </w:tc>
        <w:tc>
          <w:tcPr>
            <w:tcW w:w="3046" w:type="dxa"/>
            <w:vAlign w:val="center"/>
            <w:textDirection w:val="lrTb"/>
            <w:noWrap w:val="false"/>
          </w:tcPr>
          <w:p>
            <w:pPr>
              <w:pStyle w:val="1231"/>
              <w:jc w:val="center"/>
            </w:pPr>
            <w:r>
              <w:rPr>
                <w:sz w:val="24"/>
              </w:rPr>
              <w:t xml:space="preserve">Челябинская область, г. Челябинск, ГСК 318 по ул. Агалакова, у дома 22, гараж 11</w:t>
            </w:r>
            <w:r/>
          </w:p>
        </w:tc>
        <w:tc>
          <w:tcPr>
            <w:tcW w:w="2299" w:type="dxa"/>
            <w:vAlign w:val="center"/>
            <w:textDirection w:val="lrTb"/>
            <w:noWrap w:val="false"/>
          </w:tcPr>
          <w:p>
            <w:pPr>
              <w:pStyle w:val="1231"/>
              <w:jc w:val="center"/>
            </w:pPr>
            <w:r>
              <w:rPr>
                <w:sz w:val="24"/>
              </w:rPr>
              <w:t xml:space="preserve">74:36:0324014:237</w:t>
            </w:r>
            <w:r/>
          </w:p>
        </w:tc>
        <w:tc>
          <w:tcPr>
            <w:tcW w:w="1642" w:type="dxa"/>
            <w:vAlign w:val="center"/>
            <w:textDirection w:val="lrTb"/>
            <w:noWrap w:val="false"/>
          </w:tcPr>
          <w:p>
            <w:pPr>
              <w:pStyle w:val="1231"/>
              <w:jc w:val="center"/>
            </w:pPr>
            <w:r>
              <w:rPr>
                <w:sz w:val="24"/>
              </w:rPr>
              <w:t xml:space="preserve">П13740012784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135</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Челябинская область, Коркинский муниципальный район, городское поселение Коркинское, город Коркино, улица В. Терешковой, дом 25Б, пом. 53</w:t>
            </w:r>
            <w:r/>
          </w:p>
        </w:tc>
        <w:tc>
          <w:tcPr>
            <w:tcW w:w="2299" w:type="dxa"/>
            <w:vAlign w:val="center"/>
            <w:textDirection w:val="lrTb"/>
            <w:noWrap w:val="false"/>
          </w:tcPr>
          <w:p>
            <w:pPr>
              <w:pStyle w:val="1231"/>
              <w:jc w:val="center"/>
            </w:pPr>
            <w:r>
              <w:rPr>
                <w:sz w:val="24"/>
              </w:rPr>
              <w:t xml:space="preserve">74:31:0111008:549</w:t>
            </w:r>
            <w:r/>
          </w:p>
        </w:tc>
        <w:tc>
          <w:tcPr>
            <w:tcW w:w="1642" w:type="dxa"/>
            <w:vAlign w:val="center"/>
            <w:textDirection w:val="lrTb"/>
            <w:noWrap w:val="false"/>
          </w:tcPr>
          <w:p>
            <w:pPr>
              <w:pStyle w:val="1231"/>
              <w:jc w:val="center"/>
            </w:pPr>
            <w:r>
              <w:rPr>
                <w:sz w:val="24"/>
              </w:rPr>
              <w:t xml:space="preserve">П13740012813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136</w:t>
            </w:r>
            <w:r/>
          </w:p>
        </w:tc>
        <w:tc>
          <w:tcPr>
            <w:tcW w:w="3045" w:type="dxa"/>
            <w:vAlign w:val="center"/>
            <w:textDirection w:val="lrTb"/>
            <w:noWrap w:val="false"/>
          </w:tcPr>
          <w:p>
            <w:pPr>
              <w:pStyle w:val="1231"/>
            </w:pPr>
            <w:r>
              <w:rPr>
                <w:sz w:val="24"/>
              </w:rPr>
              <w:t xml:space="preserve">Склад отапливаемый N 2</w:t>
            </w:r>
            <w:r/>
          </w:p>
        </w:tc>
        <w:tc>
          <w:tcPr>
            <w:tcW w:w="3046" w:type="dxa"/>
            <w:vAlign w:val="center"/>
            <w:textDirection w:val="lrTb"/>
            <w:noWrap w:val="false"/>
          </w:tcPr>
          <w:p>
            <w:pPr>
              <w:pStyle w:val="1231"/>
              <w:jc w:val="center"/>
            </w:pPr>
            <w:r>
              <w:rPr>
                <w:sz w:val="24"/>
              </w:rPr>
              <w:t xml:space="preserve">Челябинская область, г. Челябинск, ул. Линейная, д. 92, пом. 2</w:t>
            </w:r>
            <w:r/>
          </w:p>
        </w:tc>
        <w:tc>
          <w:tcPr>
            <w:tcW w:w="2299" w:type="dxa"/>
            <w:vAlign w:val="center"/>
            <w:textDirection w:val="lrTb"/>
            <w:noWrap w:val="false"/>
          </w:tcPr>
          <w:p>
            <w:pPr>
              <w:pStyle w:val="1231"/>
              <w:jc w:val="center"/>
            </w:pPr>
            <w:r>
              <w:rPr>
                <w:sz w:val="24"/>
              </w:rPr>
              <w:t xml:space="preserve">74:36:0210002:261</w:t>
            </w:r>
            <w:r/>
          </w:p>
        </w:tc>
        <w:tc>
          <w:tcPr>
            <w:tcW w:w="1642" w:type="dxa"/>
            <w:vAlign w:val="center"/>
            <w:textDirection w:val="lrTb"/>
            <w:noWrap w:val="false"/>
          </w:tcPr>
          <w:p>
            <w:pPr>
              <w:pStyle w:val="1231"/>
              <w:jc w:val="center"/>
            </w:pPr>
            <w:r>
              <w:rPr>
                <w:sz w:val="24"/>
              </w:rPr>
              <w:t xml:space="preserve">П13740012776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137</w:t>
            </w:r>
            <w:r/>
          </w:p>
        </w:tc>
        <w:tc>
          <w:tcPr>
            <w:tcW w:w="3045" w:type="dxa"/>
            <w:vAlign w:val="center"/>
            <w:textDirection w:val="lrTb"/>
            <w:noWrap w:val="false"/>
          </w:tcPr>
          <w:p>
            <w:pPr>
              <w:pStyle w:val="1231"/>
            </w:pPr>
            <w:r>
              <w:rPr>
                <w:sz w:val="24"/>
              </w:rPr>
              <w:t xml:space="preserve">Нежилое помещение (склад отапливаемый N 2)</w:t>
            </w:r>
            <w:r/>
          </w:p>
        </w:tc>
        <w:tc>
          <w:tcPr>
            <w:tcW w:w="3046" w:type="dxa"/>
            <w:vAlign w:val="center"/>
            <w:textDirection w:val="lrTb"/>
            <w:noWrap w:val="false"/>
          </w:tcPr>
          <w:p>
            <w:pPr>
              <w:pStyle w:val="1231"/>
              <w:jc w:val="center"/>
            </w:pPr>
            <w:r>
              <w:rPr>
                <w:sz w:val="24"/>
              </w:rPr>
              <w:t xml:space="preserve">Челябинская область, г. Челябинск, ул. Линейная, д. 92, пом. 1</w:t>
            </w:r>
            <w:r/>
          </w:p>
        </w:tc>
        <w:tc>
          <w:tcPr>
            <w:tcW w:w="2299" w:type="dxa"/>
            <w:vAlign w:val="center"/>
            <w:textDirection w:val="lrTb"/>
            <w:noWrap w:val="false"/>
          </w:tcPr>
          <w:p>
            <w:pPr>
              <w:pStyle w:val="1231"/>
              <w:jc w:val="center"/>
            </w:pPr>
            <w:r>
              <w:rPr>
                <w:sz w:val="24"/>
              </w:rPr>
              <w:t xml:space="preserve">74:36:0210002:262</w:t>
            </w:r>
            <w:r/>
          </w:p>
        </w:tc>
        <w:tc>
          <w:tcPr>
            <w:tcW w:w="1642" w:type="dxa"/>
            <w:vAlign w:val="center"/>
            <w:textDirection w:val="lrTb"/>
            <w:noWrap w:val="false"/>
          </w:tcPr>
          <w:p>
            <w:pPr>
              <w:pStyle w:val="1231"/>
              <w:jc w:val="center"/>
            </w:pPr>
            <w:r>
              <w:rPr>
                <w:sz w:val="24"/>
              </w:rPr>
              <w:t xml:space="preserve">П13740012782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138</w:t>
            </w:r>
            <w:r/>
          </w:p>
        </w:tc>
        <w:tc>
          <w:tcPr>
            <w:tcW w:w="3045" w:type="dxa"/>
            <w:vAlign w:val="center"/>
            <w:textDirection w:val="lrTb"/>
            <w:noWrap w:val="false"/>
          </w:tcPr>
          <w:p>
            <w:pPr>
              <w:pStyle w:val="1231"/>
            </w:pPr>
            <w:r>
              <w:rPr>
                <w:sz w:val="24"/>
              </w:rPr>
              <w:t xml:space="preserve">Цех закладных деталей</w:t>
            </w:r>
            <w:r/>
          </w:p>
        </w:tc>
        <w:tc>
          <w:tcPr>
            <w:tcW w:w="3046" w:type="dxa"/>
            <w:vAlign w:val="center"/>
            <w:textDirection w:val="lrTb"/>
            <w:noWrap w:val="false"/>
          </w:tcPr>
          <w:p>
            <w:pPr>
              <w:pStyle w:val="1231"/>
              <w:jc w:val="center"/>
            </w:pPr>
            <w:r>
              <w:rPr>
                <w:sz w:val="24"/>
              </w:rPr>
              <w:t xml:space="preserve">Челябинская область, г. Челябинск, ул. Линейная, д. 92, пом. 2</w:t>
            </w:r>
            <w:r/>
          </w:p>
        </w:tc>
        <w:tc>
          <w:tcPr>
            <w:tcW w:w="2299" w:type="dxa"/>
            <w:vAlign w:val="center"/>
            <w:textDirection w:val="lrTb"/>
            <w:noWrap w:val="false"/>
          </w:tcPr>
          <w:p>
            <w:pPr>
              <w:pStyle w:val="1231"/>
              <w:jc w:val="center"/>
            </w:pPr>
            <w:r>
              <w:rPr>
                <w:sz w:val="24"/>
              </w:rPr>
              <w:t xml:space="preserve">74:36:0210002:263</w:t>
            </w:r>
            <w:r/>
          </w:p>
        </w:tc>
        <w:tc>
          <w:tcPr>
            <w:tcW w:w="1642" w:type="dxa"/>
            <w:vAlign w:val="center"/>
            <w:textDirection w:val="lrTb"/>
            <w:noWrap w:val="false"/>
          </w:tcPr>
          <w:p>
            <w:pPr>
              <w:pStyle w:val="1231"/>
              <w:jc w:val="center"/>
            </w:pPr>
            <w:r>
              <w:rPr>
                <w:sz w:val="24"/>
              </w:rPr>
              <w:t xml:space="preserve">П13740012775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139</w:t>
            </w:r>
            <w:r/>
          </w:p>
        </w:tc>
        <w:tc>
          <w:tcPr>
            <w:tcW w:w="3045" w:type="dxa"/>
            <w:vAlign w:val="center"/>
            <w:textDirection w:val="lrTb"/>
            <w:noWrap w:val="false"/>
          </w:tcPr>
          <w:p>
            <w:pPr>
              <w:pStyle w:val="1231"/>
            </w:pPr>
            <w:r>
              <w:rPr>
                <w:sz w:val="24"/>
              </w:rPr>
              <w:t xml:space="preserve">Нежилое помещение (цех закладных деталей)</w:t>
            </w:r>
            <w:r/>
          </w:p>
        </w:tc>
        <w:tc>
          <w:tcPr>
            <w:tcW w:w="3046" w:type="dxa"/>
            <w:vAlign w:val="center"/>
            <w:textDirection w:val="lrTb"/>
            <w:noWrap w:val="false"/>
          </w:tcPr>
          <w:p>
            <w:pPr>
              <w:pStyle w:val="1231"/>
              <w:jc w:val="center"/>
            </w:pPr>
            <w:r>
              <w:rPr>
                <w:sz w:val="24"/>
              </w:rPr>
              <w:t xml:space="preserve">Челябинская область, г. Челябинск, ул. Линейная, д. 92, пом. 1</w:t>
            </w:r>
            <w:r/>
          </w:p>
        </w:tc>
        <w:tc>
          <w:tcPr>
            <w:tcW w:w="2299" w:type="dxa"/>
            <w:vAlign w:val="center"/>
            <w:textDirection w:val="lrTb"/>
            <w:noWrap w:val="false"/>
          </w:tcPr>
          <w:p>
            <w:pPr>
              <w:pStyle w:val="1231"/>
              <w:jc w:val="center"/>
            </w:pPr>
            <w:r>
              <w:rPr>
                <w:sz w:val="24"/>
              </w:rPr>
              <w:t xml:space="preserve">74:36:0210002:264</w:t>
            </w:r>
            <w:r/>
          </w:p>
        </w:tc>
        <w:tc>
          <w:tcPr>
            <w:tcW w:w="1642" w:type="dxa"/>
            <w:vAlign w:val="center"/>
            <w:textDirection w:val="lrTb"/>
            <w:noWrap w:val="false"/>
          </w:tcPr>
          <w:p>
            <w:pPr>
              <w:pStyle w:val="1231"/>
              <w:jc w:val="center"/>
            </w:pPr>
            <w:r>
              <w:rPr>
                <w:sz w:val="24"/>
              </w:rPr>
              <w:t xml:space="preserve">П13740012781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140</w:t>
            </w:r>
            <w:r/>
          </w:p>
        </w:tc>
        <w:tc>
          <w:tcPr>
            <w:tcW w:w="3045" w:type="dxa"/>
            <w:vAlign w:val="center"/>
            <w:textDirection w:val="lrTb"/>
            <w:noWrap w:val="false"/>
          </w:tcPr>
          <w:p>
            <w:pPr>
              <w:pStyle w:val="1231"/>
            </w:pPr>
            <w:r>
              <w:rPr>
                <w:sz w:val="24"/>
              </w:rPr>
              <w:t xml:space="preserve">Нежилое (развлекательный комплекс)</w:t>
            </w:r>
            <w:r/>
          </w:p>
        </w:tc>
        <w:tc>
          <w:tcPr>
            <w:tcW w:w="3046" w:type="dxa"/>
            <w:vAlign w:val="center"/>
            <w:textDirection w:val="lrTb"/>
            <w:noWrap w:val="false"/>
          </w:tcPr>
          <w:p>
            <w:pPr>
              <w:pStyle w:val="1231"/>
              <w:jc w:val="center"/>
            </w:pPr>
            <w:r>
              <w:rPr>
                <w:sz w:val="24"/>
              </w:rPr>
              <w:t xml:space="preserve">Челябинская область, г. Челябинск, пр-кт Комсомольский, д. 16, пом. П1</w:t>
            </w:r>
            <w:r/>
          </w:p>
        </w:tc>
        <w:tc>
          <w:tcPr>
            <w:tcW w:w="2299" w:type="dxa"/>
            <w:vAlign w:val="center"/>
            <w:textDirection w:val="lrTb"/>
            <w:noWrap w:val="false"/>
          </w:tcPr>
          <w:p>
            <w:pPr>
              <w:pStyle w:val="1231"/>
              <w:jc w:val="center"/>
            </w:pPr>
            <w:r>
              <w:rPr>
                <w:sz w:val="24"/>
              </w:rPr>
              <w:t xml:space="preserve">74:36:0212008:1267</w:t>
            </w:r>
            <w:r/>
          </w:p>
        </w:tc>
        <w:tc>
          <w:tcPr>
            <w:tcW w:w="1642" w:type="dxa"/>
            <w:vAlign w:val="center"/>
            <w:textDirection w:val="lrTb"/>
            <w:noWrap w:val="false"/>
          </w:tcPr>
          <w:p>
            <w:pPr>
              <w:pStyle w:val="1231"/>
              <w:jc w:val="center"/>
            </w:pPr>
            <w:r>
              <w:rPr>
                <w:sz w:val="24"/>
              </w:rPr>
              <w:t xml:space="preserve">П13740012780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141</w:t>
            </w:r>
            <w:r/>
          </w:p>
        </w:tc>
        <w:tc>
          <w:tcPr>
            <w:tcW w:w="3045" w:type="dxa"/>
            <w:vAlign w:val="center"/>
            <w:textDirection w:val="lrTb"/>
            <w:noWrap w:val="false"/>
          </w:tcPr>
          <w:p>
            <w:pPr>
              <w:pStyle w:val="1231"/>
            </w:pPr>
            <w:r>
              <w:rPr>
                <w:sz w:val="24"/>
              </w:rPr>
              <w:t xml:space="preserve">Нежилое</w:t>
            </w:r>
            <w:r/>
          </w:p>
        </w:tc>
        <w:tc>
          <w:tcPr>
            <w:tcW w:w="3046" w:type="dxa"/>
            <w:vAlign w:val="center"/>
            <w:textDirection w:val="lrTb"/>
            <w:noWrap w:val="false"/>
          </w:tcPr>
          <w:p>
            <w:pPr>
              <w:pStyle w:val="1231"/>
              <w:jc w:val="center"/>
            </w:pPr>
            <w:r>
              <w:rPr>
                <w:sz w:val="24"/>
              </w:rPr>
              <w:t xml:space="preserve">Челябинская область, г. Челябинск, ул. Гагарина, д. 6, пом. 3</w:t>
            </w:r>
            <w:r/>
          </w:p>
        </w:tc>
        <w:tc>
          <w:tcPr>
            <w:tcW w:w="2299" w:type="dxa"/>
            <w:vAlign w:val="center"/>
            <w:textDirection w:val="lrTb"/>
            <w:noWrap w:val="false"/>
          </w:tcPr>
          <w:p>
            <w:pPr>
              <w:pStyle w:val="1231"/>
              <w:jc w:val="center"/>
            </w:pPr>
            <w:r>
              <w:rPr>
                <w:sz w:val="24"/>
              </w:rPr>
              <w:t xml:space="preserve">74:36:0414012:596</w:t>
            </w:r>
            <w:r/>
          </w:p>
        </w:tc>
        <w:tc>
          <w:tcPr>
            <w:tcW w:w="1642" w:type="dxa"/>
            <w:vAlign w:val="center"/>
            <w:textDirection w:val="lrTb"/>
            <w:noWrap w:val="false"/>
          </w:tcPr>
          <w:p>
            <w:pPr>
              <w:pStyle w:val="1231"/>
              <w:jc w:val="center"/>
            </w:pPr>
            <w:r>
              <w:rPr>
                <w:sz w:val="24"/>
              </w:rPr>
              <w:t xml:space="preserve">П13740012777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Челябинская область, г. Челябинск, ул. Героя России Яковлева А.В., д. 7-а, машино-место F58</w:t>
            </w:r>
            <w:r/>
          </w:p>
        </w:tc>
        <w:tc>
          <w:tcPr>
            <w:tcW w:w="2299" w:type="dxa"/>
            <w:vAlign w:val="center"/>
            <w:textDirection w:val="lrTb"/>
            <w:noWrap w:val="false"/>
          </w:tcPr>
          <w:p>
            <w:pPr>
              <w:pStyle w:val="1231"/>
              <w:jc w:val="center"/>
            </w:pPr>
            <w:r>
              <w:rPr>
                <w:sz w:val="24"/>
              </w:rPr>
              <w:t xml:space="preserve">74:36:0506002:3416</w:t>
            </w:r>
            <w:r/>
          </w:p>
        </w:tc>
        <w:tc>
          <w:tcPr>
            <w:tcW w:w="1642" w:type="dxa"/>
            <w:vAlign w:val="center"/>
            <w:textDirection w:val="lrTb"/>
            <w:noWrap w:val="false"/>
          </w:tcPr>
          <w:p>
            <w:pPr>
              <w:pStyle w:val="1231"/>
              <w:jc w:val="center"/>
            </w:pPr>
            <w:r>
              <w:rPr>
                <w:sz w:val="24"/>
              </w:rPr>
              <w:t xml:space="preserve">П13740012783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Челябинская область, г. Челябинск, ул. Героя России Яковлева А.В., д. 7-а, машино-место F59</w:t>
            </w:r>
            <w:r/>
          </w:p>
        </w:tc>
        <w:tc>
          <w:tcPr>
            <w:tcW w:w="2299" w:type="dxa"/>
            <w:vAlign w:val="center"/>
            <w:textDirection w:val="lrTb"/>
            <w:noWrap w:val="false"/>
          </w:tcPr>
          <w:p>
            <w:pPr>
              <w:pStyle w:val="1231"/>
              <w:jc w:val="center"/>
            </w:pPr>
            <w:r>
              <w:rPr>
                <w:sz w:val="24"/>
              </w:rPr>
              <w:t xml:space="preserve">74:36:0506002:3417</w:t>
            </w:r>
            <w:r/>
          </w:p>
        </w:tc>
        <w:tc>
          <w:tcPr>
            <w:tcW w:w="1642" w:type="dxa"/>
            <w:vAlign w:val="center"/>
            <w:textDirection w:val="lrTb"/>
            <w:noWrap w:val="false"/>
          </w:tcPr>
          <w:p>
            <w:pPr>
              <w:pStyle w:val="1231"/>
              <w:jc w:val="center"/>
            </w:pPr>
            <w:r>
              <w:rPr>
                <w:sz w:val="24"/>
              </w:rPr>
              <w:t xml:space="preserve">П13740012827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144</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Челябинская (обл.), Челябинск (г.), Гагарина (ул.) дом N 16/ул. Руставели, дом N 14</w:t>
            </w:r>
            <w:r/>
          </w:p>
        </w:tc>
        <w:tc>
          <w:tcPr>
            <w:tcW w:w="2299" w:type="dxa"/>
            <w:vAlign w:val="center"/>
            <w:textDirection w:val="lrTb"/>
            <w:noWrap w:val="false"/>
          </w:tcPr>
          <w:p>
            <w:pPr>
              <w:pStyle w:val="1231"/>
              <w:jc w:val="center"/>
            </w:pPr>
            <w:r>
              <w:rPr>
                <w:sz w:val="24"/>
              </w:rPr>
              <w:t xml:space="preserve">74:36:0414012:536</w:t>
            </w:r>
            <w:r/>
          </w:p>
        </w:tc>
        <w:tc>
          <w:tcPr>
            <w:tcW w:w="1642" w:type="dxa"/>
            <w:vAlign w:val="center"/>
            <w:textDirection w:val="lrTb"/>
            <w:noWrap w:val="false"/>
          </w:tcPr>
          <w:p>
            <w:pPr>
              <w:pStyle w:val="1231"/>
              <w:jc w:val="center"/>
            </w:pPr>
            <w:r>
              <w:rPr>
                <w:sz w:val="24"/>
              </w:rPr>
              <w:t xml:space="preserve">П13740012786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145</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Челябинская область, Коркинский муниципальный район, городское поселение Коркинское, город Коркино, улица В. Терешковой, дом 25Б, пом. 49</w:t>
            </w:r>
            <w:r/>
          </w:p>
        </w:tc>
        <w:tc>
          <w:tcPr>
            <w:tcW w:w="2299" w:type="dxa"/>
            <w:vAlign w:val="center"/>
            <w:textDirection w:val="lrTb"/>
            <w:noWrap w:val="false"/>
          </w:tcPr>
          <w:p>
            <w:pPr>
              <w:pStyle w:val="1231"/>
              <w:jc w:val="center"/>
            </w:pPr>
            <w:r>
              <w:rPr>
                <w:sz w:val="24"/>
              </w:rPr>
              <w:t xml:space="preserve">74:31:0111008:504</w:t>
            </w:r>
            <w:r/>
          </w:p>
        </w:tc>
        <w:tc>
          <w:tcPr>
            <w:tcW w:w="1642" w:type="dxa"/>
            <w:vAlign w:val="center"/>
            <w:textDirection w:val="lrTb"/>
            <w:noWrap w:val="false"/>
          </w:tcPr>
          <w:p>
            <w:pPr>
              <w:pStyle w:val="1231"/>
              <w:jc w:val="center"/>
            </w:pPr>
            <w:r>
              <w:rPr>
                <w:sz w:val="24"/>
              </w:rPr>
              <w:t xml:space="preserve">П13740012815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146</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Челябинская область, Коркинский муниципальный район, городское поселение Коркинское, город Коркино, улица В. Терешковой, дом 25Б, пом. 54</w:t>
            </w:r>
            <w:r/>
          </w:p>
        </w:tc>
        <w:tc>
          <w:tcPr>
            <w:tcW w:w="2299" w:type="dxa"/>
            <w:vAlign w:val="center"/>
            <w:textDirection w:val="lrTb"/>
            <w:noWrap w:val="false"/>
          </w:tcPr>
          <w:p>
            <w:pPr>
              <w:pStyle w:val="1231"/>
              <w:jc w:val="center"/>
            </w:pPr>
            <w:r>
              <w:rPr>
                <w:sz w:val="24"/>
              </w:rPr>
              <w:t xml:space="preserve">74:31:0111008:551</w:t>
            </w:r>
            <w:r/>
          </w:p>
        </w:tc>
        <w:tc>
          <w:tcPr>
            <w:tcW w:w="1642" w:type="dxa"/>
            <w:vAlign w:val="center"/>
            <w:textDirection w:val="lrTb"/>
            <w:noWrap w:val="false"/>
          </w:tcPr>
          <w:p>
            <w:pPr>
              <w:pStyle w:val="1231"/>
              <w:jc w:val="center"/>
            </w:pPr>
            <w:r>
              <w:rPr>
                <w:sz w:val="24"/>
              </w:rPr>
              <w:t xml:space="preserve">П13740012817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147</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г. Геленджик, с. Архипо-Осиповка, ул. Ленина, д. 109, помещения N 1, 2, 3, 4, 5, 6, 7, 8</w:t>
            </w:r>
            <w:r/>
          </w:p>
        </w:tc>
        <w:tc>
          <w:tcPr>
            <w:tcW w:w="2299" w:type="dxa"/>
            <w:vAlign w:val="center"/>
            <w:textDirection w:val="lrTb"/>
            <w:noWrap w:val="false"/>
          </w:tcPr>
          <w:p>
            <w:pPr>
              <w:pStyle w:val="1231"/>
              <w:jc w:val="center"/>
            </w:pPr>
            <w:r>
              <w:rPr>
                <w:sz w:val="24"/>
              </w:rPr>
              <w:t xml:space="preserve">23:40:1002037:43</w:t>
            </w:r>
            <w:r/>
          </w:p>
        </w:tc>
        <w:tc>
          <w:tcPr>
            <w:tcW w:w="1642" w:type="dxa"/>
            <w:vAlign w:val="center"/>
            <w:textDirection w:val="lrTb"/>
            <w:noWrap w:val="false"/>
          </w:tcPr>
          <w:p>
            <w:pPr>
              <w:pStyle w:val="1231"/>
              <w:jc w:val="center"/>
            </w:pPr>
            <w:r>
              <w:rPr>
                <w:sz w:val="24"/>
              </w:rPr>
              <w:t xml:space="preserve">П13240025883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Краснодарский край, г. Геленджик, с. Архипо-Осиповка, ул. Ленина, д. 109, помещения N 9, 10, 11, 12</w:t>
            </w:r>
            <w:r/>
          </w:p>
        </w:tc>
        <w:tc>
          <w:tcPr>
            <w:tcW w:w="2299" w:type="dxa"/>
            <w:vAlign w:val="center"/>
            <w:textDirection w:val="lrTb"/>
            <w:noWrap w:val="false"/>
          </w:tcPr>
          <w:p>
            <w:pPr>
              <w:pStyle w:val="1231"/>
              <w:jc w:val="center"/>
            </w:pPr>
            <w:r>
              <w:rPr>
                <w:sz w:val="24"/>
              </w:rPr>
              <w:t xml:space="preserve">23:40:1002037:42</w:t>
            </w:r>
            <w:r/>
          </w:p>
        </w:tc>
        <w:tc>
          <w:tcPr>
            <w:tcW w:w="1642" w:type="dxa"/>
            <w:vAlign w:val="center"/>
            <w:textDirection w:val="lrTb"/>
            <w:noWrap w:val="false"/>
          </w:tcPr>
          <w:p>
            <w:pPr>
              <w:pStyle w:val="1231"/>
              <w:jc w:val="center"/>
            </w:pPr>
            <w:r>
              <w:rPr>
                <w:sz w:val="24"/>
              </w:rPr>
              <w:t xml:space="preserve">П13240025882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149</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г. Геленджик, с. Архипо-Осиповка, ул. Ленина, д. 109, помещения N 13, 14</w:t>
            </w:r>
            <w:r/>
          </w:p>
        </w:tc>
        <w:tc>
          <w:tcPr>
            <w:tcW w:w="2299" w:type="dxa"/>
            <w:vAlign w:val="center"/>
            <w:textDirection w:val="lrTb"/>
            <w:noWrap w:val="false"/>
          </w:tcPr>
          <w:p>
            <w:pPr>
              <w:pStyle w:val="1231"/>
              <w:jc w:val="center"/>
            </w:pPr>
            <w:r>
              <w:rPr>
                <w:sz w:val="24"/>
              </w:rPr>
              <w:t xml:space="preserve">23:40:1002037:40</w:t>
            </w:r>
            <w:r/>
          </w:p>
        </w:tc>
        <w:tc>
          <w:tcPr>
            <w:tcW w:w="1642" w:type="dxa"/>
            <w:vAlign w:val="center"/>
            <w:textDirection w:val="lrTb"/>
            <w:noWrap w:val="false"/>
          </w:tcPr>
          <w:p>
            <w:pPr>
              <w:pStyle w:val="1231"/>
              <w:jc w:val="center"/>
            </w:pPr>
            <w:r>
              <w:rPr>
                <w:sz w:val="24"/>
              </w:rPr>
              <w:t xml:space="preserve">П13240025909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150</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Краснодарский край, Хостинский район, г. Сочи, ул. Я. Фабрициуса, дом N 2/9 б</w:t>
            </w:r>
            <w:r/>
          </w:p>
        </w:tc>
        <w:tc>
          <w:tcPr>
            <w:tcW w:w="2299" w:type="dxa"/>
            <w:vAlign w:val="center"/>
            <w:textDirection w:val="lrTb"/>
            <w:noWrap w:val="false"/>
          </w:tcPr>
          <w:p>
            <w:pPr>
              <w:pStyle w:val="1231"/>
              <w:jc w:val="center"/>
            </w:pPr>
            <w:r>
              <w:rPr>
                <w:sz w:val="24"/>
              </w:rPr>
              <w:t xml:space="preserve">23:49:0302016:3246</w:t>
            </w:r>
            <w:r/>
          </w:p>
        </w:tc>
        <w:tc>
          <w:tcPr>
            <w:tcW w:w="1642" w:type="dxa"/>
            <w:vAlign w:val="center"/>
            <w:textDirection w:val="lrTb"/>
            <w:noWrap w:val="false"/>
          </w:tcPr>
          <w:p>
            <w:pPr>
              <w:pStyle w:val="1231"/>
              <w:jc w:val="center"/>
            </w:pPr>
            <w:r>
              <w:rPr>
                <w:sz w:val="24"/>
              </w:rPr>
              <w:t xml:space="preserve">П13240025907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151</w:t>
            </w:r>
            <w:r/>
          </w:p>
        </w:tc>
        <w:tc>
          <w:tcPr>
            <w:tcW w:w="3045" w:type="dxa"/>
            <w:vAlign w:val="center"/>
            <w:textDirection w:val="lrTb"/>
            <w:noWrap w:val="false"/>
          </w:tcPr>
          <w:p>
            <w:pPr>
              <w:pStyle w:val="1231"/>
            </w:pPr>
            <w:r>
              <w:rPr>
                <w:sz w:val="24"/>
              </w:rPr>
              <w:t xml:space="preserve">1/23 доли в праве общей долевой собственности на помещение</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Чкаловское, Барочная улица, дом 6, строение 1, помещение 16Н</w:t>
            </w:r>
            <w:r/>
          </w:p>
        </w:tc>
        <w:tc>
          <w:tcPr>
            <w:tcW w:w="2299" w:type="dxa"/>
            <w:vAlign w:val="center"/>
            <w:textDirection w:val="lrTb"/>
            <w:noWrap w:val="false"/>
          </w:tcPr>
          <w:p>
            <w:pPr>
              <w:pStyle w:val="1231"/>
              <w:jc w:val="center"/>
            </w:pPr>
            <w:r>
              <w:rPr>
                <w:sz w:val="24"/>
              </w:rPr>
              <w:t xml:space="preserve">78:07:0003201:2642</w:t>
            </w:r>
            <w:r/>
          </w:p>
        </w:tc>
        <w:tc>
          <w:tcPr>
            <w:tcW w:w="1642" w:type="dxa"/>
            <w:vAlign w:val="center"/>
            <w:textDirection w:val="lrTb"/>
            <w:noWrap w:val="false"/>
          </w:tcPr>
          <w:p>
            <w:pPr>
              <w:pStyle w:val="1231"/>
              <w:jc w:val="center"/>
            </w:pPr>
            <w:r>
              <w:rPr>
                <w:sz w:val="24"/>
              </w:rPr>
              <w:t xml:space="preserve">П26780000035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152</w:t>
            </w:r>
            <w:r/>
          </w:p>
        </w:tc>
        <w:tc>
          <w:tcPr>
            <w:tcW w:w="3045" w:type="dxa"/>
            <w:vAlign w:val="center"/>
            <w:textDirection w:val="lrTb"/>
            <w:noWrap w:val="false"/>
          </w:tcPr>
          <w:p>
            <w:pPr>
              <w:pStyle w:val="1231"/>
            </w:pPr>
            <w:r>
              <w:rPr>
                <w:sz w:val="24"/>
              </w:rPr>
              <w:t xml:space="preserve">1/115 доли в праве общей долевой собственности на помещение</w:t>
            </w:r>
            <w:r/>
          </w:p>
        </w:tc>
        <w:tc>
          <w:tcPr>
            <w:tcW w:w="3046" w:type="dxa"/>
            <w:vAlign w:val="center"/>
            <w:textDirection w:val="lrTb"/>
            <w:noWrap w:val="false"/>
          </w:tcPr>
          <w:p>
            <w:pPr>
              <w:pStyle w:val="1231"/>
              <w:jc w:val="center"/>
            </w:pPr>
            <w:r>
              <w:rPr>
                <w:sz w:val="24"/>
              </w:rPr>
              <w:t xml:space="preserve">Санкт-Петербург, муниципальный округ Большая Охта, проспект Энергетиков, дом 9, корпус 2, строение 1, помещение 1-Н</w:t>
            </w:r>
            <w:r/>
          </w:p>
        </w:tc>
        <w:tc>
          <w:tcPr>
            <w:tcW w:w="2299" w:type="dxa"/>
            <w:vAlign w:val="center"/>
            <w:textDirection w:val="lrTb"/>
            <w:noWrap w:val="false"/>
          </w:tcPr>
          <w:p>
            <w:pPr>
              <w:pStyle w:val="1231"/>
              <w:jc w:val="center"/>
            </w:pPr>
            <w:r>
              <w:rPr>
                <w:sz w:val="24"/>
              </w:rPr>
              <w:t xml:space="preserve">78:11:0604601:2434</w:t>
            </w:r>
            <w:r/>
          </w:p>
        </w:tc>
        <w:tc>
          <w:tcPr>
            <w:tcW w:w="1642" w:type="dxa"/>
            <w:vAlign w:val="center"/>
            <w:textDirection w:val="lrTb"/>
            <w:noWrap w:val="false"/>
          </w:tcPr>
          <w:p>
            <w:pPr>
              <w:pStyle w:val="1231"/>
              <w:jc w:val="center"/>
            </w:pPr>
            <w:r>
              <w:rPr>
                <w:sz w:val="24"/>
              </w:rPr>
              <w:t xml:space="preserve">П26780000034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153</w:t>
            </w:r>
            <w:r/>
          </w:p>
        </w:tc>
        <w:tc>
          <w:tcPr>
            <w:tcW w:w="3045" w:type="dxa"/>
            <w:vAlign w:val="center"/>
            <w:textDirection w:val="lrTb"/>
            <w:noWrap w:val="false"/>
          </w:tcPr>
          <w:p>
            <w:pPr>
              <w:pStyle w:val="1231"/>
            </w:pPr>
            <w:r>
              <w:rPr>
                <w:sz w:val="24"/>
              </w:rPr>
              <w:t xml:space="preserve">Бокс для хранения малогабаритных транспортных средств</w:t>
            </w:r>
            <w:r/>
          </w:p>
        </w:tc>
        <w:tc>
          <w:tcPr>
            <w:tcW w:w="3046" w:type="dxa"/>
            <w:vAlign w:val="center"/>
            <w:textDirection w:val="lrTb"/>
            <w:noWrap w:val="false"/>
          </w:tcPr>
          <w:p>
            <w:pPr>
              <w:pStyle w:val="1231"/>
              <w:jc w:val="center"/>
            </w:pPr>
            <w:r>
              <w:rPr>
                <w:sz w:val="24"/>
              </w:rPr>
              <w:t xml:space="preserve">Санкт-Петербург, муниципальный округ Чкаловское, Барочная улица, дом 6, строение 1, помещение 35Н</w:t>
            </w:r>
            <w:r/>
          </w:p>
        </w:tc>
        <w:tc>
          <w:tcPr>
            <w:tcW w:w="2299" w:type="dxa"/>
            <w:vAlign w:val="center"/>
            <w:textDirection w:val="lrTb"/>
            <w:noWrap w:val="false"/>
          </w:tcPr>
          <w:p>
            <w:pPr>
              <w:pStyle w:val="1231"/>
              <w:jc w:val="center"/>
            </w:pPr>
            <w:r>
              <w:rPr>
                <w:sz w:val="24"/>
              </w:rPr>
              <w:t xml:space="preserve">78:07:0003201:2663</w:t>
            </w:r>
            <w:r/>
          </w:p>
        </w:tc>
        <w:tc>
          <w:tcPr>
            <w:tcW w:w="1642" w:type="dxa"/>
            <w:vAlign w:val="center"/>
            <w:textDirection w:val="lrTb"/>
            <w:noWrap w:val="false"/>
          </w:tcPr>
          <w:p>
            <w:pPr>
              <w:pStyle w:val="1231"/>
              <w:jc w:val="center"/>
            </w:pPr>
            <w:r>
              <w:rPr>
                <w:sz w:val="24"/>
              </w:rPr>
              <w:t xml:space="preserve">П13780037463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154</w:t>
            </w:r>
            <w:r/>
          </w:p>
        </w:tc>
        <w:tc>
          <w:tcPr>
            <w:tcW w:w="3045" w:type="dxa"/>
            <w:vAlign w:val="center"/>
            <w:textDirection w:val="lrTb"/>
            <w:noWrap w:val="false"/>
          </w:tcPr>
          <w:p>
            <w:pPr>
              <w:pStyle w:val="1231"/>
            </w:pPr>
            <w:r>
              <w:rPr>
                <w:sz w:val="24"/>
              </w:rPr>
              <w:t xml:space="preserve">Бокс для хранения малогабаритных транспортных средств</w:t>
            </w:r>
            <w:r/>
          </w:p>
        </w:tc>
        <w:tc>
          <w:tcPr>
            <w:tcW w:w="3046" w:type="dxa"/>
            <w:vAlign w:val="center"/>
            <w:textDirection w:val="lrTb"/>
            <w:noWrap w:val="false"/>
          </w:tcPr>
          <w:p>
            <w:pPr>
              <w:pStyle w:val="1231"/>
              <w:jc w:val="center"/>
            </w:pPr>
            <w:r>
              <w:rPr>
                <w:sz w:val="24"/>
              </w:rPr>
              <w:t xml:space="preserve">Санкт-Петербург, муниципальный округ Чкаловское, Барочная улица, дом 6, строение 1, помещение 36Н</w:t>
            </w:r>
            <w:r/>
          </w:p>
        </w:tc>
        <w:tc>
          <w:tcPr>
            <w:tcW w:w="2299" w:type="dxa"/>
            <w:vAlign w:val="center"/>
            <w:textDirection w:val="lrTb"/>
            <w:noWrap w:val="false"/>
          </w:tcPr>
          <w:p>
            <w:pPr>
              <w:pStyle w:val="1231"/>
              <w:jc w:val="center"/>
            </w:pPr>
            <w:r>
              <w:rPr>
                <w:sz w:val="24"/>
              </w:rPr>
              <w:t xml:space="preserve">78:07:0003201:2664</w:t>
            </w:r>
            <w:r/>
          </w:p>
        </w:tc>
        <w:tc>
          <w:tcPr>
            <w:tcW w:w="1642" w:type="dxa"/>
            <w:vAlign w:val="center"/>
            <w:textDirection w:val="lrTb"/>
            <w:noWrap w:val="false"/>
          </w:tcPr>
          <w:p>
            <w:pPr>
              <w:pStyle w:val="1231"/>
              <w:jc w:val="center"/>
            </w:pPr>
            <w:r>
              <w:rPr>
                <w:sz w:val="24"/>
              </w:rPr>
              <w:t xml:space="preserve">П13780037464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155</w:t>
            </w:r>
            <w:r/>
          </w:p>
        </w:tc>
        <w:tc>
          <w:tcPr>
            <w:tcW w:w="3045" w:type="dxa"/>
            <w:vAlign w:val="center"/>
            <w:textDirection w:val="lrTb"/>
            <w:noWrap w:val="false"/>
          </w:tcPr>
          <w:p>
            <w:pPr>
              <w:pStyle w:val="1231"/>
            </w:pPr>
            <w:r>
              <w:rPr>
                <w:sz w:val="24"/>
              </w:rPr>
              <w:t xml:space="preserve">1/300 доли в праве общей долевой собственности на помещение</w:t>
            </w:r>
            <w:r/>
          </w:p>
        </w:tc>
        <w:tc>
          <w:tcPr>
            <w:tcW w:w="3046" w:type="dxa"/>
            <w:vAlign w:val="center"/>
            <w:textDirection w:val="lrTb"/>
            <w:noWrap w:val="false"/>
          </w:tcPr>
          <w:p>
            <w:pPr>
              <w:pStyle w:val="1231"/>
              <w:jc w:val="center"/>
            </w:pPr>
            <w:r>
              <w:rPr>
                <w:sz w:val="24"/>
              </w:rPr>
              <w:t xml:space="preserve">г. Санкт-Петербург, Малый проспект В.О., дом 64, корпус 1, строение 1, помещение 1-Н</w:t>
            </w:r>
            <w:r/>
          </w:p>
        </w:tc>
        <w:tc>
          <w:tcPr>
            <w:tcW w:w="2299" w:type="dxa"/>
            <w:vAlign w:val="center"/>
            <w:textDirection w:val="lrTb"/>
            <w:noWrap w:val="false"/>
          </w:tcPr>
          <w:p>
            <w:pPr>
              <w:pStyle w:val="1231"/>
              <w:jc w:val="center"/>
            </w:pPr>
            <w:r>
              <w:rPr>
                <w:sz w:val="24"/>
              </w:rPr>
              <w:t xml:space="preserve">78:06:0002089:5116</w:t>
            </w:r>
            <w:r/>
          </w:p>
        </w:tc>
        <w:tc>
          <w:tcPr>
            <w:tcW w:w="1642" w:type="dxa"/>
            <w:vAlign w:val="center"/>
            <w:textDirection w:val="lrTb"/>
            <w:noWrap w:val="false"/>
          </w:tcPr>
          <w:p>
            <w:pPr>
              <w:pStyle w:val="1231"/>
              <w:jc w:val="center"/>
            </w:pPr>
            <w:r>
              <w:rPr>
                <w:sz w:val="24"/>
              </w:rPr>
              <w:t xml:space="preserve">П26780000038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156</w:t>
            </w:r>
            <w:r/>
          </w:p>
        </w:tc>
        <w:tc>
          <w:tcPr>
            <w:tcW w:w="3045" w:type="dxa"/>
            <w:vAlign w:val="center"/>
            <w:textDirection w:val="lrTb"/>
            <w:noWrap w:val="false"/>
          </w:tcPr>
          <w:p>
            <w:pPr>
              <w:pStyle w:val="1231"/>
            </w:pPr>
            <w:r>
              <w:rPr>
                <w:sz w:val="24"/>
              </w:rPr>
              <w:t xml:space="preserve">1/121 доли в праве общей долевой собственности на помещение</w:t>
            </w:r>
            <w:r/>
          </w:p>
        </w:tc>
        <w:tc>
          <w:tcPr>
            <w:tcW w:w="3046" w:type="dxa"/>
            <w:vAlign w:val="center"/>
            <w:textDirection w:val="lrTb"/>
            <w:noWrap w:val="false"/>
          </w:tcPr>
          <w:p>
            <w:pPr>
              <w:pStyle w:val="1231"/>
              <w:jc w:val="center"/>
            </w:pPr>
            <w:r>
              <w:rPr>
                <w:sz w:val="24"/>
              </w:rPr>
              <w:t xml:space="preserve">Российская Федерация, Санкт-Петербург, муниципальный округ Большая Охта, проспект Энергетиков, дом 9, корпус 4, строение 1, помещение 1-Н</w:t>
            </w:r>
            <w:r/>
          </w:p>
        </w:tc>
        <w:tc>
          <w:tcPr>
            <w:tcW w:w="2299" w:type="dxa"/>
            <w:vAlign w:val="center"/>
            <w:textDirection w:val="lrTb"/>
            <w:noWrap w:val="false"/>
          </w:tcPr>
          <w:p>
            <w:pPr>
              <w:pStyle w:val="1231"/>
              <w:jc w:val="center"/>
            </w:pPr>
            <w:r>
              <w:rPr>
                <w:sz w:val="24"/>
              </w:rPr>
              <w:t xml:space="preserve">78:11:0604601:2437</w:t>
            </w:r>
            <w:r/>
          </w:p>
        </w:tc>
        <w:tc>
          <w:tcPr>
            <w:tcW w:w="1642" w:type="dxa"/>
            <w:vAlign w:val="center"/>
            <w:textDirection w:val="lrTb"/>
            <w:noWrap w:val="false"/>
          </w:tcPr>
          <w:p>
            <w:pPr>
              <w:pStyle w:val="1231"/>
              <w:jc w:val="center"/>
            </w:pPr>
            <w:r>
              <w:rPr>
                <w:sz w:val="24"/>
              </w:rPr>
              <w:t xml:space="preserve">П26780000033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157</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Санкт-Петербург, Ушаковская набережная, дом 3, корпус 2, литера Б, машино-место 19/4-м/м</w:t>
            </w:r>
            <w:r/>
          </w:p>
        </w:tc>
        <w:tc>
          <w:tcPr>
            <w:tcW w:w="2299" w:type="dxa"/>
            <w:vAlign w:val="center"/>
            <w:textDirection w:val="lrTb"/>
            <w:noWrap w:val="false"/>
          </w:tcPr>
          <w:p>
            <w:pPr>
              <w:pStyle w:val="1231"/>
              <w:jc w:val="center"/>
            </w:pPr>
            <w:r>
              <w:rPr>
                <w:sz w:val="24"/>
              </w:rPr>
              <w:t xml:space="preserve">78:34:0004019:4326</w:t>
            </w:r>
            <w:r/>
          </w:p>
        </w:tc>
        <w:tc>
          <w:tcPr>
            <w:tcW w:w="1642" w:type="dxa"/>
            <w:vAlign w:val="center"/>
            <w:textDirection w:val="lrTb"/>
            <w:noWrap w:val="false"/>
          </w:tcPr>
          <w:p>
            <w:pPr>
              <w:pStyle w:val="1231"/>
              <w:jc w:val="center"/>
            </w:pPr>
            <w:r>
              <w:rPr>
                <w:sz w:val="24"/>
              </w:rPr>
              <w:t xml:space="preserve">П13780037476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158</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Санкт-Петербург, Ушаковская набережная, дом 3, корпус 2, литера Б, машино-место 80/4-м/м</w:t>
            </w:r>
            <w:r/>
          </w:p>
        </w:tc>
        <w:tc>
          <w:tcPr>
            <w:tcW w:w="2299" w:type="dxa"/>
            <w:vAlign w:val="center"/>
            <w:textDirection w:val="lrTb"/>
            <w:noWrap w:val="false"/>
          </w:tcPr>
          <w:p>
            <w:pPr>
              <w:pStyle w:val="1231"/>
              <w:jc w:val="center"/>
            </w:pPr>
            <w:r>
              <w:rPr>
                <w:sz w:val="24"/>
              </w:rPr>
              <w:t xml:space="preserve">78:34:0004019:4387</w:t>
            </w:r>
            <w:r/>
          </w:p>
        </w:tc>
        <w:tc>
          <w:tcPr>
            <w:tcW w:w="1642" w:type="dxa"/>
            <w:vAlign w:val="center"/>
            <w:textDirection w:val="lrTb"/>
            <w:noWrap w:val="false"/>
          </w:tcPr>
          <w:p>
            <w:pPr>
              <w:pStyle w:val="1231"/>
              <w:jc w:val="center"/>
            </w:pPr>
            <w:r>
              <w:rPr>
                <w:sz w:val="24"/>
              </w:rPr>
              <w:t xml:space="preserve">П13780037477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159</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Сампсониевское, улица Александра Матросова, дом 1, строение 1, машино-место 50</w:t>
            </w:r>
            <w:r/>
          </w:p>
        </w:tc>
        <w:tc>
          <w:tcPr>
            <w:tcW w:w="2299" w:type="dxa"/>
            <w:vAlign w:val="center"/>
            <w:textDirection w:val="lrTb"/>
            <w:noWrap w:val="false"/>
          </w:tcPr>
          <w:p>
            <w:pPr>
              <w:pStyle w:val="1231"/>
              <w:jc w:val="center"/>
            </w:pPr>
            <w:r>
              <w:rPr>
                <w:sz w:val="24"/>
              </w:rPr>
              <w:t xml:space="preserve">78:36:0005016:3922</w:t>
            </w:r>
            <w:r/>
          </w:p>
        </w:tc>
        <w:tc>
          <w:tcPr>
            <w:tcW w:w="1642" w:type="dxa"/>
            <w:vAlign w:val="center"/>
            <w:textDirection w:val="lrTb"/>
            <w:noWrap w:val="false"/>
          </w:tcPr>
          <w:p>
            <w:pPr>
              <w:pStyle w:val="1231"/>
              <w:jc w:val="center"/>
            </w:pPr>
            <w:r>
              <w:rPr>
                <w:sz w:val="24"/>
              </w:rPr>
              <w:t xml:space="preserve">П13780037460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160</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Сампсониевское, улица Александра Матросова, дом 1, строение 1, машино-место 155</w:t>
            </w:r>
            <w:r/>
          </w:p>
        </w:tc>
        <w:tc>
          <w:tcPr>
            <w:tcW w:w="2299" w:type="dxa"/>
            <w:vAlign w:val="center"/>
            <w:textDirection w:val="lrTb"/>
            <w:noWrap w:val="false"/>
          </w:tcPr>
          <w:p>
            <w:pPr>
              <w:pStyle w:val="1231"/>
              <w:jc w:val="center"/>
            </w:pPr>
            <w:r>
              <w:rPr>
                <w:sz w:val="24"/>
              </w:rPr>
              <w:t xml:space="preserve">78:36:0005016:4038</w:t>
            </w:r>
            <w:r/>
          </w:p>
        </w:tc>
        <w:tc>
          <w:tcPr>
            <w:tcW w:w="1642" w:type="dxa"/>
            <w:vAlign w:val="center"/>
            <w:textDirection w:val="lrTb"/>
            <w:noWrap w:val="false"/>
          </w:tcPr>
          <w:p>
            <w:pPr>
              <w:pStyle w:val="1231"/>
              <w:jc w:val="center"/>
            </w:pPr>
            <w:r>
              <w:rPr>
                <w:sz w:val="24"/>
              </w:rPr>
              <w:t xml:space="preserve">П13780037459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161</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Чкаловское, Барочная улица, дом 6, строение 1, машино-место 50</w:t>
            </w:r>
            <w:r/>
          </w:p>
        </w:tc>
        <w:tc>
          <w:tcPr>
            <w:tcW w:w="2299" w:type="dxa"/>
            <w:vAlign w:val="center"/>
            <w:textDirection w:val="lrTb"/>
            <w:noWrap w:val="false"/>
          </w:tcPr>
          <w:p>
            <w:pPr>
              <w:pStyle w:val="1231"/>
              <w:jc w:val="center"/>
            </w:pPr>
            <w:r>
              <w:rPr>
                <w:sz w:val="24"/>
              </w:rPr>
              <w:t xml:space="preserve">78:07:0003201:2809</w:t>
            </w:r>
            <w:r/>
          </w:p>
        </w:tc>
        <w:tc>
          <w:tcPr>
            <w:tcW w:w="1642" w:type="dxa"/>
            <w:vAlign w:val="center"/>
            <w:textDirection w:val="lrTb"/>
            <w:noWrap w:val="false"/>
          </w:tcPr>
          <w:p>
            <w:pPr>
              <w:pStyle w:val="1231"/>
              <w:jc w:val="center"/>
            </w:pPr>
            <w:r>
              <w:rPr>
                <w:sz w:val="24"/>
              </w:rPr>
              <w:t xml:space="preserve">П13780037462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162</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Чкаловское, Барочная улица, дом 6, строение 1, машино-место 51</w:t>
            </w:r>
            <w:r/>
          </w:p>
        </w:tc>
        <w:tc>
          <w:tcPr>
            <w:tcW w:w="2299" w:type="dxa"/>
            <w:vAlign w:val="center"/>
            <w:textDirection w:val="lrTb"/>
            <w:noWrap w:val="false"/>
          </w:tcPr>
          <w:p>
            <w:pPr>
              <w:pStyle w:val="1231"/>
              <w:jc w:val="center"/>
            </w:pPr>
            <w:r>
              <w:rPr>
                <w:sz w:val="24"/>
              </w:rPr>
              <w:t xml:space="preserve">78:07:0003201:2810</w:t>
            </w:r>
            <w:r/>
          </w:p>
        </w:tc>
        <w:tc>
          <w:tcPr>
            <w:tcW w:w="1642" w:type="dxa"/>
            <w:vAlign w:val="center"/>
            <w:textDirection w:val="lrTb"/>
            <w:noWrap w:val="false"/>
          </w:tcPr>
          <w:p>
            <w:pPr>
              <w:pStyle w:val="1231"/>
              <w:jc w:val="center"/>
            </w:pPr>
            <w:r>
              <w:rPr>
                <w:sz w:val="24"/>
              </w:rPr>
              <w:t xml:space="preserve">П13780037461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163</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города федерального значения Санкт-Петербурга муниципальный округ Невский округ, Ультрамариновая улица, дом 4, строение 1, машино-место 287 - 288</w:t>
            </w:r>
            <w:r/>
          </w:p>
        </w:tc>
        <w:tc>
          <w:tcPr>
            <w:tcW w:w="2299" w:type="dxa"/>
            <w:vAlign w:val="center"/>
            <w:textDirection w:val="lrTb"/>
            <w:noWrap w:val="false"/>
          </w:tcPr>
          <w:p>
            <w:pPr>
              <w:pStyle w:val="1231"/>
              <w:jc w:val="center"/>
            </w:pPr>
            <w:r>
              <w:rPr>
                <w:sz w:val="24"/>
              </w:rPr>
              <w:t xml:space="preserve">78:12:0633102:11777</w:t>
            </w:r>
            <w:r/>
          </w:p>
        </w:tc>
        <w:tc>
          <w:tcPr>
            <w:tcW w:w="1642" w:type="dxa"/>
            <w:vAlign w:val="center"/>
            <w:textDirection w:val="lrTb"/>
            <w:noWrap w:val="false"/>
          </w:tcPr>
          <w:p>
            <w:pPr>
              <w:pStyle w:val="1231"/>
              <w:jc w:val="center"/>
            </w:pPr>
            <w:r>
              <w:rPr>
                <w:sz w:val="24"/>
              </w:rPr>
              <w:t xml:space="preserve">П13780037457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164</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вн.тер.г. муниципальный округ Пресненский, улица 2-я Черногрязская, дом 6, строение 5, машино-место 20504</w:t>
            </w:r>
            <w:r/>
          </w:p>
        </w:tc>
        <w:tc>
          <w:tcPr>
            <w:tcW w:w="2299" w:type="dxa"/>
            <w:vAlign w:val="center"/>
            <w:textDirection w:val="lrTb"/>
            <w:noWrap w:val="false"/>
          </w:tcPr>
          <w:p>
            <w:pPr>
              <w:pStyle w:val="1231"/>
              <w:jc w:val="center"/>
            </w:pPr>
            <w:r>
              <w:rPr>
                <w:sz w:val="24"/>
              </w:rPr>
              <w:t xml:space="preserve">77:01:0004038:5137</w:t>
            </w:r>
            <w:r/>
          </w:p>
        </w:tc>
        <w:tc>
          <w:tcPr>
            <w:tcW w:w="1642" w:type="dxa"/>
            <w:vAlign w:val="center"/>
            <w:textDirection w:val="lrTb"/>
            <w:noWrap w:val="false"/>
          </w:tcPr>
          <w:p>
            <w:pPr>
              <w:pStyle w:val="1231"/>
              <w:jc w:val="center"/>
            </w:pPr>
            <w:r>
              <w:rPr>
                <w:sz w:val="24"/>
              </w:rPr>
              <w:t xml:space="preserve">П13770089622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165</w:t>
            </w:r>
            <w:r/>
          </w:p>
        </w:tc>
        <w:tc>
          <w:tcPr>
            <w:tcW w:w="3045" w:type="dxa"/>
            <w:vAlign w:val="center"/>
            <w:textDirection w:val="lrTb"/>
            <w:noWrap w:val="false"/>
          </w:tcPr>
          <w:p>
            <w:pPr>
              <w:pStyle w:val="1231"/>
            </w:pPr>
            <w:r>
              <w:rPr>
                <w:sz w:val="24"/>
              </w:rPr>
              <w:t xml:space="preserve">Машино-место</w:t>
            </w:r>
            <w:r/>
          </w:p>
        </w:tc>
        <w:tc>
          <w:tcPr>
            <w:tcW w:w="3046" w:type="dxa"/>
            <w:vAlign w:val="center"/>
            <w:textDirection w:val="lrTb"/>
            <w:noWrap w:val="false"/>
          </w:tcPr>
          <w:p>
            <w:pPr>
              <w:pStyle w:val="1231"/>
              <w:jc w:val="center"/>
            </w:pPr>
            <w:r>
              <w:rPr>
                <w:sz w:val="24"/>
              </w:rPr>
              <w:t xml:space="preserve">г. Москва, вн.тер.г. муниципальный округ Пресненский, улица 2-я Черногрязская, дом 6, строение 5, машино-место 20503</w:t>
            </w:r>
            <w:r/>
          </w:p>
        </w:tc>
        <w:tc>
          <w:tcPr>
            <w:tcW w:w="2299" w:type="dxa"/>
            <w:vAlign w:val="center"/>
            <w:textDirection w:val="lrTb"/>
            <w:noWrap w:val="false"/>
          </w:tcPr>
          <w:p>
            <w:pPr>
              <w:pStyle w:val="1231"/>
              <w:jc w:val="center"/>
            </w:pPr>
            <w:r>
              <w:rPr>
                <w:sz w:val="24"/>
              </w:rPr>
              <w:t xml:space="preserve">77:01:0004038:5138</w:t>
            </w:r>
            <w:r/>
          </w:p>
        </w:tc>
        <w:tc>
          <w:tcPr>
            <w:tcW w:w="1642" w:type="dxa"/>
            <w:vAlign w:val="center"/>
            <w:textDirection w:val="lrTb"/>
            <w:noWrap w:val="false"/>
          </w:tcPr>
          <w:p>
            <w:pPr>
              <w:pStyle w:val="1231"/>
              <w:jc w:val="center"/>
            </w:pPr>
            <w:r>
              <w:rPr>
                <w:sz w:val="24"/>
              </w:rPr>
              <w:t xml:space="preserve">П13770089623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166</w:t>
            </w:r>
            <w:r/>
          </w:p>
        </w:tc>
        <w:tc>
          <w:tcPr>
            <w:tcW w:w="3045" w:type="dxa"/>
            <w:vAlign w:val="center"/>
            <w:textDirection w:val="lrTb"/>
            <w:noWrap w:val="false"/>
          </w:tcPr>
          <w:p>
            <w:pPr>
              <w:pStyle w:val="1231"/>
            </w:pPr>
            <w:r>
              <w:rPr>
                <w:sz w:val="24"/>
              </w:rPr>
              <w:t xml:space="preserve">Спортивный клуб</w:t>
            </w:r>
            <w:r/>
          </w:p>
        </w:tc>
        <w:tc>
          <w:tcPr>
            <w:tcW w:w="3046" w:type="dxa"/>
            <w:vAlign w:val="center"/>
            <w:textDirection w:val="lrTb"/>
            <w:noWrap w:val="false"/>
          </w:tcPr>
          <w:p>
            <w:pPr>
              <w:pStyle w:val="1231"/>
              <w:jc w:val="center"/>
            </w:pPr>
            <w:r>
              <w:rPr>
                <w:sz w:val="24"/>
              </w:rPr>
              <w:t xml:space="preserve">г. Санкт-Петербург, Левашовский проспект, д. 11/7, стр. 4 (бизнес-центр БЦ "Левашовский")</w:t>
            </w:r>
            <w:r/>
          </w:p>
        </w:tc>
        <w:tc>
          <w:tcPr>
            <w:tcW w:w="2299" w:type="dxa"/>
            <w:vAlign w:val="center"/>
            <w:textDirection w:val="lrTb"/>
            <w:noWrap w:val="false"/>
          </w:tcPr>
          <w:p>
            <w:pPr>
              <w:pStyle w:val="1231"/>
              <w:jc w:val="center"/>
            </w:pPr>
            <w:r>
              <w:rPr>
                <w:sz w:val="24"/>
              </w:rPr>
              <w:t xml:space="preserve">78:07:0003176:76</w:t>
            </w:r>
            <w:r/>
          </w:p>
        </w:tc>
        <w:tc>
          <w:tcPr>
            <w:tcW w:w="1642" w:type="dxa"/>
            <w:vAlign w:val="center"/>
            <w:textDirection w:val="lrTb"/>
            <w:noWrap w:val="false"/>
          </w:tcPr>
          <w:p>
            <w:pPr>
              <w:pStyle w:val="1231"/>
              <w:jc w:val="center"/>
            </w:pPr>
            <w:r>
              <w:rPr>
                <w:sz w:val="24"/>
              </w:rPr>
              <w:t xml:space="preserve">П12780033719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167</w:t>
            </w:r>
            <w:r/>
          </w:p>
        </w:tc>
        <w:tc>
          <w:tcPr>
            <w:tcW w:w="3045" w:type="dxa"/>
            <w:vAlign w:val="center"/>
            <w:textDirection w:val="lrTb"/>
            <w:noWrap w:val="false"/>
          </w:tcPr>
          <w:p>
            <w:pPr>
              <w:pStyle w:val="1231"/>
            </w:pPr>
            <w:r>
              <w:rPr>
                <w:sz w:val="24"/>
              </w:rPr>
              <w:t xml:space="preserve">Холодильная станция</w:t>
            </w:r>
            <w:r/>
          </w:p>
        </w:tc>
        <w:tc>
          <w:tcPr>
            <w:tcW w:w="3046" w:type="dxa"/>
            <w:vAlign w:val="center"/>
            <w:textDirection w:val="lrTb"/>
            <w:noWrap w:val="false"/>
          </w:tcPr>
          <w:p>
            <w:pPr>
              <w:pStyle w:val="1231"/>
              <w:jc w:val="center"/>
            </w:pPr>
            <w:r>
              <w:rPr>
                <w:sz w:val="24"/>
              </w:rPr>
              <w:t xml:space="preserve">г. Санкт-Петербург, Левашовский проспект, д. 11/7, стр. 5 (холодильная станция)</w:t>
            </w:r>
            <w:r/>
          </w:p>
        </w:tc>
        <w:tc>
          <w:tcPr>
            <w:tcW w:w="2299" w:type="dxa"/>
            <w:vAlign w:val="center"/>
            <w:textDirection w:val="lrTb"/>
            <w:noWrap w:val="false"/>
          </w:tcPr>
          <w:p>
            <w:pPr>
              <w:pStyle w:val="1231"/>
              <w:jc w:val="center"/>
            </w:pPr>
            <w:r>
              <w:rPr>
                <w:sz w:val="24"/>
              </w:rPr>
              <w:t xml:space="preserve">78:07:0003176:78</w:t>
            </w:r>
            <w:r/>
          </w:p>
        </w:tc>
        <w:tc>
          <w:tcPr>
            <w:tcW w:w="1642" w:type="dxa"/>
            <w:vAlign w:val="center"/>
            <w:textDirection w:val="lrTb"/>
            <w:noWrap w:val="false"/>
          </w:tcPr>
          <w:p>
            <w:pPr>
              <w:pStyle w:val="1231"/>
              <w:jc w:val="center"/>
            </w:pPr>
            <w:r>
              <w:rPr>
                <w:sz w:val="24"/>
              </w:rPr>
              <w:t xml:space="preserve">П12780033720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168</w:t>
            </w:r>
            <w:r/>
          </w:p>
        </w:tc>
        <w:tc>
          <w:tcPr>
            <w:tcW w:w="3045" w:type="dxa"/>
            <w:vAlign w:val="center"/>
            <w:textDirection w:val="lrTb"/>
            <w:noWrap w:val="false"/>
          </w:tcPr>
          <w:p>
            <w:pPr>
              <w:pStyle w:val="1231"/>
            </w:pPr>
            <w:r>
              <w:rPr>
                <w:sz w:val="24"/>
              </w:rPr>
              <w:t xml:space="preserve">БКТП</w:t>
            </w:r>
            <w:r/>
          </w:p>
        </w:tc>
        <w:tc>
          <w:tcPr>
            <w:tcW w:w="3046" w:type="dxa"/>
            <w:vAlign w:val="center"/>
            <w:textDirection w:val="lrTb"/>
            <w:noWrap w:val="false"/>
          </w:tcPr>
          <w:p>
            <w:pPr>
              <w:pStyle w:val="1231"/>
              <w:jc w:val="center"/>
            </w:pPr>
            <w:r>
              <w:rPr>
                <w:sz w:val="24"/>
              </w:rPr>
              <w:t xml:space="preserve">г. Санкт-Петербург, Левашовский проспект, д. 11/7, стр. 6 (БКТП)</w:t>
            </w:r>
            <w:r/>
          </w:p>
        </w:tc>
        <w:tc>
          <w:tcPr>
            <w:tcW w:w="2299" w:type="dxa"/>
            <w:vAlign w:val="center"/>
            <w:textDirection w:val="lrTb"/>
            <w:noWrap w:val="false"/>
          </w:tcPr>
          <w:p>
            <w:pPr>
              <w:pStyle w:val="1231"/>
              <w:jc w:val="center"/>
            </w:pPr>
            <w:r>
              <w:rPr>
                <w:sz w:val="24"/>
              </w:rPr>
              <w:t xml:space="preserve">78:07:0003176:79</w:t>
            </w:r>
            <w:r/>
          </w:p>
        </w:tc>
        <w:tc>
          <w:tcPr>
            <w:tcW w:w="1642" w:type="dxa"/>
            <w:vAlign w:val="center"/>
            <w:textDirection w:val="lrTb"/>
            <w:noWrap w:val="false"/>
          </w:tcPr>
          <w:p>
            <w:pPr>
              <w:pStyle w:val="1231"/>
              <w:jc w:val="center"/>
            </w:pPr>
            <w:r>
              <w:rPr>
                <w:sz w:val="24"/>
              </w:rPr>
              <w:t xml:space="preserve">П12780033721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169</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край Ставропольский, г. Ессентуки, ул. Анджиевского, 25, 25а, 25б</w:t>
            </w:r>
            <w:r/>
          </w:p>
        </w:tc>
        <w:tc>
          <w:tcPr>
            <w:tcW w:w="2299" w:type="dxa"/>
            <w:vAlign w:val="center"/>
            <w:textDirection w:val="lrTb"/>
            <w:noWrap w:val="false"/>
          </w:tcPr>
          <w:p>
            <w:pPr>
              <w:pStyle w:val="1231"/>
              <w:jc w:val="center"/>
            </w:pPr>
            <w:r>
              <w:rPr>
                <w:sz w:val="24"/>
              </w:rPr>
              <w:t xml:space="preserve">26:30:010214:30</w:t>
            </w:r>
            <w:r/>
          </w:p>
        </w:tc>
        <w:tc>
          <w:tcPr>
            <w:tcW w:w="1642" w:type="dxa"/>
            <w:vAlign w:val="center"/>
            <w:textDirection w:val="lrTb"/>
            <w:noWrap w:val="false"/>
          </w:tcPr>
          <w:p>
            <w:pPr>
              <w:pStyle w:val="1231"/>
              <w:jc w:val="center"/>
            </w:pPr>
            <w:r>
              <w:rPr>
                <w:sz w:val="24"/>
              </w:rPr>
              <w:t xml:space="preserve">П11280014672</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Гостиница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26:30:010202:106</w:t>
            </w:r>
            <w:r/>
          </w:p>
        </w:tc>
        <w:tc>
          <w:tcPr>
            <w:tcW w:w="1642" w:type="dxa"/>
            <w:vAlign w:val="center"/>
            <w:textDirection w:val="lrTb"/>
            <w:noWrap w:val="false"/>
          </w:tcPr>
          <w:p>
            <w:pPr>
              <w:pStyle w:val="1231"/>
              <w:jc w:val="center"/>
            </w:pPr>
            <w:r>
              <w:rPr>
                <w:sz w:val="24"/>
              </w:rPr>
              <w:t xml:space="preserve">П12280095484</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Административное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26:30:010214:83</w:t>
            </w:r>
            <w:r/>
          </w:p>
        </w:tc>
        <w:tc>
          <w:tcPr>
            <w:tcW w:w="1642" w:type="dxa"/>
            <w:vAlign w:val="center"/>
            <w:textDirection w:val="lrTb"/>
            <w:noWrap w:val="false"/>
          </w:tcPr>
          <w:p>
            <w:pPr>
              <w:pStyle w:val="1231"/>
              <w:jc w:val="center"/>
            </w:pPr>
            <w:r>
              <w:rPr>
                <w:sz w:val="24"/>
              </w:rPr>
              <w:t xml:space="preserve">П12280095482</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Административное здание</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26:30:000000:1128</w:t>
            </w:r>
            <w:r/>
          </w:p>
        </w:tc>
        <w:tc>
          <w:tcPr>
            <w:tcW w:w="1642" w:type="dxa"/>
            <w:vAlign w:val="center"/>
            <w:textDirection w:val="lrTb"/>
            <w:noWrap w:val="false"/>
          </w:tcPr>
          <w:p>
            <w:pPr>
              <w:pStyle w:val="1231"/>
              <w:jc w:val="center"/>
            </w:pPr>
            <w:r>
              <w:rPr>
                <w:sz w:val="24"/>
              </w:rPr>
              <w:t xml:space="preserve">П12280095481</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170</w:t>
            </w:r>
            <w:r/>
          </w:p>
        </w:tc>
        <w:tc>
          <w:tcPr>
            <w:tcW w:w="3045" w:type="dxa"/>
            <w:vAlign w:val="center"/>
            <w:textDirection w:val="lrTb"/>
            <w:noWrap w:val="false"/>
          </w:tcPr>
          <w:p>
            <w:pPr>
              <w:pStyle w:val="1231"/>
            </w:pPr>
            <w:r>
              <w:rPr>
                <w:sz w:val="24"/>
              </w:rPr>
              <w:t xml:space="preserve">нежилые помещения в здании (лит. 1)</w:t>
            </w:r>
            <w:r/>
          </w:p>
        </w:tc>
        <w:tc>
          <w:tcPr>
            <w:tcW w:w="3046" w:type="dxa"/>
            <w:vAlign w:val="center"/>
            <w:textDirection w:val="lrTb"/>
            <w:noWrap w:val="false"/>
          </w:tcPr>
          <w:p>
            <w:pPr>
              <w:pStyle w:val="1231"/>
              <w:jc w:val="center"/>
            </w:pPr>
            <w:r>
              <w:rPr>
                <w:sz w:val="24"/>
              </w:rPr>
              <w:t xml:space="preserve">Приморский край, г. Владивосток, ул. Державина, д. 57</w:t>
            </w:r>
            <w:r/>
          </w:p>
        </w:tc>
        <w:tc>
          <w:tcPr>
            <w:tcW w:w="2299" w:type="dxa"/>
            <w:vAlign w:val="center"/>
            <w:textDirection w:val="lrTb"/>
            <w:noWrap w:val="false"/>
          </w:tcPr>
          <w:p>
            <w:pPr>
              <w:pStyle w:val="1231"/>
              <w:jc w:val="center"/>
            </w:pPr>
            <w:r>
              <w:rPr>
                <w:sz w:val="24"/>
              </w:rPr>
              <w:t xml:space="preserve">25:28:010010:1185</w:t>
            </w:r>
            <w:r/>
          </w:p>
        </w:tc>
        <w:tc>
          <w:tcPr>
            <w:tcW w:w="1642" w:type="dxa"/>
            <w:vAlign w:val="center"/>
            <w:textDirection w:val="lrTb"/>
            <w:noWrap w:val="false"/>
          </w:tcPr>
          <w:p>
            <w:pPr>
              <w:pStyle w:val="1231"/>
              <w:jc w:val="center"/>
            </w:pPr>
            <w:r>
              <w:rPr>
                <w:sz w:val="24"/>
              </w:rPr>
              <w:t xml:space="preserve">П13270055334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171</w:t>
            </w:r>
            <w:r/>
          </w:p>
        </w:tc>
        <w:tc>
          <w:tcPr>
            <w:tcW w:w="3045" w:type="dxa"/>
            <w:vAlign w:val="center"/>
            <w:textDirection w:val="lrTb"/>
            <w:noWrap w:val="false"/>
          </w:tcPr>
          <w:p>
            <w:pPr>
              <w:pStyle w:val="1231"/>
            </w:pPr>
            <w:r>
              <w:rPr>
                <w:sz w:val="24"/>
              </w:rPr>
              <w:t xml:space="preserve">нежилые помещения в здании (лит. И)</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25:28:010010:1190</w:t>
            </w:r>
            <w:r/>
          </w:p>
        </w:tc>
        <w:tc>
          <w:tcPr>
            <w:tcW w:w="1642" w:type="dxa"/>
            <w:vAlign w:val="center"/>
            <w:textDirection w:val="lrTb"/>
            <w:noWrap w:val="false"/>
          </w:tcPr>
          <w:p>
            <w:pPr>
              <w:pStyle w:val="1231"/>
              <w:jc w:val="center"/>
            </w:pPr>
            <w:r>
              <w:rPr>
                <w:sz w:val="24"/>
              </w:rPr>
              <w:t xml:space="preserve">П13270055333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25:28:010010:1326</w:t>
            </w:r>
            <w:r/>
          </w:p>
        </w:tc>
        <w:tc>
          <w:tcPr>
            <w:tcW w:w="1642" w:type="dxa"/>
            <w:vAlign w:val="center"/>
            <w:textDirection w:val="lrTb"/>
            <w:noWrap w:val="false"/>
          </w:tcPr>
          <w:p>
            <w:pPr>
              <w:pStyle w:val="1231"/>
              <w:jc w:val="center"/>
            </w:pPr>
            <w:r>
              <w:rPr>
                <w:sz w:val="24"/>
              </w:rPr>
              <w:t xml:space="preserve">П13270055332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173</w:t>
            </w:r>
            <w:r/>
          </w:p>
        </w:tc>
        <w:tc>
          <w:tcPr>
            <w:tcW w:w="3045" w:type="dxa"/>
            <w:vAlign w:val="center"/>
            <w:textDirection w:val="lrTb"/>
            <w:noWrap w:val="false"/>
          </w:tcPr>
          <w:p>
            <w:pPr>
              <w:pStyle w:val="1231"/>
            </w:pPr>
            <w:r>
              <w:rPr>
                <w:sz w:val="24"/>
              </w:rPr>
              <w:t xml:space="preserve">нежилые помещения в здании</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39А</w:t>
            </w:r>
            <w:r/>
          </w:p>
        </w:tc>
        <w:tc>
          <w:tcPr>
            <w:tcW w:w="2299" w:type="dxa"/>
            <w:vAlign w:val="center"/>
            <w:textDirection w:val="lrTb"/>
            <w:noWrap w:val="false"/>
          </w:tcPr>
          <w:p>
            <w:pPr>
              <w:pStyle w:val="1231"/>
              <w:jc w:val="center"/>
            </w:pPr>
            <w:r>
              <w:rPr>
                <w:sz w:val="24"/>
              </w:rPr>
              <w:t xml:space="preserve">25:28:000000:61292</w:t>
            </w:r>
            <w:r/>
          </w:p>
        </w:tc>
        <w:tc>
          <w:tcPr>
            <w:tcW w:w="1642" w:type="dxa"/>
            <w:vAlign w:val="center"/>
            <w:textDirection w:val="lrTb"/>
            <w:noWrap w:val="false"/>
          </w:tcPr>
          <w:p>
            <w:pPr>
              <w:pStyle w:val="1231"/>
              <w:jc w:val="center"/>
            </w:pPr>
            <w:r>
              <w:rPr>
                <w:sz w:val="24"/>
              </w:rPr>
              <w:t xml:space="preserve">П13270055328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174</w:t>
            </w:r>
            <w:r/>
          </w:p>
        </w:tc>
        <w:tc>
          <w:tcPr>
            <w:tcW w:w="3045" w:type="dxa"/>
            <w:vAlign w:val="center"/>
            <w:textDirection w:val="lrTb"/>
            <w:noWrap w:val="false"/>
          </w:tcPr>
          <w:p>
            <w:pPr>
              <w:pStyle w:val="1231"/>
            </w:pPr>
            <w:r>
              <w:rPr>
                <w:sz w:val="24"/>
              </w:rPr>
              <w:t xml:space="preserve">нежилые помещения в здании (ВГУЭС, лит. 1)</w:t>
            </w:r>
            <w:r/>
          </w:p>
        </w:tc>
        <w:tc>
          <w:tcPr>
            <w:tcW w:w="3046" w:type="dxa"/>
            <w:vAlign w:val="center"/>
            <w:textDirection w:val="lrTb"/>
            <w:noWrap w:val="false"/>
          </w:tcPr>
          <w:p>
            <w:pPr>
              <w:pStyle w:val="1231"/>
              <w:jc w:val="center"/>
            </w:pPr>
            <w:r>
              <w:rPr>
                <w:sz w:val="24"/>
              </w:rPr>
              <w:t xml:space="preserve">Приморский край, г. Находка, ул. Озерная, д. 2, блок А: 1 - 39; 1 - 31; 2 - 14, 16, 28 - 30 (лит. II)</w:t>
            </w:r>
            <w:r/>
          </w:p>
        </w:tc>
        <w:tc>
          <w:tcPr>
            <w:tcW w:w="2299" w:type="dxa"/>
            <w:vAlign w:val="center"/>
            <w:textDirection w:val="lrTb"/>
            <w:noWrap w:val="false"/>
          </w:tcPr>
          <w:p>
            <w:pPr>
              <w:pStyle w:val="1231"/>
              <w:jc w:val="center"/>
            </w:pPr>
            <w:r>
              <w:rPr>
                <w:sz w:val="24"/>
              </w:rPr>
              <w:t xml:space="preserve">25:31:010303:1228</w:t>
            </w:r>
            <w:r/>
          </w:p>
        </w:tc>
        <w:tc>
          <w:tcPr>
            <w:tcW w:w="1642" w:type="dxa"/>
            <w:vAlign w:val="center"/>
            <w:textDirection w:val="lrTb"/>
            <w:noWrap w:val="false"/>
          </w:tcPr>
          <w:p>
            <w:pPr>
              <w:pStyle w:val="1231"/>
              <w:jc w:val="center"/>
            </w:pPr>
            <w:r>
              <w:rPr>
                <w:sz w:val="24"/>
              </w:rPr>
              <w:t xml:space="preserve">П13270055329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175</w:t>
            </w:r>
            <w:r/>
          </w:p>
        </w:tc>
        <w:tc>
          <w:tcPr>
            <w:tcW w:w="3045" w:type="dxa"/>
            <w:vAlign w:val="center"/>
            <w:textDirection w:val="lrTb"/>
            <w:noWrap w:val="false"/>
          </w:tcPr>
          <w:p>
            <w:pPr>
              <w:pStyle w:val="1231"/>
            </w:pPr>
            <w:r>
              <w:rPr>
                <w:sz w:val="24"/>
              </w:rPr>
              <w:t xml:space="preserve">нежилые помещения в здании (ВГУЭС, лит. 1)</w:t>
            </w:r>
            <w:r/>
          </w:p>
        </w:tc>
        <w:tc>
          <w:tcPr>
            <w:tcW w:w="3046" w:type="dxa"/>
            <w:vAlign w:val="center"/>
            <w:textDirection w:val="lrTb"/>
            <w:noWrap w:val="false"/>
          </w:tcPr>
          <w:p>
            <w:pPr>
              <w:pStyle w:val="1231"/>
              <w:jc w:val="center"/>
            </w:pPr>
            <w:r>
              <w:rPr>
                <w:sz w:val="24"/>
              </w:rPr>
              <w:t xml:space="preserve">Приморский край, г. Находка, ул. Озерная, д. 2, блок Б: 1 - 22, блок А: 7 - 8, 12, 13, 29, 32 - 35, 37 - 39, 43, 44; блок Б: 1 - 8, блок А: 1 - 3, 14, 16 - 28; блок Б: 1 - 7; блок А: 1 - 15, 17 - 27; 31 - 34 (лит. III)</w:t>
            </w:r>
            <w:r/>
          </w:p>
        </w:tc>
        <w:tc>
          <w:tcPr>
            <w:tcW w:w="2299" w:type="dxa"/>
            <w:vAlign w:val="center"/>
            <w:textDirection w:val="lrTb"/>
            <w:noWrap w:val="false"/>
          </w:tcPr>
          <w:p>
            <w:pPr>
              <w:pStyle w:val="1231"/>
              <w:jc w:val="center"/>
            </w:pPr>
            <w:r>
              <w:rPr>
                <w:sz w:val="24"/>
              </w:rPr>
              <w:t xml:space="preserve">25:31:010303:1249</w:t>
            </w:r>
            <w:r/>
          </w:p>
        </w:tc>
        <w:tc>
          <w:tcPr>
            <w:tcW w:w="1642" w:type="dxa"/>
            <w:vAlign w:val="center"/>
            <w:textDirection w:val="lrTb"/>
            <w:noWrap w:val="false"/>
          </w:tcPr>
          <w:p>
            <w:pPr>
              <w:pStyle w:val="1231"/>
              <w:jc w:val="center"/>
            </w:pPr>
            <w:r>
              <w:rPr>
                <w:sz w:val="24"/>
              </w:rPr>
              <w:t xml:space="preserve">П13270055325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176</w:t>
            </w:r>
            <w:r/>
          </w:p>
        </w:tc>
        <w:tc>
          <w:tcPr>
            <w:tcW w:w="3045" w:type="dxa"/>
            <w:vAlign w:val="center"/>
            <w:textDirection w:val="lrTb"/>
            <w:noWrap w:val="false"/>
          </w:tcPr>
          <w:p>
            <w:pPr>
              <w:pStyle w:val="1231"/>
            </w:pPr>
            <w:r>
              <w:rPr>
                <w:sz w:val="24"/>
              </w:rPr>
              <w:t xml:space="preserve">нежилые помещения</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39А</w:t>
            </w:r>
            <w:r/>
          </w:p>
        </w:tc>
        <w:tc>
          <w:tcPr>
            <w:tcW w:w="2299" w:type="dxa"/>
            <w:vAlign w:val="center"/>
            <w:textDirection w:val="lrTb"/>
            <w:noWrap w:val="false"/>
          </w:tcPr>
          <w:p>
            <w:pPr>
              <w:pStyle w:val="1231"/>
              <w:jc w:val="center"/>
            </w:pPr>
            <w:r>
              <w:rPr>
                <w:sz w:val="24"/>
              </w:rPr>
              <w:t xml:space="preserve">25:28:000000:61293</w:t>
            </w:r>
            <w:r/>
          </w:p>
        </w:tc>
        <w:tc>
          <w:tcPr>
            <w:tcW w:w="1642" w:type="dxa"/>
            <w:vAlign w:val="center"/>
            <w:textDirection w:val="lrTb"/>
            <w:noWrap w:val="false"/>
          </w:tcPr>
          <w:p>
            <w:pPr>
              <w:pStyle w:val="1231"/>
              <w:jc w:val="center"/>
            </w:pPr>
            <w:r>
              <w:rPr>
                <w:sz w:val="24"/>
              </w:rPr>
              <w:t xml:space="preserve">П13270055327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177</w:t>
            </w:r>
            <w:r/>
          </w:p>
        </w:tc>
        <w:tc>
          <w:tcPr>
            <w:tcW w:w="3045" w:type="dxa"/>
            <w:vAlign w:val="center"/>
            <w:textDirection w:val="lrTb"/>
            <w:noWrap w:val="false"/>
          </w:tcPr>
          <w:p>
            <w:pPr>
              <w:pStyle w:val="1231"/>
            </w:pPr>
            <w:r>
              <w:rPr>
                <w:sz w:val="24"/>
              </w:rPr>
              <w:t xml:space="preserve">нежилые помещения</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39А</w:t>
            </w:r>
            <w:r/>
          </w:p>
        </w:tc>
        <w:tc>
          <w:tcPr>
            <w:tcW w:w="2299" w:type="dxa"/>
            <w:vAlign w:val="center"/>
            <w:textDirection w:val="lrTb"/>
            <w:noWrap w:val="false"/>
          </w:tcPr>
          <w:p>
            <w:pPr>
              <w:pStyle w:val="1231"/>
              <w:jc w:val="center"/>
            </w:pPr>
            <w:r>
              <w:rPr>
                <w:sz w:val="24"/>
              </w:rPr>
              <w:t xml:space="preserve">25:28:000000:61291</w:t>
            </w:r>
            <w:r/>
          </w:p>
        </w:tc>
        <w:tc>
          <w:tcPr>
            <w:tcW w:w="1642" w:type="dxa"/>
            <w:vAlign w:val="center"/>
            <w:textDirection w:val="lrTb"/>
            <w:noWrap w:val="false"/>
          </w:tcPr>
          <w:p>
            <w:pPr>
              <w:pStyle w:val="1231"/>
              <w:jc w:val="center"/>
            </w:pPr>
            <w:r>
              <w:rPr>
                <w:sz w:val="24"/>
              </w:rPr>
              <w:t xml:space="preserve">П13270055326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178</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25:28:010010:1259</w:t>
            </w:r>
            <w:r/>
          </w:p>
        </w:tc>
        <w:tc>
          <w:tcPr>
            <w:tcW w:w="1642" w:type="dxa"/>
            <w:vAlign w:val="center"/>
            <w:textDirection w:val="lrTb"/>
            <w:noWrap w:val="false"/>
          </w:tcPr>
          <w:p>
            <w:pPr>
              <w:pStyle w:val="1231"/>
              <w:jc w:val="center"/>
            </w:pPr>
            <w:r>
              <w:rPr>
                <w:sz w:val="24"/>
              </w:rPr>
              <w:t xml:space="preserve">П13270055331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179</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25:28:010010:1257</w:t>
            </w:r>
            <w:r/>
          </w:p>
        </w:tc>
        <w:tc>
          <w:tcPr>
            <w:tcW w:w="1642" w:type="dxa"/>
            <w:vAlign w:val="center"/>
            <w:textDirection w:val="lrTb"/>
            <w:noWrap w:val="false"/>
          </w:tcPr>
          <w:p>
            <w:pPr>
              <w:pStyle w:val="1231"/>
              <w:jc w:val="center"/>
            </w:pPr>
            <w:r>
              <w:rPr>
                <w:sz w:val="24"/>
              </w:rPr>
              <w:t xml:space="preserve">П13270055330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180</w:t>
            </w:r>
            <w:r/>
          </w:p>
        </w:tc>
        <w:tc>
          <w:tcPr>
            <w:tcW w:w="3045" w:type="dxa"/>
            <w:vAlign w:val="center"/>
            <w:textDirection w:val="lrTb"/>
            <w:noWrap w:val="false"/>
          </w:tcPr>
          <w:p>
            <w:pPr>
              <w:pStyle w:val="1231"/>
            </w:pPr>
            <w:r>
              <w:rPr>
                <w:sz w:val="24"/>
              </w:rPr>
              <w:t xml:space="preserve">нежилое помещение в здании (бокс N 61 в ГСК N 46, лит. Б)</w:t>
            </w:r>
            <w:r/>
          </w:p>
        </w:tc>
        <w:tc>
          <w:tcPr>
            <w:tcW w:w="3046" w:type="dxa"/>
            <w:vAlign w:val="center"/>
            <w:textDirection w:val="lrTb"/>
            <w:noWrap w:val="false"/>
          </w:tcPr>
          <w:p>
            <w:pPr>
              <w:pStyle w:val="1231"/>
              <w:jc w:val="center"/>
            </w:pPr>
            <w:r>
              <w:rPr>
                <w:sz w:val="24"/>
              </w:rPr>
              <w:t xml:space="preserve">Приморский край, г. Владивосток, в районе здания по ул. Нижнепортовая, 2</w:t>
            </w:r>
            <w:r/>
          </w:p>
        </w:tc>
        <w:tc>
          <w:tcPr>
            <w:tcW w:w="2299" w:type="dxa"/>
            <w:vAlign w:val="center"/>
            <w:textDirection w:val="lrTb"/>
            <w:noWrap w:val="false"/>
          </w:tcPr>
          <w:p>
            <w:pPr>
              <w:pStyle w:val="1231"/>
              <w:jc w:val="center"/>
            </w:pPr>
            <w:r>
              <w:rPr>
                <w:sz w:val="24"/>
              </w:rPr>
              <w:t xml:space="preserve">25:28:000000:32572</w:t>
            </w:r>
            <w:r/>
          </w:p>
        </w:tc>
        <w:tc>
          <w:tcPr>
            <w:tcW w:w="1642" w:type="dxa"/>
            <w:vAlign w:val="center"/>
            <w:textDirection w:val="lrTb"/>
            <w:noWrap w:val="false"/>
          </w:tcPr>
          <w:p>
            <w:pPr>
              <w:pStyle w:val="1231"/>
              <w:jc w:val="center"/>
            </w:pPr>
            <w:r>
              <w:rPr>
                <w:sz w:val="24"/>
              </w:rPr>
              <w:t xml:space="preserve">П13270055250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181</w:t>
            </w:r>
            <w:r/>
          </w:p>
        </w:tc>
        <w:tc>
          <w:tcPr>
            <w:tcW w:w="3045" w:type="dxa"/>
            <w:vAlign w:val="center"/>
            <w:textDirection w:val="lrTb"/>
            <w:noWrap w:val="false"/>
          </w:tcPr>
          <w:p>
            <w:pPr>
              <w:pStyle w:val="1231"/>
            </w:pPr>
            <w:r>
              <w:rPr>
                <w:sz w:val="24"/>
              </w:rPr>
              <w:t xml:space="preserve">нежилые помещения в здании (лит. А)</w:t>
            </w:r>
            <w:r/>
          </w:p>
        </w:tc>
        <w:tc>
          <w:tcPr>
            <w:tcW w:w="3046" w:type="dxa"/>
            <w:vAlign w:val="center"/>
            <w:textDirection w:val="lrTb"/>
            <w:noWrap w:val="false"/>
          </w:tcPr>
          <w:p>
            <w:pPr>
              <w:pStyle w:val="1231"/>
              <w:jc w:val="center"/>
            </w:pPr>
            <w:r>
              <w:rPr>
                <w:sz w:val="24"/>
              </w:rPr>
              <w:t xml:space="preserve">Приморский край, г. Владивосток, ул. 1-я Морская, д. 9, подвал: 1 - 24; цоколь: 1 - 23; 1 этаж: 1 - 22</w:t>
            </w:r>
            <w:r/>
          </w:p>
        </w:tc>
        <w:tc>
          <w:tcPr>
            <w:tcW w:w="2299" w:type="dxa"/>
            <w:vAlign w:val="center"/>
            <w:textDirection w:val="lrTb"/>
            <w:noWrap w:val="false"/>
          </w:tcPr>
          <w:p>
            <w:pPr>
              <w:pStyle w:val="1231"/>
              <w:jc w:val="center"/>
            </w:pPr>
            <w:r>
              <w:rPr>
                <w:sz w:val="24"/>
              </w:rPr>
              <w:t xml:space="preserve">25:28:000000:26822</w:t>
            </w:r>
            <w:r/>
          </w:p>
        </w:tc>
        <w:tc>
          <w:tcPr>
            <w:tcW w:w="1642" w:type="dxa"/>
            <w:vAlign w:val="center"/>
            <w:textDirection w:val="lrTb"/>
            <w:noWrap w:val="false"/>
          </w:tcPr>
          <w:p>
            <w:pPr>
              <w:pStyle w:val="1231"/>
              <w:jc w:val="center"/>
            </w:pPr>
            <w:r>
              <w:rPr>
                <w:sz w:val="24"/>
              </w:rPr>
              <w:t xml:space="preserve">П13270055090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182</w:t>
            </w:r>
            <w:r/>
          </w:p>
        </w:tc>
        <w:tc>
          <w:tcPr>
            <w:tcW w:w="3045" w:type="dxa"/>
            <w:vAlign w:val="center"/>
            <w:textDirection w:val="lrTb"/>
            <w:noWrap w:val="false"/>
          </w:tcPr>
          <w:p>
            <w:pPr>
              <w:pStyle w:val="1231"/>
            </w:pPr>
            <w:r>
              <w:rPr>
                <w:sz w:val="24"/>
              </w:rPr>
              <w:t xml:space="preserve">нежилые помещения в здании (лит. А)</w:t>
            </w:r>
            <w:r/>
          </w:p>
        </w:tc>
        <w:tc>
          <w:tcPr>
            <w:tcW w:w="3046" w:type="dxa"/>
            <w:vAlign w:val="center"/>
            <w:textDirection w:val="lrTb"/>
            <w:noWrap w:val="false"/>
          </w:tcPr>
          <w:p>
            <w:pPr>
              <w:pStyle w:val="1231"/>
              <w:jc w:val="center"/>
            </w:pPr>
            <w:r>
              <w:rPr>
                <w:sz w:val="24"/>
              </w:rPr>
              <w:t xml:space="preserve">Приморский край, г. Владивосток, ул. 1-я Морская, д. 9, 5 этаж: 1 - 18; 6 этаж: 1 - 21; 7 этаж: I - VI; тех. этаж: I, II</w:t>
            </w:r>
            <w:r/>
          </w:p>
        </w:tc>
        <w:tc>
          <w:tcPr>
            <w:tcW w:w="2299" w:type="dxa"/>
            <w:vAlign w:val="center"/>
            <w:textDirection w:val="lrTb"/>
            <w:noWrap w:val="false"/>
          </w:tcPr>
          <w:p>
            <w:pPr>
              <w:pStyle w:val="1231"/>
              <w:jc w:val="center"/>
            </w:pPr>
            <w:r>
              <w:rPr>
                <w:sz w:val="24"/>
              </w:rPr>
              <w:t xml:space="preserve">25:28:000000:26823</w:t>
            </w:r>
            <w:r/>
          </w:p>
        </w:tc>
        <w:tc>
          <w:tcPr>
            <w:tcW w:w="1642" w:type="dxa"/>
            <w:vAlign w:val="center"/>
            <w:textDirection w:val="lrTb"/>
            <w:noWrap w:val="false"/>
          </w:tcPr>
          <w:p>
            <w:pPr>
              <w:pStyle w:val="1231"/>
              <w:jc w:val="center"/>
            </w:pPr>
            <w:r>
              <w:rPr>
                <w:sz w:val="24"/>
              </w:rPr>
              <w:t xml:space="preserve">П13270055091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183</w:t>
            </w:r>
            <w:r/>
          </w:p>
        </w:tc>
        <w:tc>
          <w:tcPr>
            <w:tcW w:w="3045" w:type="dxa"/>
            <w:vAlign w:val="center"/>
            <w:textDirection w:val="lrTb"/>
            <w:noWrap w:val="false"/>
          </w:tcPr>
          <w:p>
            <w:pPr>
              <w:pStyle w:val="1231"/>
            </w:pPr>
            <w:r>
              <w:rPr>
                <w:sz w:val="24"/>
              </w:rPr>
              <w:t xml:space="preserve">нежилые помещения в здании (лит. А)</w:t>
            </w:r>
            <w:r/>
          </w:p>
        </w:tc>
        <w:tc>
          <w:tcPr>
            <w:tcW w:w="3046" w:type="dxa"/>
            <w:vAlign w:val="center"/>
            <w:textDirection w:val="lrTb"/>
            <w:noWrap w:val="false"/>
          </w:tcPr>
          <w:p>
            <w:pPr>
              <w:pStyle w:val="1231"/>
              <w:jc w:val="center"/>
            </w:pPr>
            <w:r>
              <w:rPr>
                <w:sz w:val="24"/>
              </w:rPr>
              <w:t xml:space="preserve">Приморский край, г. Владивосток, ул. 1-я Морская, д. 9, 2 этаж: 1 - 26; 3 этаж: 1 - 20; 4 этаж: 1 - 20</w:t>
            </w:r>
            <w:r/>
          </w:p>
        </w:tc>
        <w:tc>
          <w:tcPr>
            <w:tcW w:w="2299" w:type="dxa"/>
            <w:vAlign w:val="center"/>
            <w:textDirection w:val="lrTb"/>
            <w:noWrap w:val="false"/>
          </w:tcPr>
          <w:p>
            <w:pPr>
              <w:pStyle w:val="1231"/>
              <w:jc w:val="center"/>
            </w:pPr>
            <w:r>
              <w:rPr>
                <w:sz w:val="24"/>
              </w:rPr>
              <w:t xml:space="preserve">25:28:000000:37641</w:t>
            </w:r>
            <w:r/>
          </w:p>
        </w:tc>
        <w:tc>
          <w:tcPr>
            <w:tcW w:w="1642" w:type="dxa"/>
            <w:vAlign w:val="center"/>
            <w:textDirection w:val="lrTb"/>
            <w:noWrap w:val="false"/>
          </w:tcPr>
          <w:p>
            <w:pPr>
              <w:pStyle w:val="1231"/>
              <w:jc w:val="center"/>
            </w:pPr>
            <w:r>
              <w:rPr>
                <w:sz w:val="24"/>
              </w:rPr>
              <w:t xml:space="preserve">П13270055201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184</w:t>
            </w:r>
            <w:r/>
          </w:p>
        </w:tc>
        <w:tc>
          <w:tcPr>
            <w:tcW w:w="3045" w:type="dxa"/>
            <w:vAlign w:val="center"/>
            <w:textDirection w:val="lrTb"/>
            <w:noWrap w:val="false"/>
          </w:tcPr>
          <w:p>
            <w:pPr>
              <w:pStyle w:val="1231"/>
            </w:pPr>
            <w:r>
              <w:rPr>
                <w:sz w:val="24"/>
              </w:rPr>
              <w:t xml:space="preserve">нежилые помещения в здании (лит. А1)</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39А</w:t>
            </w:r>
            <w:r/>
          </w:p>
        </w:tc>
        <w:tc>
          <w:tcPr>
            <w:tcW w:w="2299" w:type="dxa"/>
            <w:vAlign w:val="center"/>
            <w:textDirection w:val="lrTb"/>
            <w:noWrap w:val="false"/>
          </w:tcPr>
          <w:p>
            <w:pPr>
              <w:pStyle w:val="1231"/>
              <w:jc w:val="center"/>
            </w:pPr>
            <w:r>
              <w:rPr>
                <w:sz w:val="24"/>
              </w:rPr>
              <w:t xml:space="preserve">25:28:000000:56097</w:t>
            </w:r>
            <w:r/>
          </w:p>
        </w:tc>
        <w:tc>
          <w:tcPr>
            <w:tcW w:w="1642" w:type="dxa"/>
            <w:vAlign w:val="center"/>
            <w:textDirection w:val="lrTb"/>
            <w:noWrap w:val="false"/>
          </w:tcPr>
          <w:p>
            <w:pPr>
              <w:pStyle w:val="1231"/>
              <w:jc w:val="center"/>
            </w:pPr>
            <w:r>
              <w:rPr>
                <w:sz w:val="24"/>
              </w:rPr>
              <w:t xml:space="preserve">П13270055200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185</w:t>
            </w:r>
            <w:r/>
          </w:p>
        </w:tc>
        <w:tc>
          <w:tcPr>
            <w:tcW w:w="3045" w:type="dxa"/>
            <w:vAlign w:val="center"/>
            <w:textDirection w:val="lrTb"/>
            <w:noWrap w:val="false"/>
          </w:tcPr>
          <w:p>
            <w:pPr>
              <w:pStyle w:val="1231"/>
            </w:pPr>
            <w:r>
              <w:rPr>
                <w:sz w:val="24"/>
              </w:rPr>
              <w:t xml:space="preserve">нежилые помещения в здании (с пристройками учебный корпус, столовая - лит. А2, пристройка к торговому залу - лит. А, А3)</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25:28:000000:61959</w:t>
            </w:r>
            <w:r/>
          </w:p>
        </w:tc>
        <w:tc>
          <w:tcPr>
            <w:tcW w:w="1642" w:type="dxa"/>
            <w:vAlign w:val="center"/>
            <w:textDirection w:val="lrTb"/>
            <w:noWrap w:val="false"/>
          </w:tcPr>
          <w:p>
            <w:pPr>
              <w:pStyle w:val="1231"/>
              <w:jc w:val="center"/>
            </w:pPr>
            <w:r>
              <w:rPr>
                <w:sz w:val="24"/>
              </w:rPr>
              <w:t xml:space="preserve">П13270055203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186</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Державина, д. 57</w:t>
            </w:r>
            <w:r/>
          </w:p>
        </w:tc>
        <w:tc>
          <w:tcPr>
            <w:tcW w:w="2299" w:type="dxa"/>
            <w:vAlign w:val="center"/>
            <w:textDirection w:val="lrTb"/>
            <w:noWrap w:val="false"/>
          </w:tcPr>
          <w:p>
            <w:pPr>
              <w:pStyle w:val="1231"/>
              <w:jc w:val="center"/>
            </w:pPr>
            <w:r>
              <w:rPr>
                <w:sz w:val="24"/>
              </w:rPr>
              <w:t xml:space="preserve">25:28:010010:1315</w:t>
            </w:r>
            <w:r/>
          </w:p>
        </w:tc>
        <w:tc>
          <w:tcPr>
            <w:tcW w:w="1642" w:type="dxa"/>
            <w:vAlign w:val="center"/>
            <w:textDirection w:val="lrTb"/>
            <w:noWrap w:val="false"/>
          </w:tcPr>
          <w:p>
            <w:pPr>
              <w:pStyle w:val="1231"/>
              <w:jc w:val="center"/>
            </w:pPr>
            <w:r>
              <w:rPr>
                <w:sz w:val="24"/>
              </w:rPr>
              <w:t xml:space="preserve">П13270055255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187</w:t>
            </w:r>
            <w:r/>
          </w:p>
        </w:tc>
        <w:tc>
          <w:tcPr>
            <w:tcW w:w="3045" w:type="dxa"/>
            <w:vAlign w:val="center"/>
            <w:textDirection w:val="lrTb"/>
            <w:noWrap w:val="false"/>
          </w:tcPr>
          <w:p>
            <w:pPr>
              <w:pStyle w:val="1231"/>
            </w:pPr>
            <w:r>
              <w:rPr>
                <w:sz w:val="24"/>
              </w:rPr>
              <w:t xml:space="preserve">нежилые помещения в здании (административное, лит. Д)</w:t>
            </w:r>
            <w:r/>
          </w:p>
        </w:tc>
        <w:tc>
          <w:tcPr>
            <w:tcW w:w="3046" w:type="dxa"/>
            <w:vAlign w:val="center"/>
            <w:textDirection w:val="lrTb"/>
            <w:noWrap w:val="false"/>
          </w:tcPr>
          <w:p>
            <w:pPr>
              <w:pStyle w:val="1231"/>
              <w:jc w:val="center"/>
            </w:pPr>
            <w:r>
              <w:rPr>
                <w:sz w:val="24"/>
              </w:rPr>
              <w:t xml:space="preserve">Приморский край, г. Владивосток, ул. Прапорщика Комарова, д. 19, помещения I (II), 2 (II), 4 - 6 (II)</w:t>
            </w:r>
            <w:r/>
          </w:p>
        </w:tc>
        <w:tc>
          <w:tcPr>
            <w:tcW w:w="2299" w:type="dxa"/>
            <w:vAlign w:val="center"/>
            <w:textDirection w:val="lrTb"/>
            <w:noWrap w:val="false"/>
          </w:tcPr>
          <w:p>
            <w:pPr>
              <w:pStyle w:val="1231"/>
              <w:jc w:val="center"/>
            </w:pPr>
            <w:r>
              <w:rPr>
                <w:sz w:val="24"/>
              </w:rPr>
              <w:t xml:space="preserve">25:28:000000:61586</w:t>
            </w:r>
            <w:r/>
          </w:p>
        </w:tc>
        <w:tc>
          <w:tcPr>
            <w:tcW w:w="1642" w:type="dxa"/>
            <w:vAlign w:val="center"/>
            <w:textDirection w:val="lrTb"/>
            <w:noWrap w:val="false"/>
          </w:tcPr>
          <w:p>
            <w:pPr>
              <w:pStyle w:val="1231"/>
              <w:jc w:val="center"/>
            </w:pPr>
            <w:r>
              <w:rPr>
                <w:sz w:val="24"/>
              </w:rPr>
              <w:t xml:space="preserve">П13270055062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188</w:t>
            </w:r>
            <w:r/>
          </w:p>
        </w:tc>
        <w:tc>
          <w:tcPr>
            <w:tcW w:w="3045" w:type="dxa"/>
            <w:vAlign w:val="center"/>
            <w:textDirection w:val="lrTb"/>
            <w:noWrap w:val="false"/>
          </w:tcPr>
          <w:p>
            <w:pPr>
              <w:pStyle w:val="1231"/>
            </w:pPr>
            <w:r>
              <w:rPr>
                <w:sz w:val="24"/>
              </w:rPr>
              <w:t xml:space="preserve">нежилые помещения I (1 - 3) - 1 этаж, (1 - 4) - 2 этаж</w:t>
            </w:r>
            <w:r/>
          </w:p>
        </w:tc>
        <w:tc>
          <w:tcPr>
            <w:tcW w:w="3046" w:type="dxa"/>
            <w:vAlign w:val="center"/>
            <w:textDirection w:val="lrTb"/>
            <w:noWrap w:val="false"/>
          </w:tcPr>
          <w:p>
            <w:pPr>
              <w:pStyle w:val="1231"/>
              <w:jc w:val="center"/>
            </w:pPr>
            <w:r>
              <w:rPr>
                <w:sz w:val="24"/>
              </w:rPr>
              <w:t xml:space="preserve">Приморский край, г. Владивосток, ул. Прапорщика Комарова, д. 19, помещение I (1 - 3) - 1 этаж, (1 - 4) - 2 этаж</w:t>
            </w:r>
            <w:r/>
          </w:p>
        </w:tc>
        <w:tc>
          <w:tcPr>
            <w:tcW w:w="2299" w:type="dxa"/>
            <w:vAlign w:val="center"/>
            <w:textDirection w:val="lrTb"/>
            <w:noWrap w:val="false"/>
          </w:tcPr>
          <w:p>
            <w:pPr>
              <w:pStyle w:val="1231"/>
              <w:jc w:val="center"/>
            </w:pPr>
            <w:r>
              <w:rPr>
                <w:sz w:val="24"/>
              </w:rPr>
              <w:t xml:space="preserve">25:28:000000:63588</w:t>
            </w:r>
            <w:r/>
          </w:p>
        </w:tc>
        <w:tc>
          <w:tcPr>
            <w:tcW w:w="1642" w:type="dxa"/>
            <w:vAlign w:val="center"/>
            <w:textDirection w:val="lrTb"/>
            <w:noWrap w:val="false"/>
          </w:tcPr>
          <w:p>
            <w:pPr>
              <w:pStyle w:val="1231"/>
              <w:jc w:val="center"/>
            </w:pPr>
            <w:r>
              <w:rPr>
                <w:sz w:val="24"/>
              </w:rPr>
              <w:t xml:space="preserve">П13270055063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189</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25:28:010010:1148</w:t>
            </w:r>
            <w:r/>
          </w:p>
        </w:tc>
        <w:tc>
          <w:tcPr>
            <w:tcW w:w="1642" w:type="dxa"/>
            <w:vAlign w:val="center"/>
            <w:textDirection w:val="lrTb"/>
            <w:noWrap w:val="false"/>
          </w:tcPr>
          <w:p>
            <w:pPr>
              <w:pStyle w:val="1231"/>
              <w:jc w:val="center"/>
            </w:pPr>
            <w:r>
              <w:rPr>
                <w:sz w:val="24"/>
              </w:rPr>
              <w:t xml:space="preserve">П13270055132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190</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 (Владивостокский государственный университет)</w:t>
            </w:r>
            <w:r/>
          </w:p>
        </w:tc>
        <w:tc>
          <w:tcPr>
            <w:tcW w:w="2299" w:type="dxa"/>
            <w:vAlign w:val="center"/>
            <w:textDirection w:val="lrTb"/>
            <w:noWrap w:val="false"/>
          </w:tcPr>
          <w:p>
            <w:pPr>
              <w:pStyle w:val="1231"/>
              <w:jc w:val="center"/>
            </w:pPr>
            <w:r>
              <w:rPr>
                <w:sz w:val="24"/>
              </w:rPr>
              <w:t xml:space="preserve">25:28:010010:1151</w:t>
            </w:r>
            <w:r/>
          </w:p>
        </w:tc>
        <w:tc>
          <w:tcPr>
            <w:tcW w:w="1642" w:type="dxa"/>
            <w:vAlign w:val="center"/>
            <w:textDirection w:val="lrTb"/>
            <w:noWrap w:val="false"/>
          </w:tcPr>
          <w:p>
            <w:pPr>
              <w:pStyle w:val="1231"/>
              <w:jc w:val="center"/>
            </w:pPr>
            <w:r>
              <w:rPr>
                <w:sz w:val="24"/>
              </w:rPr>
              <w:t xml:space="preserve">П13270055131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191</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25:28:010010:1153</w:t>
            </w:r>
            <w:r/>
          </w:p>
        </w:tc>
        <w:tc>
          <w:tcPr>
            <w:tcW w:w="1642" w:type="dxa"/>
            <w:vAlign w:val="center"/>
            <w:textDirection w:val="lrTb"/>
            <w:noWrap w:val="false"/>
          </w:tcPr>
          <w:p>
            <w:pPr>
              <w:pStyle w:val="1231"/>
              <w:jc w:val="center"/>
            </w:pPr>
            <w:r>
              <w:rPr>
                <w:sz w:val="24"/>
              </w:rPr>
              <w:t xml:space="preserve">П13270055130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192</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25:28:010010:1154</w:t>
            </w:r>
            <w:r/>
          </w:p>
        </w:tc>
        <w:tc>
          <w:tcPr>
            <w:tcW w:w="1642" w:type="dxa"/>
            <w:vAlign w:val="center"/>
            <w:textDirection w:val="lrTb"/>
            <w:noWrap w:val="false"/>
          </w:tcPr>
          <w:p>
            <w:pPr>
              <w:pStyle w:val="1231"/>
              <w:jc w:val="center"/>
            </w:pPr>
            <w:r>
              <w:rPr>
                <w:sz w:val="24"/>
              </w:rPr>
              <w:t xml:space="preserve">П13270055147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193</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25:28:010010:1155</w:t>
            </w:r>
            <w:r/>
          </w:p>
        </w:tc>
        <w:tc>
          <w:tcPr>
            <w:tcW w:w="1642" w:type="dxa"/>
            <w:vAlign w:val="center"/>
            <w:textDirection w:val="lrTb"/>
            <w:noWrap w:val="false"/>
          </w:tcPr>
          <w:p>
            <w:pPr>
              <w:pStyle w:val="1231"/>
              <w:jc w:val="center"/>
            </w:pPr>
            <w:r>
              <w:rPr>
                <w:sz w:val="24"/>
              </w:rPr>
              <w:t xml:space="preserve">П13270055197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194</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25:28:010010:1198</w:t>
            </w:r>
            <w:r/>
          </w:p>
        </w:tc>
        <w:tc>
          <w:tcPr>
            <w:tcW w:w="1642" w:type="dxa"/>
            <w:vAlign w:val="center"/>
            <w:textDirection w:val="lrTb"/>
            <w:noWrap w:val="false"/>
          </w:tcPr>
          <w:p>
            <w:pPr>
              <w:pStyle w:val="1231"/>
              <w:jc w:val="center"/>
            </w:pPr>
            <w:r>
              <w:rPr>
                <w:sz w:val="24"/>
              </w:rPr>
              <w:t xml:space="preserve">П13270055129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195</w:t>
            </w:r>
            <w:r/>
          </w:p>
        </w:tc>
        <w:tc>
          <w:tcPr>
            <w:tcW w:w="3045" w:type="dxa"/>
            <w:vAlign w:val="center"/>
            <w:textDirection w:val="lrTb"/>
            <w:noWrap w:val="false"/>
          </w:tcPr>
          <w:p>
            <w:pPr>
              <w:pStyle w:val="1231"/>
            </w:pPr>
            <w:r>
              <w:rPr>
                <w:sz w:val="24"/>
              </w:rPr>
              <w:t xml:space="preserve">нежилые помещения в здании (лит. В9)</w:t>
            </w:r>
            <w:r/>
          </w:p>
        </w:tc>
        <w:tc>
          <w:tcPr>
            <w:tcW w:w="3046" w:type="dxa"/>
            <w:vAlign w:val="center"/>
            <w:textDirection w:val="lrTb"/>
            <w:noWrap w:val="false"/>
          </w:tcPr>
          <w:p>
            <w:pPr>
              <w:pStyle w:val="1231"/>
              <w:jc w:val="center"/>
            </w:pPr>
            <w:r>
              <w:rPr>
                <w:sz w:val="24"/>
              </w:rPr>
              <w:t xml:space="preserve">Приморский край, г. Владивосток, ул. Гоголя, д. 41</w:t>
            </w:r>
            <w:r/>
          </w:p>
        </w:tc>
        <w:tc>
          <w:tcPr>
            <w:tcW w:w="2299" w:type="dxa"/>
            <w:vAlign w:val="center"/>
            <w:textDirection w:val="lrTb"/>
            <w:noWrap w:val="false"/>
          </w:tcPr>
          <w:p>
            <w:pPr>
              <w:pStyle w:val="1231"/>
              <w:jc w:val="center"/>
            </w:pPr>
            <w:r>
              <w:rPr>
                <w:sz w:val="24"/>
              </w:rPr>
              <w:t xml:space="preserve">25:28:010010:1200</w:t>
            </w:r>
            <w:r/>
          </w:p>
        </w:tc>
        <w:tc>
          <w:tcPr>
            <w:tcW w:w="1642" w:type="dxa"/>
            <w:vAlign w:val="center"/>
            <w:textDirection w:val="lrTb"/>
            <w:noWrap w:val="false"/>
          </w:tcPr>
          <w:p>
            <w:pPr>
              <w:pStyle w:val="1231"/>
              <w:jc w:val="center"/>
            </w:pPr>
            <w:r>
              <w:rPr>
                <w:sz w:val="24"/>
              </w:rPr>
              <w:t xml:space="preserve">П13270055196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25:28:010010:1532</w:t>
            </w:r>
            <w:r/>
          </w:p>
        </w:tc>
        <w:tc>
          <w:tcPr>
            <w:tcW w:w="1642" w:type="dxa"/>
            <w:vAlign w:val="center"/>
            <w:textDirection w:val="lrTb"/>
            <w:noWrap w:val="false"/>
          </w:tcPr>
          <w:p>
            <w:pPr>
              <w:pStyle w:val="1231"/>
              <w:jc w:val="center"/>
            </w:pPr>
            <w:r>
              <w:rPr>
                <w:sz w:val="24"/>
              </w:rPr>
              <w:t xml:space="preserve">П13270055182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25:28:010010:1533</w:t>
            </w:r>
            <w:r/>
          </w:p>
        </w:tc>
        <w:tc>
          <w:tcPr>
            <w:tcW w:w="1642" w:type="dxa"/>
            <w:vAlign w:val="center"/>
            <w:textDirection w:val="lrTb"/>
            <w:noWrap w:val="false"/>
          </w:tcPr>
          <w:p>
            <w:pPr>
              <w:pStyle w:val="1231"/>
              <w:jc w:val="center"/>
            </w:pPr>
            <w:r>
              <w:rPr>
                <w:sz w:val="24"/>
              </w:rPr>
              <w:t xml:space="preserve">П13270055183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25:28:010010:1534</w:t>
            </w:r>
            <w:r/>
          </w:p>
        </w:tc>
        <w:tc>
          <w:tcPr>
            <w:tcW w:w="1642" w:type="dxa"/>
            <w:vAlign w:val="center"/>
            <w:textDirection w:val="lrTb"/>
            <w:noWrap w:val="false"/>
          </w:tcPr>
          <w:p>
            <w:pPr>
              <w:pStyle w:val="1231"/>
              <w:jc w:val="center"/>
            </w:pPr>
            <w:r>
              <w:rPr>
                <w:sz w:val="24"/>
              </w:rPr>
              <w:t xml:space="preserve">П13270055184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199</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25:28:010010:1535</w:t>
            </w:r>
            <w:r/>
          </w:p>
        </w:tc>
        <w:tc>
          <w:tcPr>
            <w:tcW w:w="1642" w:type="dxa"/>
            <w:vAlign w:val="center"/>
            <w:textDirection w:val="lrTb"/>
            <w:noWrap w:val="false"/>
          </w:tcPr>
          <w:p>
            <w:pPr>
              <w:pStyle w:val="1231"/>
              <w:jc w:val="center"/>
            </w:pPr>
            <w:r>
              <w:rPr>
                <w:sz w:val="24"/>
              </w:rPr>
              <w:t xml:space="preserve">П13270055229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200</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25:28:010010:1536</w:t>
            </w:r>
            <w:r/>
          </w:p>
        </w:tc>
        <w:tc>
          <w:tcPr>
            <w:tcW w:w="1642" w:type="dxa"/>
            <w:vAlign w:val="center"/>
            <w:textDirection w:val="lrTb"/>
            <w:noWrap w:val="false"/>
          </w:tcPr>
          <w:p>
            <w:pPr>
              <w:pStyle w:val="1231"/>
              <w:jc w:val="center"/>
            </w:pPr>
            <w:r>
              <w:rPr>
                <w:sz w:val="24"/>
              </w:rPr>
              <w:t xml:space="preserve">П13270055208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201</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25:28:010010:1537</w:t>
            </w:r>
            <w:r/>
          </w:p>
        </w:tc>
        <w:tc>
          <w:tcPr>
            <w:tcW w:w="1642" w:type="dxa"/>
            <w:vAlign w:val="center"/>
            <w:textDirection w:val="lrTb"/>
            <w:noWrap w:val="false"/>
          </w:tcPr>
          <w:p>
            <w:pPr>
              <w:pStyle w:val="1231"/>
              <w:jc w:val="center"/>
            </w:pPr>
            <w:r>
              <w:rPr>
                <w:sz w:val="24"/>
              </w:rPr>
              <w:t xml:space="preserve">П13270055185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25:28:010010:1538</w:t>
            </w:r>
            <w:r/>
          </w:p>
        </w:tc>
        <w:tc>
          <w:tcPr>
            <w:tcW w:w="1642" w:type="dxa"/>
            <w:vAlign w:val="center"/>
            <w:textDirection w:val="lrTb"/>
            <w:noWrap w:val="false"/>
          </w:tcPr>
          <w:p>
            <w:pPr>
              <w:pStyle w:val="1231"/>
              <w:jc w:val="center"/>
            </w:pPr>
            <w:r>
              <w:rPr>
                <w:sz w:val="24"/>
              </w:rPr>
              <w:t xml:space="preserve">П13270055202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203</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25:28:010010:1539</w:t>
            </w:r>
            <w:r/>
          </w:p>
        </w:tc>
        <w:tc>
          <w:tcPr>
            <w:tcW w:w="1642" w:type="dxa"/>
            <w:vAlign w:val="center"/>
            <w:textDirection w:val="lrTb"/>
            <w:noWrap w:val="false"/>
          </w:tcPr>
          <w:p>
            <w:pPr>
              <w:pStyle w:val="1231"/>
              <w:jc w:val="center"/>
            </w:pPr>
            <w:r>
              <w:rPr>
                <w:sz w:val="24"/>
              </w:rPr>
              <w:t xml:space="preserve">П13270055228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204</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25:28:010010:1540</w:t>
            </w:r>
            <w:r/>
          </w:p>
        </w:tc>
        <w:tc>
          <w:tcPr>
            <w:tcW w:w="1642" w:type="dxa"/>
            <w:vAlign w:val="center"/>
            <w:textDirection w:val="lrTb"/>
            <w:noWrap w:val="false"/>
          </w:tcPr>
          <w:p>
            <w:pPr>
              <w:pStyle w:val="1231"/>
              <w:jc w:val="center"/>
            </w:pPr>
            <w:r>
              <w:rPr>
                <w:sz w:val="24"/>
              </w:rPr>
              <w:t xml:space="preserve">П13270055195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205</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25:28:010010:1541</w:t>
            </w:r>
            <w:r/>
          </w:p>
        </w:tc>
        <w:tc>
          <w:tcPr>
            <w:tcW w:w="1642" w:type="dxa"/>
            <w:vAlign w:val="center"/>
            <w:textDirection w:val="lrTb"/>
            <w:noWrap w:val="false"/>
          </w:tcPr>
          <w:p>
            <w:pPr>
              <w:pStyle w:val="1231"/>
              <w:jc w:val="center"/>
            </w:pPr>
            <w:r>
              <w:rPr>
                <w:sz w:val="24"/>
              </w:rPr>
              <w:t xml:space="preserve">П13270055186</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25:28:010010:1542</w:t>
            </w:r>
            <w:r/>
          </w:p>
        </w:tc>
        <w:tc>
          <w:tcPr>
            <w:tcW w:w="1642" w:type="dxa"/>
            <w:vAlign w:val="center"/>
            <w:textDirection w:val="lrTb"/>
            <w:noWrap w:val="false"/>
          </w:tcPr>
          <w:p>
            <w:pPr>
              <w:pStyle w:val="1231"/>
              <w:jc w:val="center"/>
            </w:pPr>
            <w:r>
              <w:rPr>
                <w:sz w:val="24"/>
              </w:rPr>
              <w:t xml:space="preserve">П13270055251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25:28:010010:1543</w:t>
            </w:r>
            <w:r/>
          </w:p>
        </w:tc>
        <w:tc>
          <w:tcPr>
            <w:tcW w:w="1642" w:type="dxa"/>
            <w:vAlign w:val="center"/>
            <w:textDirection w:val="lrTb"/>
            <w:noWrap w:val="false"/>
          </w:tcPr>
          <w:p>
            <w:pPr>
              <w:pStyle w:val="1231"/>
              <w:jc w:val="center"/>
            </w:pPr>
            <w:r>
              <w:rPr>
                <w:sz w:val="24"/>
              </w:rPr>
              <w:t xml:space="preserve">П13270055194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25:28:010010:1544</w:t>
            </w:r>
            <w:r/>
          </w:p>
        </w:tc>
        <w:tc>
          <w:tcPr>
            <w:tcW w:w="1642" w:type="dxa"/>
            <w:vAlign w:val="center"/>
            <w:textDirection w:val="lrTb"/>
            <w:noWrap w:val="false"/>
          </w:tcPr>
          <w:p>
            <w:pPr>
              <w:pStyle w:val="1231"/>
              <w:jc w:val="center"/>
            </w:pPr>
            <w:r>
              <w:rPr>
                <w:sz w:val="24"/>
              </w:rPr>
              <w:t xml:space="preserve">П13270055187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209</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25:28:010010:1545</w:t>
            </w:r>
            <w:r/>
          </w:p>
        </w:tc>
        <w:tc>
          <w:tcPr>
            <w:tcW w:w="1642" w:type="dxa"/>
            <w:vAlign w:val="center"/>
            <w:textDirection w:val="lrTb"/>
            <w:noWrap w:val="false"/>
          </w:tcPr>
          <w:p>
            <w:pPr>
              <w:pStyle w:val="1231"/>
              <w:jc w:val="center"/>
            </w:pPr>
            <w:r>
              <w:rPr>
                <w:sz w:val="24"/>
              </w:rPr>
              <w:t xml:space="preserve">П13270055188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210</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25:28:010010:1546</w:t>
            </w:r>
            <w:r/>
          </w:p>
        </w:tc>
        <w:tc>
          <w:tcPr>
            <w:tcW w:w="1642" w:type="dxa"/>
            <w:vAlign w:val="center"/>
            <w:textDirection w:val="lrTb"/>
            <w:noWrap w:val="false"/>
          </w:tcPr>
          <w:p>
            <w:pPr>
              <w:pStyle w:val="1231"/>
              <w:jc w:val="center"/>
            </w:pPr>
            <w:r>
              <w:rPr>
                <w:sz w:val="24"/>
              </w:rPr>
              <w:t xml:space="preserve">П13270055189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211</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25:28:010010:1547</w:t>
            </w:r>
            <w:r/>
          </w:p>
        </w:tc>
        <w:tc>
          <w:tcPr>
            <w:tcW w:w="1642" w:type="dxa"/>
            <w:vAlign w:val="center"/>
            <w:textDirection w:val="lrTb"/>
            <w:noWrap w:val="false"/>
          </w:tcPr>
          <w:p>
            <w:pPr>
              <w:pStyle w:val="1231"/>
              <w:jc w:val="center"/>
            </w:pPr>
            <w:r>
              <w:rPr>
                <w:sz w:val="24"/>
              </w:rPr>
              <w:t xml:space="preserve">П13270055190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25:28:010010:1548</w:t>
            </w:r>
            <w:r/>
          </w:p>
        </w:tc>
        <w:tc>
          <w:tcPr>
            <w:tcW w:w="1642" w:type="dxa"/>
            <w:vAlign w:val="center"/>
            <w:textDirection w:val="lrTb"/>
            <w:noWrap w:val="false"/>
          </w:tcPr>
          <w:p>
            <w:pPr>
              <w:pStyle w:val="1231"/>
              <w:jc w:val="center"/>
            </w:pPr>
            <w:r>
              <w:rPr>
                <w:sz w:val="24"/>
              </w:rPr>
              <w:t xml:space="preserve">П13270055244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213</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25:28:010010:1549</w:t>
            </w:r>
            <w:r/>
          </w:p>
        </w:tc>
        <w:tc>
          <w:tcPr>
            <w:tcW w:w="1642" w:type="dxa"/>
            <w:vAlign w:val="center"/>
            <w:textDirection w:val="lrTb"/>
            <w:noWrap w:val="false"/>
          </w:tcPr>
          <w:p>
            <w:pPr>
              <w:pStyle w:val="1231"/>
              <w:jc w:val="center"/>
            </w:pPr>
            <w:r>
              <w:rPr>
                <w:sz w:val="24"/>
              </w:rPr>
              <w:t xml:space="preserve">П13270055245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214</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25:28:010010:1550</w:t>
            </w:r>
            <w:r/>
          </w:p>
        </w:tc>
        <w:tc>
          <w:tcPr>
            <w:tcW w:w="1642" w:type="dxa"/>
            <w:vAlign w:val="center"/>
            <w:textDirection w:val="lrTb"/>
            <w:noWrap w:val="false"/>
          </w:tcPr>
          <w:p>
            <w:pPr>
              <w:pStyle w:val="1231"/>
              <w:jc w:val="center"/>
            </w:pPr>
            <w:r>
              <w:rPr>
                <w:sz w:val="24"/>
              </w:rPr>
              <w:t xml:space="preserve">П13270055243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215</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25:28:010010:1551</w:t>
            </w:r>
            <w:r/>
          </w:p>
        </w:tc>
        <w:tc>
          <w:tcPr>
            <w:tcW w:w="1642" w:type="dxa"/>
            <w:vAlign w:val="center"/>
            <w:textDirection w:val="lrTb"/>
            <w:noWrap w:val="false"/>
          </w:tcPr>
          <w:p>
            <w:pPr>
              <w:pStyle w:val="1231"/>
              <w:jc w:val="center"/>
            </w:pPr>
            <w:r>
              <w:rPr>
                <w:sz w:val="24"/>
              </w:rPr>
              <w:t xml:space="preserve">П13270055155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25:28:010010:1552</w:t>
            </w:r>
            <w:r/>
          </w:p>
        </w:tc>
        <w:tc>
          <w:tcPr>
            <w:tcW w:w="1642" w:type="dxa"/>
            <w:vAlign w:val="center"/>
            <w:textDirection w:val="lrTb"/>
            <w:noWrap w:val="false"/>
          </w:tcPr>
          <w:p>
            <w:pPr>
              <w:pStyle w:val="1231"/>
              <w:jc w:val="center"/>
            </w:pPr>
            <w:r>
              <w:rPr>
                <w:sz w:val="24"/>
              </w:rPr>
              <w:t xml:space="preserve">П13270055242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25:28:010010:1553</w:t>
            </w:r>
            <w:r/>
          </w:p>
        </w:tc>
        <w:tc>
          <w:tcPr>
            <w:tcW w:w="1642" w:type="dxa"/>
            <w:vAlign w:val="center"/>
            <w:textDirection w:val="lrTb"/>
            <w:noWrap w:val="false"/>
          </w:tcPr>
          <w:p>
            <w:pPr>
              <w:pStyle w:val="1231"/>
              <w:jc w:val="center"/>
            </w:pPr>
            <w:r>
              <w:rPr>
                <w:sz w:val="24"/>
              </w:rPr>
              <w:t xml:space="preserve">П13270055154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25:28:010010:1554</w:t>
            </w:r>
            <w:r/>
          </w:p>
        </w:tc>
        <w:tc>
          <w:tcPr>
            <w:tcW w:w="1642" w:type="dxa"/>
            <w:vAlign w:val="center"/>
            <w:textDirection w:val="lrTb"/>
            <w:noWrap w:val="false"/>
          </w:tcPr>
          <w:p>
            <w:pPr>
              <w:pStyle w:val="1231"/>
              <w:jc w:val="center"/>
            </w:pPr>
            <w:r>
              <w:rPr>
                <w:sz w:val="24"/>
              </w:rPr>
              <w:t xml:space="preserve">П13270055209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219</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25:28:010010:1555</w:t>
            </w:r>
            <w:r/>
          </w:p>
        </w:tc>
        <w:tc>
          <w:tcPr>
            <w:tcW w:w="1642" w:type="dxa"/>
            <w:vAlign w:val="center"/>
            <w:textDirection w:val="lrTb"/>
            <w:noWrap w:val="false"/>
          </w:tcPr>
          <w:p>
            <w:pPr>
              <w:pStyle w:val="1231"/>
              <w:jc w:val="center"/>
            </w:pPr>
            <w:r>
              <w:rPr>
                <w:sz w:val="24"/>
              </w:rPr>
              <w:t xml:space="preserve">П13270055241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220</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25:28:010010:1556</w:t>
            </w:r>
            <w:r/>
          </w:p>
        </w:tc>
        <w:tc>
          <w:tcPr>
            <w:tcW w:w="1642" w:type="dxa"/>
            <w:vAlign w:val="center"/>
            <w:textDirection w:val="lrTb"/>
            <w:noWrap w:val="false"/>
          </w:tcPr>
          <w:p>
            <w:pPr>
              <w:pStyle w:val="1231"/>
              <w:jc w:val="center"/>
            </w:pPr>
            <w:r>
              <w:rPr>
                <w:sz w:val="24"/>
              </w:rPr>
              <w:t xml:space="preserve">П13270055151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221</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25:28:010010:1557</w:t>
            </w:r>
            <w:r/>
          </w:p>
        </w:tc>
        <w:tc>
          <w:tcPr>
            <w:tcW w:w="1642" w:type="dxa"/>
            <w:vAlign w:val="center"/>
            <w:textDirection w:val="lrTb"/>
            <w:noWrap w:val="false"/>
          </w:tcPr>
          <w:p>
            <w:pPr>
              <w:pStyle w:val="1231"/>
              <w:jc w:val="center"/>
            </w:pPr>
            <w:r>
              <w:rPr>
                <w:sz w:val="24"/>
              </w:rPr>
              <w:t xml:space="preserve">П13270055235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25:28:010010:1558</w:t>
            </w:r>
            <w:r/>
          </w:p>
        </w:tc>
        <w:tc>
          <w:tcPr>
            <w:tcW w:w="1642" w:type="dxa"/>
            <w:vAlign w:val="center"/>
            <w:textDirection w:val="lrTb"/>
            <w:noWrap w:val="false"/>
          </w:tcPr>
          <w:p>
            <w:pPr>
              <w:pStyle w:val="1231"/>
              <w:jc w:val="center"/>
            </w:pPr>
            <w:r>
              <w:rPr>
                <w:sz w:val="24"/>
              </w:rPr>
              <w:t xml:space="preserve">П13270055234</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223</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25:28:010010:1559</w:t>
            </w:r>
            <w:r/>
          </w:p>
        </w:tc>
        <w:tc>
          <w:tcPr>
            <w:tcW w:w="1642" w:type="dxa"/>
            <w:vAlign w:val="center"/>
            <w:textDirection w:val="lrTb"/>
            <w:noWrap w:val="false"/>
          </w:tcPr>
          <w:p>
            <w:pPr>
              <w:pStyle w:val="1231"/>
              <w:jc w:val="center"/>
            </w:pPr>
            <w:r>
              <w:rPr>
                <w:sz w:val="24"/>
              </w:rPr>
              <w:t xml:space="preserve">П13270055207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224</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25:28:010010:1560</w:t>
            </w:r>
            <w:r/>
          </w:p>
        </w:tc>
        <w:tc>
          <w:tcPr>
            <w:tcW w:w="1642" w:type="dxa"/>
            <w:vAlign w:val="center"/>
            <w:textDirection w:val="lrTb"/>
            <w:noWrap w:val="false"/>
          </w:tcPr>
          <w:p>
            <w:pPr>
              <w:pStyle w:val="1231"/>
              <w:jc w:val="center"/>
            </w:pPr>
            <w:r>
              <w:rPr>
                <w:sz w:val="24"/>
              </w:rPr>
              <w:t xml:space="preserve">П13270055180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225</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25:28:010010:1561</w:t>
            </w:r>
            <w:r/>
          </w:p>
        </w:tc>
        <w:tc>
          <w:tcPr>
            <w:tcW w:w="1642" w:type="dxa"/>
            <w:vAlign w:val="center"/>
            <w:textDirection w:val="lrTb"/>
            <w:noWrap w:val="false"/>
          </w:tcPr>
          <w:p>
            <w:pPr>
              <w:pStyle w:val="1231"/>
              <w:jc w:val="center"/>
            </w:pPr>
            <w:r>
              <w:rPr>
                <w:sz w:val="24"/>
              </w:rPr>
              <w:t xml:space="preserve">П13270055211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25:28:010010:1562</w:t>
            </w:r>
            <w:r/>
          </w:p>
        </w:tc>
        <w:tc>
          <w:tcPr>
            <w:tcW w:w="1642" w:type="dxa"/>
            <w:vAlign w:val="center"/>
            <w:textDirection w:val="lrTb"/>
            <w:noWrap w:val="false"/>
          </w:tcPr>
          <w:p>
            <w:pPr>
              <w:pStyle w:val="1231"/>
              <w:jc w:val="center"/>
            </w:pPr>
            <w:r>
              <w:rPr>
                <w:sz w:val="24"/>
              </w:rPr>
              <w:t xml:space="preserve">П13270055252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25:28:010010:1563</w:t>
            </w:r>
            <w:r/>
          </w:p>
        </w:tc>
        <w:tc>
          <w:tcPr>
            <w:tcW w:w="1642" w:type="dxa"/>
            <w:vAlign w:val="center"/>
            <w:textDirection w:val="lrTb"/>
            <w:noWrap w:val="false"/>
          </w:tcPr>
          <w:p>
            <w:pPr>
              <w:pStyle w:val="1231"/>
              <w:jc w:val="center"/>
            </w:pPr>
            <w:r>
              <w:rPr>
                <w:sz w:val="24"/>
              </w:rPr>
              <w:t xml:space="preserve">П13270055233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25:28:010010:1564</w:t>
            </w:r>
            <w:r/>
          </w:p>
        </w:tc>
        <w:tc>
          <w:tcPr>
            <w:tcW w:w="1642" w:type="dxa"/>
            <w:vAlign w:val="center"/>
            <w:textDirection w:val="lrTb"/>
            <w:noWrap w:val="false"/>
          </w:tcPr>
          <w:p>
            <w:pPr>
              <w:pStyle w:val="1231"/>
              <w:jc w:val="center"/>
            </w:pPr>
            <w:r>
              <w:rPr>
                <w:sz w:val="24"/>
              </w:rPr>
              <w:t xml:space="preserve">П13270055179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229</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25:28:010010:1565</w:t>
            </w:r>
            <w:r/>
          </w:p>
        </w:tc>
        <w:tc>
          <w:tcPr>
            <w:tcW w:w="1642" w:type="dxa"/>
            <w:vAlign w:val="center"/>
            <w:textDirection w:val="lrTb"/>
            <w:noWrap w:val="false"/>
          </w:tcPr>
          <w:p>
            <w:pPr>
              <w:pStyle w:val="1231"/>
              <w:jc w:val="center"/>
            </w:pPr>
            <w:r>
              <w:rPr>
                <w:sz w:val="24"/>
              </w:rPr>
              <w:t xml:space="preserve">П13270055210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230</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25:28:010010:1566</w:t>
            </w:r>
            <w:r/>
          </w:p>
        </w:tc>
        <w:tc>
          <w:tcPr>
            <w:tcW w:w="1642" w:type="dxa"/>
            <w:vAlign w:val="center"/>
            <w:textDirection w:val="lrTb"/>
            <w:noWrap w:val="false"/>
          </w:tcPr>
          <w:p>
            <w:pPr>
              <w:pStyle w:val="1231"/>
              <w:jc w:val="center"/>
            </w:pPr>
            <w:r>
              <w:rPr>
                <w:sz w:val="24"/>
              </w:rPr>
              <w:t xml:space="preserve">П13270055232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231</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25:28:010010:1567</w:t>
            </w:r>
            <w:r/>
          </w:p>
        </w:tc>
        <w:tc>
          <w:tcPr>
            <w:tcW w:w="1642" w:type="dxa"/>
            <w:vAlign w:val="center"/>
            <w:textDirection w:val="lrTb"/>
            <w:noWrap w:val="false"/>
          </w:tcPr>
          <w:p>
            <w:pPr>
              <w:pStyle w:val="1231"/>
              <w:jc w:val="center"/>
            </w:pPr>
            <w:r>
              <w:rPr>
                <w:sz w:val="24"/>
              </w:rPr>
              <w:t xml:space="preserve">П13270055231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232</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25:28:010010:1568</w:t>
            </w:r>
            <w:r/>
          </w:p>
        </w:tc>
        <w:tc>
          <w:tcPr>
            <w:tcW w:w="1642" w:type="dxa"/>
            <w:vAlign w:val="center"/>
            <w:textDirection w:val="lrTb"/>
            <w:noWrap w:val="false"/>
          </w:tcPr>
          <w:p>
            <w:pPr>
              <w:pStyle w:val="1231"/>
              <w:jc w:val="center"/>
            </w:pPr>
            <w:r>
              <w:rPr>
                <w:sz w:val="24"/>
              </w:rPr>
              <w:t xml:space="preserve">П13270055178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233</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25:28:010010:1569</w:t>
            </w:r>
            <w:r/>
          </w:p>
        </w:tc>
        <w:tc>
          <w:tcPr>
            <w:tcW w:w="1642" w:type="dxa"/>
            <w:vAlign w:val="center"/>
            <w:textDirection w:val="lrTb"/>
            <w:noWrap w:val="false"/>
          </w:tcPr>
          <w:p>
            <w:pPr>
              <w:pStyle w:val="1231"/>
              <w:jc w:val="center"/>
            </w:pPr>
            <w:r>
              <w:rPr>
                <w:sz w:val="24"/>
              </w:rPr>
              <w:t xml:space="preserve">П13270055177</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234</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25:28:010010:1570</w:t>
            </w:r>
            <w:r/>
          </w:p>
        </w:tc>
        <w:tc>
          <w:tcPr>
            <w:tcW w:w="1642" w:type="dxa"/>
            <w:vAlign w:val="center"/>
            <w:textDirection w:val="lrTb"/>
            <w:noWrap w:val="false"/>
          </w:tcPr>
          <w:p>
            <w:pPr>
              <w:pStyle w:val="1231"/>
              <w:jc w:val="center"/>
            </w:pPr>
            <w:r>
              <w:rPr>
                <w:sz w:val="24"/>
              </w:rPr>
              <w:t xml:space="preserve">П13270055230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235</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25:28:010010:1571</w:t>
            </w:r>
            <w:r/>
          </w:p>
        </w:tc>
        <w:tc>
          <w:tcPr>
            <w:tcW w:w="1642" w:type="dxa"/>
            <w:vAlign w:val="center"/>
            <w:textDirection w:val="lrTb"/>
            <w:noWrap w:val="false"/>
          </w:tcPr>
          <w:p>
            <w:pPr>
              <w:pStyle w:val="1231"/>
              <w:jc w:val="center"/>
            </w:pPr>
            <w:r>
              <w:rPr>
                <w:sz w:val="24"/>
              </w:rPr>
              <w:t xml:space="preserve">П13270055181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236</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25:28:010010:1576</w:t>
            </w:r>
            <w:r/>
          </w:p>
        </w:tc>
        <w:tc>
          <w:tcPr>
            <w:tcW w:w="1642" w:type="dxa"/>
            <w:vAlign w:val="center"/>
            <w:textDirection w:val="lrTb"/>
            <w:noWrap w:val="false"/>
          </w:tcPr>
          <w:p>
            <w:pPr>
              <w:pStyle w:val="1231"/>
              <w:jc w:val="center"/>
            </w:pPr>
            <w:r>
              <w:rPr>
                <w:sz w:val="24"/>
              </w:rPr>
              <w:t xml:space="preserve">П13270055150</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237</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25:28:010010:1580</w:t>
            </w:r>
            <w:r/>
          </w:p>
        </w:tc>
        <w:tc>
          <w:tcPr>
            <w:tcW w:w="1642" w:type="dxa"/>
            <w:vAlign w:val="center"/>
            <w:textDirection w:val="lrTb"/>
            <w:noWrap w:val="false"/>
          </w:tcPr>
          <w:p>
            <w:pPr>
              <w:pStyle w:val="1231"/>
              <w:jc w:val="center"/>
            </w:pPr>
            <w:r>
              <w:rPr>
                <w:sz w:val="24"/>
              </w:rPr>
              <w:t xml:space="preserve">П13270055149</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238</w:t>
            </w:r>
            <w:r/>
          </w:p>
        </w:tc>
        <w:tc>
          <w:tcPr>
            <w:tcW w:w="3045" w:type="dxa"/>
            <w:vAlign w:val="center"/>
            <w:textDirection w:val="lrTb"/>
            <w:noWrap w:val="false"/>
          </w:tcPr>
          <w:p>
            <w:pPr>
              <w:pStyle w:val="1231"/>
            </w:pPr>
            <w:r>
              <w:rPr>
                <w:sz w:val="24"/>
              </w:rPr>
              <w:t xml:space="preserve">Нежилое помещение</w:t>
            </w:r>
            <w:r/>
          </w:p>
        </w:tc>
        <w:tc>
          <w:tcPr>
            <w:tcW w:w="3046" w:type="dxa"/>
            <w:vAlign w:val="center"/>
            <w:textDirection w:val="lrTb"/>
            <w:noWrap w:val="false"/>
          </w:tcPr>
          <w:p>
            <w:pPr>
              <w:pStyle w:val="1231"/>
              <w:jc w:val="center"/>
            </w:pPr>
            <w:r>
              <w:rPr>
                <w:sz w:val="24"/>
              </w:rPr>
              <w:t xml:space="preserve">Приморский край, г. Владивосток, ул. Гоголя, д. 33</w:t>
            </w:r>
            <w:r/>
          </w:p>
        </w:tc>
        <w:tc>
          <w:tcPr>
            <w:tcW w:w="2299" w:type="dxa"/>
            <w:vAlign w:val="center"/>
            <w:textDirection w:val="lrTb"/>
            <w:noWrap w:val="false"/>
          </w:tcPr>
          <w:p>
            <w:pPr>
              <w:pStyle w:val="1231"/>
              <w:jc w:val="center"/>
            </w:pPr>
            <w:r>
              <w:rPr>
                <w:sz w:val="24"/>
              </w:rPr>
              <w:t xml:space="preserve">25:28:010010:1581</w:t>
            </w:r>
            <w:r/>
          </w:p>
        </w:tc>
        <w:tc>
          <w:tcPr>
            <w:tcW w:w="1642" w:type="dxa"/>
            <w:vAlign w:val="center"/>
            <w:textDirection w:val="lrTb"/>
            <w:noWrap w:val="false"/>
          </w:tcPr>
          <w:p>
            <w:pPr>
              <w:pStyle w:val="1231"/>
              <w:jc w:val="center"/>
            </w:pPr>
            <w:r>
              <w:rPr>
                <w:sz w:val="24"/>
              </w:rPr>
              <w:t xml:space="preserve">П13270055148</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239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 г. Челябинск, р-н Ленинский, ул. Новороссийская</w:t>
            </w:r>
            <w:r/>
          </w:p>
        </w:tc>
        <w:tc>
          <w:tcPr>
            <w:tcW w:w="2299" w:type="dxa"/>
            <w:vAlign w:val="center"/>
            <w:textDirection w:val="lrTb"/>
            <w:noWrap w:val="false"/>
          </w:tcPr>
          <w:p>
            <w:pPr>
              <w:pStyle w:val="1231"/>
              <w:jc w:val="center"/>
            </w:pPr>
            <w:r>
              <w:rPr>
                <w:sz w:val="24"/>
              </w:rPr>
              <w:t xml:space="preserve">74:36:0000000:45838</w:t>
            </w:r>
            <w:r/>
          </w:p>
        </w:tc>
        <w:tc>
          <w:tcPr>
            <w:tcW w:w="1642" w:type="dxa"/>
            <w:vAlign w:val="center"/>
            <w:textDirection w:val="lrTb"/>
            <w:noWrap w:val="false"/>
          </w:tcPr>
          <w:p>
            <w:pPr>
              <w:pStyle w:val="1231"/>
              <w:jc w:val="center"/>
            </w:pPr>
            <w:r>
              <w:rPr>
                <w:sz w:val="24"/>
              </w:rPr>
              <w:t xml:space="preserve">П11740016369</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Объект незавершенного строительства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74:36:0322016:138</w:t>
            </w:r>
            <w:r/>
          </w:p>
        </w:tc>
        <w:tc>
          <w:tcPr>
            <w:tcW w:w="1642" w:type="dxa"/>
            <w:vAlign w:val="center"/>
            <w:textDirection w:val="lrTb"/>
            <w:noWrap w:val="false"/>
          </w:tcPr>
          <w:p>
            <w:pPr>
              <w:pStyle w:val="1231"/>
              <w:jc w:val="center"/>
            </w:pPr>
            <w:r>
              <w:rPr>
                <w:sz w:val="24"/>
              </w:rPr>
              <w:t xml:space="preserve">П12740023108</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240</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область, г. Миасс, ул. 60 лет Октября</w:t>
            </w:r>
            <w:r/>
          </w:p>
        </w:tc>
        <w:tc>
          <w:tcPr>
            <w:tcW w:w="2299" w:type="dxa"/>
            <w:vAlign w:val="center"/>
            <w:textDirection w:val="lrTb"/>
            <w:noWrap w:val="false"/>
          </w:tcPr>
          <w:p>
            <w:pPr>
              <w:pStyle w:val="1231"/>
              <w:jc w:val="center"/>
            </w:pPr>
            <w:r>
              <w:rPr>
                <w:sz w:val="24"/>
              </w:rPr>
              <w:t xml:space="preserve">74:34:1800033:15</w:t>
            </w:r>
            <w:r/>
          </w:p>
        </w:tc>
        <w:tc>
          <w:tcPr>
            <w:tcW w:w="1642" w:type="dxa"/>
            <w:vAlign w:val="center"/>
            <w:textDirection w:val="lrTb"/>
            <w:noWrap w:val="false"/>
          </w:tcPr>
          <w:p>
            <w:pPr>
              <w:pStyle w:val="1231"/>
              <w:jc w:val="center"/>
            </w:pPr>
            <w:r>
              <w:rPr>
                <w:sz w:val="24"/>
              </w:rPr>
              <w:t xml:space="preserve">П11740016333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Столярная мастерская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74:34:1800033:26</w:t>
            </w:r>
            <w:r/>
          </w:p>
        </w:tc>
        <w:tc>
          <w:tcPr>
            <w:tcW w:w="1642" w:type="dxa"/>
            <w:vAlign w:val="center"/>
            <w:textDirection w:val="lrTb"/>
            <w:noWrap w:val="false"/>
          </w:tcPr>
          <w:p>
            <w:pPr>
              <w:pStyle w:val="1231"/>
              <w:jc w:val="center"/>
            </w:pPr>
            <w:r>
              <w:rPr>
                <w:sz w:val="24"/>
              </w:rPr>
              <w:t xml:space="preserve">П12740023101</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241</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область, г. Челябинск, ул. Линейная, д. 92</w:t>
            </w:r>
            <w:r/>
          </w:p>
        </w:tc>
        <w:tc>
          <w:tcPr>
            <w:tcW w:w="2299" w:type="dxa"/>
            <w:vAlign w:val="center"/>
            <w:textDirection w:val="lrTb"/>
            <w:noWrap w:val="false"/>
          </w:tcPr>
          <w:p>
            <w:pPr>
              <w:pStyle w:val="1231"/>
              <w:jc w:val="center"/>
            </w:pPr>
            <w:r>
              <w:rPr>
                <w:sz w:val="24"/>
              </w:rPr>
              <w:t xml:space="preserve">74:36:0210002:34</w:t>
            </w:r>
            <w:r/>
          </w:p>
        </w:tc>
        <w:tc>
          <w:tcPr>
            <w:tcW w:w="1642" w:type="dxa"/>
            <w:vAlign w:val="center"/>
            <w:textDirection w:val="lrTb"/>
            <w:noWrap w:val="false"/>
          </w:tcPr>
          <w:p>
            <w:pPr>
              <w:pStyle w:val="1231"/>
              <w:jc w:val="center"/>
            </w:pPr>
            <w:r>
              <w:rPr>
                <w:sz w:val="24"/>
              </w:rPr>
              <w:t xml:space="preserve">П11740015336</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Колярная мастерская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74:36:0210002:90</w:t>
            </w:r>
            <w:r/>
          </w:p>
        </w:tc>
        <w:tc>
          <w:tcPr>
            <w:tcW w:w="1642" w:type="dxa"/>
            <w:vAlign w:val="center"/>
            <w:textDirection w:val="lrTb"/>
            <w:noWrap w:val="false"/>
          </w:tcPr>
          <w:p>
            <w:pPr>
              <w:pStyle w:val="1231"/>
              <w:jc w:val="center"/>
            </w:pPr>
            <w:r>
              <w:rPr>
                <w:sz w:val="24"/>
              </w:rPr>
              <w:t xml:space="preserve">П12740022457</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Растворобетонный узел</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74:36:0210002:99</w:t>
            </w:r>
            <w:r/>
          </w:p>
        </w:tc>
        <w:tc>
          <w:tcPr>
            <w:tcW w:w="1642" w:type="dxa"/>
            <w:vAlign w:val="center"/>
            <w:textDirection w:val="lrTb"/>
            <w:noWrap w:val="false"/>
          </w:tcPr>
          <w:p>
            <w:pPr>
              <w:pStyle w:val="1231"/>
              <w:jc w:val="center"/>
            </w:pPr>
            <w:r>
              <w:rPr>
                <w:sz w:val="24"/>
              </w:rPr>
              <w:t xml:space="preserve">П12740022456</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242</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W w:w="3046" w:type="dxa"/>
            <w:vAlign w:val="center"/>
            <w:vMerge w:val="restart"/>
            <w:textDirection w:val="lrTb"/>
            <w:noWrap w:val="false"/>
          </w:tcPr>
          <w:p>
            <w:pPr>
              <w:pStyle w:val="1231"/>
              <w:jc w:val="center"/>
            </w:pPr>
            <w:r>
              <w:rPr>
                <w:sz w:val="24"/>
              </w:rPr>
              <w:t xml:space="preserve">Челябинская область, г. Челябинск, р-н Тракторозаводский, ул. Линейная, 92</w:t>
            </w:r>
            <w:r/>
          </w:p>
        </w:tc>
        <w:tc>
          <w:tcPr>
            <w:tcW w:w="2299" w:type="dxa"/>
            <w:vAlign w:val="center"/>
            <w:textDirection w:val="lrTb"/>
            <w:noWrap w:val="false"/>
          </w:tcPr>
          <w:p>
            <w:pPr>
              <w:pStyle w:val="1231"/>
              <w:jc w:val="center"/>
            </w:pPr>
            <w:r>
              <w:rPr>
                <w:sz w:val="24"/>
              </w:rPr>
              <w:t xml:space="preserve">74:36:0210002:362</w:t>
            </w:r>
            <w:r/>
          </w:p>
        </w:tc>
        <w:tc>
          <w:tcPr>
            <w:tcW w:w="1642" w:type="dxa"/>
            <w:vAlign w:val="center"/>
            <w:textDirection w:val="lrTb"/>
            <w:noWrap w:val="false"/>
          </w:tcPr>
          <w:p>
            <w:pPr>
              <w:pStyle w:val="1231"/>
              <w:jc w:val="center"/>
            </w:pPr>
            <w:r>
              <w:rPr>
                <w:sz w:val="24"/>
              </w:rPr>
              <w:t xml:space="preserve">П11740015335</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Склад</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74:36:0210002:103</w:t>
            </w:r>
            <w:r/>
          </w:p>
        </w:tc>
        <w:tc>
          <w:tcPr>
            <w:tcW w:w="1642" w:type="dxa"/>
            <w:vAlign w:val="center"/>
            <w:textDirection w:val="lrTb"/>
            <w:noWrap w:val="false"/>
          </w:tcPr>
          <w:p>
            <w:pPr>
              <w:pStyle w:val="1231"/>
              <w:jc w:val="center"/>
            </w:pPr>
            <w:r>
              <w:rPr>
                <w:sz w:val="24"/>
              </w:rPr>
              <w:t xml:space="preserve">П12740022467</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 (производственное здание гаража)</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74:36:0210002:110</w:t>
            </w:r>
            <w:r/>
          </w:p>
        </w:tc>
        <w:tc>
          <w:tcPr>
            <w:tcW w:w="1642" w:type="dxa"/>
            <w:vAlign w:val="center"/>
            <w:textDirection w:val="lrTb"/>
            <w:noWrap w:val="false"/>
          </w:tcPr>
          <w:p>
            <w:pPr>
              <w:pStyle w:val="1231"/>
              <w:jc w:val="center"/>
            </w:pPr>
            <w:r>
              <w:rPr>
                <w:sz w:val="24"/>
              </w:rPr>
              <w:t xml:space="preserve">П12740022468</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Гаражи</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74:36:0210002:111</w:t>
            </w:r>
            <w:r/>
          </w:p>
        </w:tc>
        <w:tc>
          <w:tcPr>
            <w:tcW w:w="1642" w:type="dxa"/>
            <w:vAlign w:val="center"/>
            <w:textDirection w:val="lrTb"/>
            <w:noWrap w:val="false"/>
          </w:tcPr>
          <w:p>
            <w:pPr>
              <w:pStyle w:val="1231"/>
              <w:jc w:val="center"/>
            </w:pPr>
            <w:r>
              <w:rPr>
                <w:sz w:val="24"/>
              </w:rPr>
              <w:t xml:space="preserve">П12740022466</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 (здание управления)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74:36:0210002:116</w:t>
            </w:r>
            <w:r/>
          </w:p>
        </w:tc>
        <w:tc>
          <w:tcPr>
            <w:tcW w:w="1642" w:type="dxa"/>
            <w:vAlign w:val="center"/>
            <w:textDirection w:val="lrTb"/>
            <w:noWrap w:val="false"/>
          </w:tcPr>
          <w:p>
            <w:pPr>
              <w:pStyle w:val="1231"/>
              <w:jc w:val="center"/>
            </w:pPr>
            <w:r>
              <w:rPr>
                <w:sz w:val="24"/>
              </w:rPr>
              <w:t xml:space="preserve">П12740022465</w:t>
            </w:r>
            <w:r/>
          </w:p>
        </w:tc>
        <w:tc>
          <w:tcPr>
            <w:vMerge w:val="continue"/>
            <w:textDirection w:val="lrTb"/>
            <w:noWrap w:val="false"/>
          </w:tcPr>
          <w:p>
            <w:r/>
            <w:r/>
          </w:p>
        </w:tc>
        <w:tc>
          <w:tcPr>
            <w:vMerge w:val="continue"/>
            <w:textDirection w:val="lrTb"/>
            <w:noWrap w:val="false"/>
          </w:tcPr>
          <w:p>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 (диспетчер, весовая), общая площадь 79,7 кв. м</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74:36:0210002:338</w:t>
            </w:r>
            <w:r/>
          </w:p>
        </w:tc>
        <w:tc>
          <w:tcPr>
            <w:tcW w:w="1642" w:type="dxa"/>
            <w:vAlign w:val="center"/>
            <w:textDirection w:val="lrTb"/>
            <w:noWrap w:val="false"/>
          </w:tcPr>
          <w:p>
            <w:pPr>
              <w:pStyle w:val="1231"/>
              <w:jc w:val="center"/>
            </w:pPr>
            <w:r>
              <w:rPr>
                <w:sz w:val="24"/>
              </w:rPr>
              <w:t xml:space="preserve">П12740022464</w:t>
            </w:r>
            <w:r/>
          </w:p>
        </w:tc>
        <w:tc>
          <w:tcPr>
            <w:vMerge w:val="continue"/>
            <w:textDirection w:val="lrTb"/>
            <w:noWrap w:val="false"/>
          </w:tcPr>
          <w:p>
            <w:r/>
            <w:r/>
          </w:p>
        </w:tc>
        <w:tc>
          <w:tcPr>
            <w:vMerge w:val="continue"/>
            <w:textDirection w:val="lrTb"/>
            <w:noWrap w:val="false"/>
          </w:tcPr>
          <w:p>
            <w:r/>
            <w:r/>
          </w:p>
        </w:tc>
      </w:tr>
      <w:tr>
        <w:tblPrEx/>
        <w:trPr/>
        <w:tc>
          <w:tcPr>
            <w:tcW w:w="567" w:type="dxa"/>
            <w:vAlign w:val="center"/>
            <w:textDirection w:val="lrTb"/>
            <w:noWrap w:val="false"/>
          </w:tcPr>
          <w:p>
            <w:pPr>
              <w:pStyle w:val="1231"/>
              <w:jc w:val="center"/>
            </w:pPr>
            <w:r>
              <w:rPr>
                <w:sz w:val="24"/>
              </w:rPr>
              <w:t xml:space="preserve">243</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Новосибирская область, городской округ город Новосибирск, город Новосибирск, улица Владимировская, здание 26/1</w:t>
            </w:r>
            <w:r/>
          </w:p>
        </w:tc>
        <w:tc>
          <w:tcPr>
            <w:tcW w:w="2299" w:type="dxa"/>
            <w:vAlign w:val="center"/>
            <w:textDirection w:val="lrTb"/>
            <w:noWrap w:val="false"/>
          </w:tcPr>
          <w:p>
            <w:pPr>
              <w:pStyle w:val="1231"/>
              <w:jc w:val="center"/>
            </w:pPr>
            <w:r>
              <w:rPr>
                <w:sz w:val="24"/>
              </w:rPr>
              <w:t xml:space="preserve">54:35:032830:1696</w:t>
            </w:r>
            <w:r/>
          </w:p>
        </w:tc>
        <w:tc>
          <w:tcPr>
            <w:tcW w:w="1642" w:type="dxa"/>
            <w:vAlign w:val="center"/>
            <w:textDirection w:val="lrTb"/>
            <w:noWrap w:val="false"/>
          </w:tcPr>
          <w:p>
            <w:pPr>
              <w:pStyle w:val="1231"/>
              <w:jc w:val="center"/>
            </w:pPr>
            <w:r>
              <w:rPr>
                <w:sz w:val="24"/>
              </w:rPr>
              <w:t xml:space="preserve">П13550027163</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244</w:t>
            </w:r>
            <w:r/>
          </w:p>
        </w:tc>
        <w:tc>
          <w:tcPr>
            <w:tcW w:w="3045" w:type="dxa"/>
            <w:vAlign w:val="center"/>
            <w:textDirection w:val="lrTb"/>
            <w:noWrap w:val="false"/>
          </w:tcPr>
          <w:p>
            <w:pPr>
              <w:pStyle w:val="1231"/>
            </w:pPr>
            <w:r>
              <w:rPr>
                <w:sz w:val="24"/>
              </w:rPr>
              <w:t xml:space="preserve">Помещение</w:t>
            </w:r>
            <w:r/>
          </w:p>
        </w:tc>
        <w:tc>
          <w:tcPr>
            <w:tcW w:w="3046" w:type="dxa"/>
            <w:vAlign w:val="center"/>
            <w:textDirection w:val="lrTb"/>
            <w:noWrap w:val="false"/>
          </w:tcPr>
          <w:p>
            <w:pPr>
              <w:pStyle w:val="1231"/>
              <w:jc w:val="center"/>
            </w:pPr>
            <w:r>
              <w:rPr>
                <w:sz w:val="24"/>
              </w:rPr>
              <w:t xml:space="preserve">Новосибирская область, г. Новосибирск, Заельцовский, ул. Дмитрия Донского, д. 21/1</w:t>
            </w:r>
            <w:r/>
          </w:p>
        </w:tc>
        <w:tc>
          <w:tcPr>
            <w:tcW w:w="2299" w:type="dxa"/>
            <w:vAlign w:val="center"/>
            <w:textDirection w:val="lrTb"/>
            <w:noWrap w:val="false"/>
          </w:tcPr>
          <w:p>
            <w:pPr>
              <w:pStyle w:val="1231"/>
              <w:jc w:val="center"/>
            </w:pPr>
            <w:r>
              <w:rPr>
                <w:sz w:val="24"/>
              </w:rPr>
              <w:t xml:space="preserve">54:35:032685:3793</w:t>
            </w:r>
            <w:r/>
          </w:p>
        </w:tc>
        <w:tc>
          <w:tcPr>
            <w:tcW w:w="1642" w:type="dxa"/>
            <w:vAlign w:val="center"/>
            <w:textDirection w:val="lrTb"/>
            <w:noWrap w:val="false"/>
          </w:tcPr>
          <w:p>
            <w:pPr>
              <w:pStyle w:val="1231"/>
              <w:jc w:val="center"/>
            </w:pPr>
            <w:r>
              <w:rPr>
                <w:sz w:val="24"/>
              </w:rPr>
              <w:t xml:space="preserve">П13550027161</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245</w:t>
            </w:r>
            <w:r/>
          </w:p>
        </w:tc>
        <w:tc>
          <w:tcPr>
            <w:tcW w:w="3045" w:type="dxa"/>
            <w:vAlign w:val="center"/>
            <w:textDirection w:val="lrTb"/>
            <w:noWrap w:val="false"/>
          </w:tcPr>
          <w:p>
            <w:pPr>
              <w:pStyle w:val="1231"/>
            </w:pPr>
            <w:r>
              <w:rPr>
                <w:sz w:val="24"/>
              </w:rPr>
              <w:t xml:space="preserve">1/172 доли в праве общей долевой собственности на нежилое помещение</w:t>
            </w:r>
            <w:r/>
          </w:p>
        </w:tc>
        <w:tc>
          <w:tcPr>
            <w:tcW w:w="3046" w:type="dxa"/>
            <w:vAlign w:val="center"/>
            <w:textDirection w:val="lrTb"/>
            <w:noWrap w:val="false"/>
          </w:tcPr>
          <w:p>
            <w:pPr>
              <w:pStyle w:val="1231"/>
              <w:jc w:val="center"/>
            </w:pPr>
            <w:r>
              <w:rPr>
                <w:sz w:val="24"/>
              </w:rPr>
              <w:t xml:space="preserve">Новосибирская область, городской округ город Новосибирск, город Новосибирск, улица Галущака, дом 15</w:t>
            </w:r>
            <w:r/>
          </w:p>
        </w:tc>
        <w:tc>
          <w:tcPr>
            <w:tcW w:w="2299" w:type="dxa"/>
            <w:vAlign w:val="center"/>
            <w:textDirection w:val="lrTb"/>
            <w:noWrap w:val="false"/>
          </w:tcPr>
          <w:p>
            <w:pPr>
              <w:pStyle w:val="1231"/>
              <w:jc w:val="center"/>
            </w:pPr>
            <w:r>
              <w:rPr>
                <w:sz w:val="24"/>
              </w:rPr>
              <w:t xml:space="preserve">54:35:032770:8718</w:t>
            </w:r>
            <w:r/>
          </w:p>
        </w:tc>
        <w:tc>
          <w:tcPr>
            <w:tcW w:w="1642" w:type="dxa"/>
            <w:vAlign w:val="center"/>
            <w:textDirection w:val="lrTb"/>
            <w:noWrap w:val="false"/>
          </w:tcPr>
          <w:p>
            <w:pPr>
              <w:pStyle w:val="1231"/>
              <w:jc w:val="center"/>
            </w:pPr>
            <w:r>
              <w:rPr>
                <w:sz w:val="24"/>
              </w:rPr>
              <w:t xml:space="preserve">П26550000025</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textDirection w:val="lrTb"/>
            <w:noWrap w:val="false"/>
          </w:tcPr>
          <w:p>
            <w:pPr>
              <w:pStyle w:val="1231"/>
              <w:jc w:val="center"/>
            </w:pPr>
            <w:r>
              <w:rPr>
                <w:sz w:val="24"/>
              </w:rPr>
              <w:t xml:space="preserve">246</w:t>
            </w:r>
            <w:r/>
          </w:p>
        </w:tc>
        <w:tc>
          <w:tcPr>
            <w:tcW w:w="3045" w:type="dxa"/>
            <w:vAlign w:val="center"/>
            <w:textDirection w:val="lrTb"/>
            <w:noWrap w:val="false"/>
          </w:tcPr>
          <w:p>
            <w:pPr>
              <w:pStyle w:val="1231"/>
            </w:pPr>
            <w:r>
              <w:rPr>
                <w:sz w:val="24"/>
              </w:rPr>
              <w:t xml:space="preserve">Нежилое помещение в жилом доме</w:t>
            </w:r>
            <w:r/>
          </w:p>
        </w:tc>
        <w:tc>
          <w:tcPr>
            <w:tcW w:w="3046" w:type="dxa"/>
            <w:vAlign w:val="center"/>
            <w:textDirection w:val="lrTb"/>
            <w:noWrap w:val="false"/>
          </w:tcPr>
          <w:p>
            <w:pPr>
              <w:pStyle w:val="1231"/>
              <w:jc w:val="center"/>
            </w:pPr>
            <w:r>
              <w:rPr>
                <w:sz w:val="24"/>
              </w:rPr>
              <w:t xml:space="preserve">Алтайский край, г. Бийск, ул. Матросова, д. 65, пом. н-35</w:t>
            </w:r>
            <w:r/>
          </w:p>
        </w:tc>
        <w:tc>
          <w:tcPr>
            <w:tcW w:w="2299" w:type="dxa"/>
            <w:vAlign w:val="center"/>
            <w:textDirection w:val="lrTb"/>
            <w:noWrap w:val="false"/>
          </w:tcPr>
          <w:p>
            <w:pPr>
              <w:pStyle w:val="1231"/>
              <w:jc w:val="center"/>
            </w:pPr>
            <w:r>
              <w:rPr>
                <w:sz w:val="24"/>
              </w:rPr>
              <w:t xml:space="preserve">22:65:011604:186</w:t>
            </w:r>
            <w:r/>
          </w:p>
        </w:tc>
        <w:tc>
          <w:tcPr>
            <w:tcW w:w="1642" w:type="dxa"/>
            <w:vAlign w:val="center"/>
            <w:textDirection w:val="lrTb"/>
            <w:noWrap w:val="false"/>
          </w:tcPr>
          <w:p>
            <w:pPr>
              <w:pStyle w:val="1231"/>
              <w:jc w:val="center"/>
            </w:pPr>
            <w:r>
              <w:rPr>
                <w:sz w:val="24"/>
              </w:rPr>
              <w:t xml:space="preserve">П13220008932</w:t>
            </w:r>
            <w:r/>
          </w:p>
        </w:tc>
        <w:tc>
          <w:tcPr>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textDirection w:val="lrTb"/>
            <w:noWrap w:val="false"/>
          </w:tcPr>
          <w:p>
            <w:pPr>
              <w:pStyle w:val="1231"/>
              <w:jc w:val="center"/>
            </w:pPr>
            <w:r>
              <w:rPr>
                <w:sz w:val="24"/>
              </w:rPr>
              <w:t xml:space="preserve">2026</w:t>
            </w:r>
            <w:r/>
          </w:p>
        </w:tc>
      </w:tr>
      <w:tr>
        <w:tblPrEx/>
        <w:trPr/>
        <w:tc>
          <w:tcPr>
            <w:tcW w:w="567" w:type="dxa"/>
            <w:vAlign w:val="center"/>
            <w:vMerge w:val="restart"/>
            <w:textDirection w:val="lrTb"/>
            <w:noWrap w:val="false"/>
          </w:tcPr>
          <w:p>
            <w:pPr>
              <w:pStyle w:val="1231"/>
              <w:jc w:val="center"/>
            </w:pPr>
            <w:r>
              <w:rPr>
                <w:sz w:val="24"/>
              </w:rPr>
              <w:t xml:space="preserve">247</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Алтайский край, г. Бийск, южнее по ул. Яминская, 1, д. 1</w:t>
            </w:r>
            <w:r/>
          </w:p>
        </w:tc>
        <w:tc>
          <w:tcPr>
            <w:tcW w:w="2299" w:type="dxa"/>
            <w:vAlign w:val="center"/>
            <w:textDirection w:val="lrTb"/>
            <w:noWrap w:val="false"/>
          </w:tcPr>
          <w:p>
            <w:pPr>
              <w:pStyle w:val="1231"/>
              <w:jc w:val="center"/>
            </w:pPr>
            <w:r>
              <w:rPr>
                <w:sz w:val="24"/>
              </w:rPr>
              <w:t xml:space="preserve">22:65:014313:66</w:t>
            </w:r>
            <w:r/>
          </w:p>
        </w:tc>
        <w:tc>
          <w:tcPr>
            <w:tcW w:w="1642" w:type="dxa"/>
            <w:vAlign w:val="center"/>
            <w:textDirection w:val="lrTb"/>
            <w:noWrap w:val="false"/>
          </w:tcPr>
          <w:p>
            <w:pPr>
              <w:pStyle w:val="1231"/>
              <w:jc w:val="center"/>
            </w:pPr>
            <w:r>
              <w:rPr>
                <w:sz w:val="24"/>
              </w:rPr>
              <w:t xml:space="preserve">П11220285580</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склад</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22:65:014313:65</w:t>
            </w:r>
            <w:r/>
          </w:p>
        </w:tc>
        <w:tc>
          <w:tcPr>
            <w:tcW w:w="1642" w:type="dxa"/>
            <w:vAlign w:val="center"/>
            <w:textDirection w:val="lrTb"/>
            <w:noWrap w:val="false"/>
          </w:tcPr>
          <w:p>
            <w:pPr>
              <w:pStyle w:val="1231"/>
              <w:jc w:val="center"/>
            </w:pPr>
            <w:r>
              <w:rPr>
                <w:sz w:val="24"/>
              </w:rPr>
              <w:t xml:space="preserve">П12220015061</w:t>
            </w:r>
            <w:r/>
          </w:p>
        </w:tc>
        <w:tc>
          <w:tcPr>
            <w:vMerge w:val="continue"/>
            <w:textDirection w:val="lrTb"/>
            <w:noWrap w:val="false"/>
          </w:tcPr>
          <w:p>
            <w:r/>
            <w:r/>
          </w:p>
        </w:tc>
        <w:tc>
          <w:tcPr>
            <w:vMerge w:val="continue"/>
            <w:textDirection w:val="lrTb"/>
            <w:noWrap w:val="false"/>
          </w:tcPr>
          <w:p>
            <w:r/>
            <w:r/>
          </w:p>
        </w:tc>
      </w:tr>
      <w:tr>
        <w:tblPrEx/>
        <w:trPr/>
        <w:tc>
          <w:tcPr>
            <w:tcW w:w="567" w:type="dxa"/>
            <w:vAlign w:val="center"/>
            <w:vMerge w:val="restart"/>
            <w:textDirection w:val="lrTb"/>
            <w:noWrap w:val="false"/>
          </w:tcPr>
          <w:p>
            <w:pPr>
              <w:pStyle w:val="1231"/>
              <w:jc w:val="center"/>
            </w:pPr>
            <w:r>
              <w:rPr>
                <w:sz w:val="24"/>
              </w:rPr>
              <w:t xml:space="preserve">248</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vMerge w:val="restart"/>
            <w:textDirection w:val="lrTb"/>
            <w:noWrap w:val="false"/>
          </w:tcPr>
          <w:p>
            <w:pPr>
              <w:pStyle w:val="1231"/>
              <w:jc w:val="center"/>
            </w:pPr>
            <w:r>
              <w:rPr>
                <w:sz w:val="24"/>
              </w:rPr>
              <w:t xml:space="preserve">Московская обл., р-н Дмитровский, г/п Дмитров, д. Голявино, строение 39а</w:t>
            </w:r>
            <w:r/>
          </w:p>
        </w:tc>
        <w:tc>
          <w:tcPr>
            <w:tcW w:w="2299" w:type="dxa"/>
            <w:vAlign w:val="center"/>
            <w:textDirection w:val="lrTb"/>
            <w:noWrap w:val="false"/>
          </w:tcPr>
          <w:p>
            <w:pPr>
              <w:pStyle w:val="1231"/>
              <w:jc w:val="center"/>
            </w:pPr>
            <w:r>
              <w:rPr>
                <w:sz w:val="24"/>
              </w:rPr>
              <w:t xml:space="preserve">50:04:0180106:68</w:t>
            </w:r>
            <w:r/>
          </w:p>
        </w:tc>
        <w:tc>
          <w:tcPr>
            <w:tcW w:w="1642" w:type="dxa"/>
            <w:vAlign w:val="center"/>
            <w:textDirection w:val="lrTb"/>
            <w:noWrap w:val="false"/>
          </w:tcPr>
          <w:p>
            <w:pPr>
              <w:pStyle w:val="1231"/>
              <w:jc w:val="center"/>
            </w:pPr>
            <w:r>
              <w:rPr>
                <w:sz w:val="24"/>
              </w:rPr>
              <w:t xml:space="preserve">П11510048893</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 - спортивно-оздоровительного назначения</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50:04:0180107:219</w:t>
            </w:r>
            <w:r/>
          </w:p>
        </w:tc>
        <w:tc>
          <w:tcPr>
            <w:tcW w:w="1642" w:type="dxa"/>
            <w:vAlign w:val="center"/>
            <w:textDirection w:val="lrTb"/>
            <w:noWrap w:val="false"/>
          </w:tcPr>
          <w:p>
            <w:pPr>
              <w:pStyle w:val="1231"/>
              <w:jc w:val="center"/>
            </w:pPr>
            <w:r>
              <w:rPr>
                <w:sz w:val="24"/>
              </w:rPr>
              <w:t xml:space="preserve">П12510084790</w:t>
            </w:r>
            <w:r/>
          </w:p>
        </w:tc>
        <w:tc>
          <w:tcPr>
            <w:vMerge w:val="continue"/>
            <w:textDirection w:val="lrTb"/>
            <w:noWrap w:val="false"/>
          </w:tcPr>
          <w:p>
            <w:r/>
            <w:r/>
          </w:p>
        </w:tc>
        <w:tc>
          <w:tcPr>
            <w:vMerge w:val="continue"/>
            <w:textDirection w:val="lrTb"/>
            <w:noWrap w:val="false"/>
          </w:tcPr>
          <w:p>
            <w:r/>
            <w:r/>
          </w:p>
        </w:tc>
      </w:tr>
      <w:tr>
        <w:tblPrEx/>
        <w:trPr/>
        <w:tc>
          <w:tcPr>
            <w:tcW w:w="567" w:type="dxa"/>
            <w:vMerge w:val="restart"/>
            <w:textDirection w:val="lrTb"/>
            <w:noWrap w:val="false"/>
          </w:tcPr>
          <w:p>
            <w:pPr>
              <w:pStyle w:val="1231"/>
              <w:jc w:val="center"/>
            </w:pPr>
            <w:r>
              <w:rPr>
                <w:sz w:val="24"/>
              </w:rPr>
              <w:t xml:space="preserve">249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Merge w:val="restart"/>
            <w:textDirection w:val="lrTb"/>
            <w:noWrap w:val="false"/>
          </w:tcPr>
          <w:p>
            <w:pPr>
              <w:pStyle w:val="1231"/>
              <w:jc w:val="center"/>
            </w:pPr>
            <w:r>
              <w:rPr>
                <w:sz w:val="24"/>
              </w:rPr>
              <w:t xml:space="preserve">Московская область, г.о. Красногорск, п. Мечниково, тер. Потребительского гаражно-эксплуатационного кооператива Медик-2, з/у 5/140</w:t>
            </w:r>
            <w:r/>
          </w:p>
        </w:tc>
        <w:tc>
          <w:tcPr>
            <w:tcW w:w="2299" w:type="dxa"/>
            <w:vAlign w:val="center"/>
            <w:textDirection w:val="lrTb"/>
            <w:noWrap w:val="false"/>
          </w:tcPr>
          <w:p>
            <w:pPr>
              <w:pStyle w:val="1231"/>
              <w:jc w:val="center"/>
            </w:pPr>
            <w:r>
              <w:rPr>
                <w:sz w:val="24"/>
              </w:rPr>
              <w:t xml:space="preserve">50:11:0050301:5056</w:t>
            </w:r>
            <w:r/>
          </w:p>
        </w:tc>
        <w:tc>
          <w:tcPr>
            <w:tcW w:w="1642" w:type="dxa"/>
            <w:vAlign w:val="center"/>
            <w:textDirection w:val="lrTb"/>
            <w:noWrap w:val="false"/>
          </w:tcPr>
          <w:p>
            <w:pPr>
              <w:pStyle w:val="1231"/>
              <w:jc w:val="center"/>
            </w:pPr>
            <w:r>
              <w:rPr>
                <w:sz w:val="24"/>
              </w:rPr>
              <w:t xml:space="preserve">П11510049132</w:t>
            </w:r>
            <w:r/>
          </w:p>
        </w:tc>
        <w:tc>
          <w:tcPr>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W w:w="1020" w:type="dxa"/>
            <w:vAlign w:val="center"/>
            <w:vMerge w:val="restart"/>
            <w:textDirection w:val="lrTb"/>
            <w:noWrap w:val="false"/>
          </w:tcPr>
          <w:p>
            <w:pPr>
              <w:pStyle w:val="1231"/>
              <w:jc w:val="center"/>
            </w:pPr>
            <w:r>
              <w:rPr>
                <w:sz w:val="24"/>
              </w:rPr>
              <w:t xml:space="preserve">2026</w:t>
            </w:r>
            <w:r/>
          </w:p>
        </w:tc>
      </w:tr>
      <w:tr>
        <w:tblPrEx/>
        <w:trPr/>
        <w:tc>
          <w:tcPr>
            <w:vMerge w:val="continue"/>
            <w:textDirection w:val="lrTb"/>
            <w:noWrap w:val="false"/>
          </w:tcPr>
          <w:p>
            <w:r/>
            <w:r/>
          </w:p>
        </w:tc>
        <w:tc>
          <w:tcPr>
            <w:tcW w:w="3045" w:type="dxa"/>
            <w:vAlign w:val="center"/>
            <w:textDirection w:val="lrTb"/>
            <w:noWrap w:val="false"/>
          </w:tcPr>
          <w:p>
            <w:pPr>
              <w:pStyle w:val="1231"/>
            </w:pPr>
            <w:r>
              <w:rPr>
                <w:sz w:val="24"/>
              </w:rPr>
              <w:t xml:space="preserve">Гараж</w:t>
            </w:r>
            <w:r/>
          </w:p>
        </w:tc>
        <w:tc>
          <w:tcPr>
            <w:vMerge w:val="continue"/>
            <w:textDirection w:val="lrTb"/>
            <w:noWrap w:val="false"/>
          </w:tcPr>
          <w:p>
            <w:r/>
            <w:r/>
          </w:p>
        </w:tc>
        <w:tc>
          <w:tcPr>
            <w:tcW w:w="2299" w:type="dxa"/>
            <w:vAlign w:val="center"/>
            <w:textDirection w:val="lrTb"/>
            <w:noWrap w:val="false"/>
          </w:tcPr>
          <w:p>
            <w:pPr>
              <w:pStyle w:val="1231"/>
              <w:jc w:val="center"/>
            </w:pPr>
            <w:r>
              <w:rPr>
                <w:sz w:val="24"/>
              </w:rPr>
              <w:t xml:space="preserve">50:11:0000000:88979</w:t>
            </w:r>
            <w:r/>
          </w:p>
        </w:tc>
        <w:tc>
          <w:tcPr>
            <w:tcW w:w="1642" w:type="dxa"/>
            <w:vAlign w:val="center"/>
            <w:textDirection w:val="lrTb"/>
            <w:noWrap w:val="false"/>
          </w:tcPr>
          <w:p>
            <w:pPr>
              <w:pStyle w:val="1231"/>
              <w:jc w:val="center"/>
            </w:pPr>
            <w:r>
              <w:rPr>
                <w:sz w:val="24"/>
              </w:rPr>
              <w:t xml:space="preserve">П12510084983</w:t>
            </w:r>
            <w:r/>
          </w:p>
        </w:tc>
        <w:tc>
          <w:tcPr>
            <w:vMerge w:val="continue"/>
            <w:textDirection w:val="lrTb"/>
            <w:noWrap w:val="false"/>
          </w:tcPr>
          <w:p>
            <w:r/>
            <w:r/>
          </w:p>
        </w:tc>
        <w:tc>
          <w:tcPr>
            <w:vMerge w:val="continue"/>
            <w:textDirection w:val="lrTb"/>
            <w:noWrap w:val="false"/>
          </w:tcPr>
          <w:p>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250</w:t>
            </w:r>
            <w:r/>
          </w:p>
        </w:tc>
        <w:tc>
          <w:tcPr>
            <w:tcW w:w="3045" w:type="dxa"/>
            <w:vAlign w:val="center"/>
            <w:textDirection w:val="lrTb"/>
            <w:noWrap w:val="false"/>
          </w:tcPr>
          <w:p>
            <w:pPr>
              <w:pStyle w:val="1231"/>
            </w:pPr>
            <w:r>
              <w:rPr>
                <w:sz w:val="24"/>
              </w:rPr>
              <w:t xml:space="preserve">1/2 доли в праве общей долевой собственности на земельный участок с расположенным на нем объектом недвижимого имущества:</w:t>
            </w:r>
            <w:r/>
          </w:p>
        </w:tc>
        <w:tc>
          <w:tcPr>
            <w:tcW w:w="3046" w:type="dxa"/>
            <w:vAlign w:val="center"/>
            <w:textDirection w:val="lrTb"/>
            <w:noWrap w:val="false"/>
          </w:tcPr>
          <w:p>
            <w:pPr>
              <w:pStyle w:val="1231"/>
              <w:jc w:val="center"/>
            </w:pPr>
            <w:r>
              <w:rPr>
                <w:sz w:val="24"/>
              </w:rPr>
              <w:t xml:space="preserve">Тамбовская область, городской округ город Тамбов, город Тамбов, улица Бастионная, 8-с</w:t>
            </w:r>
            <w:r/>
          </w:p>
        </w:tc>
        <w:tc>
          <w:tcPr>
            <w:tcW w:w="2299" w:type="dxa"/>
            <w:vAlign w:val="center"/>
            <w:textDirection w:val="lrTb"/>
            <w:noWrap w:val="false"/>
          </w:tcPr>
          <w:p>
            <w:pPr>
              <w:pStyle w:val="1231"/>
              <w:jc w:val="center"/>
            </w:pPr>
            <w:r>
              <w:rPr>
                <w:sz w:val="24"/>
              </w:rPr>
              <w:t xml:space="preserve">68:29:0314001:34</w:t>
            </w:r>
            <w:r/>
          </w:p>
        </w:tc>
        <w:tc>
          <w:tcPr>
            <w:tcW w:w="1642" w:type="dxa"/>
            <w:vAlign w:val="center"/>
            <w:textDirection w:val="lrTb"/>
            <w:noWrap w:val="false"/>
          </w:tcPr>
          <w:p>
            <w:pPr>
              <w:pStyle w:val="1231"/>
              <w:jc w:val="center"/>
            </w:pPr>
            <w:r>
              <w:rPr>
                <w:sz w:val="24"/>
              </w:rPr>
              <w:t xml:space="preserve">П11680008888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1/2 доли в праве общей долевой собственности на нежилое здание - склад</w:t>
            </w:r>
            <w:r/>
          </w:p>
        </w:tc>
        <w:tc>
          <w:tcPr>
            <w:tcBorders>
              <w:bottom w:val="none" w:color="000000" w:sz="4" w:space="0"/>
            </w:tcBorders>
            <w:tcW w:w="3046" w:type="dxa"/>
            <w:vAlign w:val="center"/>
            <w:textDirection w:val="lrTb"/>
            <w:noWrap w:val="false"/>
          </w:tcPr>
          <w:p>
            <w:pPr>
              <w:pStyle w:val="1231"/>
              <w:jc w:val="center"/>
            </w:pPr>
            <w:r>
              <w:rPr>
                <w:sz w:val="24"/>
              </w:rPr>
              <w:t xml:space="preserve">Тамбовская область, г. Тамбов, ул. Бастионная, д. 8с</w:t>
            </w:r>
            <w:r/>
          </w:p>
        </w:tc>
        <w:tc>
          <w:tcPr>
            <w:tcBorders>
              <w:bottom w:val="none" w:color="000000" w:sz="4" w:space="0"/>
            </w:tcBorders>
            <w:tcW w:w="2299" w:type="dxa"/>
            <w:vAlign w:val="center"/>
            <w:textDirection w:val="lrTb"/>
            <w:noWrap w:val="false"/>
          </w:tcPr>
          <w:p>
            <w:pPr>
              <w:pStyle w:val="1231"/>
              <w:jc w:val="center"/>
            </w:pPr>
            <w:r>
              <w:rPr>
                <w:sz w:val="24"/>
              </w:rPr>
              <w:t xml:space="preserve">68:29:0304001:80</w:t>
            </w:r>
            <w:r/>
          </w:p>
        </w:tc>
        <w:tc>
          <w:tcPr>
            <w:tcBorders>
              <w:bottom w:val="none" w:color="000000" w:sz="4" w:space="0"/>
            </w:tcBorders>
            <w:tcW w:w="1642" w:type="dxa"/>
            <w:vAlign w:val="center"/>
            <w:textDirection w:val="lrTb"/>
            <w:noWrap w:val="false"/>
          </w:tcPr>
          <w:p>
            <w:pPr>
              <w:pStyle w:val="1231"/>
              <w:jc w:val="center"/>
            </w:pPr>
            <w:r>
              <w:rPr>
                <w:sz w:val="24"/>
              </w:rPr>
              <w:t xml:space="preserve">П12680066653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250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251</w:t>
            </w:r>
            <w:r/>
          </w:p>
        </w:tc>
        <w:tc>
          <w:tcPr>
            <w:tcW w:w="3045" w:type="dxa"/>
            <w:vAlign w:val="center"/>
            <w:textDirection w:val="lrTb"/>
            <w:noWrap w:val="false"/>
          </w:tcPr>
          <w:p>
            <w:pPr>
              <w:pStyle w:val="1231"/>
            </w:pPr>
            <w:r>
              <w:rPr>
                <w:sz w:val="24"/>
              </w:rPr>
              <w:t xml:space="preserve">1/2 доли в праве общей долевой собственности на земельный участок с расположенным на нем объектом недвижимого имущества:</w:t>
            </w:r>
            <w:r/>
          </w:p>
        </w:tc>
        <w:tc>
          <w:tcPr>
            <w:tcW w:w="3046" w:type="dxa"/>
            <w:vAlign w:val="center"/>
            <w:textDirection w:val="lrTb"/>
            <w:noWrap w:val="false"/>
          </w:tcPr>
          <w:p>
            <w:pPr>
              <w:pStyle w:val="1231"/>
              <w:jc w:val="center"/>
            </w:pPr>
            <w:r>
              <w:rPr>
                <w:sz w:val="24"/>
              </w:rPr>
              <w:t xml:space="preserve">Тамбовская область, городской округ город Тамбов, поселок Тригуляй, улица Солнечная, дом 14</w:t>
            </w:r>
            <w:r/>
          </w:p>
        </w:tc>
        <w:tc>
          <w:tcPr>
            <w:tcW w:w="2299" w:type="dxa"/>
            <w:vAlign w:val="center"/>
            <w:textDirection w:val="lrTb"/>
            <w:noWrap w:val="false"/>
          </w:tcPr>
          <w:p>
            <w:pPr>
              <w:pStyle w:val="1231"/>
              <w:jc w:val="center"/>
            </w:pPr>
            <w:r>
              <w:rPr>
                <w:sz w:val="24"/>
              </w:rPr>
              <w:t xml:space="preserve">68:15:4901001:229</w:t>
            </w:r>
            <w:r/>
          </w:p>
        </w:tc>
        <w:tc>
          <w:tcPr>
            <w:tcW w:w="1642" w:type="dxa"/>
            <w:vAlign w:val="center"/>
            <w:textDirection w:val="lrTb"/>
            <w:noWrap w:val="false"/>
          </w:tcPr>
          <w:p>
            <w:pPr>
              <w:pStyle w:val="1231"/>
              <w:jc w:val="center"/>
            </w:pPr>
            <w:r>
              <w:rPr>
                <w:sz w:val="24"/>
              </w:rPr>
              <w:t xml:space="preserve">П11680008886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1/2 доли в праве общей долевой собственности на нежилое здание</w:t>
            </w:r>
            <w:r/>
          </w:p>
        </w:tc>
        <w:tc>
          <w:tcPr>
            <w:tcBorders>
              <w:bottom w:val="none" w:color="000000" w:sz="4" w:space="0"/>
            </w:tcBorders>
            <w:tcW w:w="3046" w:type="dxa"/>
            <w:vAlign w:val="center"/>
            <w:textDirection w:val="lrTb"/>
            <w:noWrap w:val="false"/>
          </w:tcPr>
          <w:p>
            <w:pPr>
              <w:pStyle w:val="1231"/>
              <w:jc w:val="center"/>
            </w:pPr>
            <w:r>
              <w:rPr>
                <w:sz w:val="24"/>
              </w:rPr>
              <w:t xml:space="preserve">Тамбовская область, п. Тригуляй, ул. Солнечная, д. 14</w:t>
            </w:r>
            <w:r/>
          </w:p>
        </w:tc>
        <w:tc>
          <w:tcPr>
            <w:tcBorders>
              <w:bottom w:val="none" w:color="000000" w:sz="4" w:space="0"/>
            </w:tcBorders>
            <w:tcW w:w="2299" w:type="dxa"/>
            <w:vAlign w:val="center"/>
            <w:textDirection w:val="lrTb"/>
            <w:noWrap w:val="false"/>
          </w:tcPr>
          <w:p>
            <w:pPr>
              <w:pStyle w:val="1231"/>
              <w:jc w:val="center"/>
            </w:pPr>
            <w:r>
              <w:rPr>
                <w:sz w:val="24"/>
              </w:rPr>
              <w:t xml:space="preserve">68:15:4901001:665</w:t>
            </w:r>
            <w:r/>
          </w:p>
        </w:tc>
        <w:tc>
          <w:tcPr>
            <w:tcBorders>
              <w:bottom w:val="none" w:color="000000" w:sz="4" w:space="0"/>
            </w:tcBorders>
            <w:tcW w:w="1642" w:type="dxa"/>
            <w:vAlign w:val="center"/>
            <w:textDirection w:val="lrTb"/>
            <w:noWrap w:val="false"/>
          </w:tcPr>
          <w:p>
            <w:pPr>
              <w:pStyle w:val="1231"/>
              <w:jc w:val="center"/>
            </w:pPr>
            <w:r>
              <w:rPr>
                <w:sz w:val="24"/>
              </w:rPr>
              <w:t xml:space="preserve">П12680066655</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251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252</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W w:w="3046" w:type="dxa"/>
            <w:vAlign w:val="center"/>
            <w:textDirection w:val="lrTb"/>
            <w:noWrap w:val="false"/>
          </w:tcPr>
          <w:p>
            <w:pPr>
              <w:pStyle w:val="1231"/>
              <w:jc w:val="center"/>
            </w:pPr>
            <w:r>
              <w:rPr>
                <w:sz w:val="24"/>
              </w:rPr>
              <w:t xml:space="preserve">Тамбовская область, г. Тамбов, гараж N 2 в ГСК "Энергетик" Ленинского района по ул. Пионерской (в районе института Культуры)</w:t>
            </w:r>
            <w:r/>
          </w:p>
        </w:tc>
        <w:tc>
          <w:tcPr>
            <w:tcW w:w="2299" w:type="dxa"/>
            <w:vAlign w:val="center"/>
            <w:textDirection w:val="lrTb"/>
            <w:noWrap w:val="false"/>
          </w:tcPr>
          <w:p>
            <w:pPr>
              <w:pStyle w:val="1231"/>
              <w:jc w:val="center"/>
            </w:pPr>
            <w:r>
              <w:rPr>
                <w:sz w:val="24"/>
              </w:rPr>
              <w:t xml:space="preserve">68:29:0103028:42</w:t>
            </w:r>
            <w:r/>
          </w:p>
        </w:tc>
        <w:tc>
          <w:tcPr>
            <w:tcW w:w="1642" w:type="dxa"/>
            <w:vAlign w:val="center"/>
            <w:textDirection w:val="lrTb"/>
            <w:noWrap w:val="false"/>
          </w:tcPr>
          <w:p>
            <w:pPr>
              <w:pStyle w:val="1231"/>
              <w:jc w:val="center"/>
            </w:pPr>
            <w:r>
              <w:rPr>
                <w:sz w:val="24"/>
              </w:rPr>
              <w:t xml:space="preserve">П11680008521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Нежилое здание</w:t>
            </w:r>
            <w:r/>
          </w:p>
        </w:tc>
        <w:tc>
          <w:tcPr>
            <w:tcBorders>
              <w:bottom w:val="none" w:color="000000" w:sz="4" w:space="0"/>
            </w:tcBorders>
            <w:tcW w:w="3046" w:type="dxa"/>
            <w:vAlign w:val="center"/>
            <w:textDirection w:val="lrTb"/>
            <w:noWrap w:val="false"/>
          </w:tcPr>
          <w:p>
            <w:pPr>
              <w:pStyle w:val="1231"/>
              <w:jc w:val="center"/>
            </w:pPr>
            <w:r>
              <w:rPr>
                <w:sz w:val="24"/>
              </w:rPr>
              <w:t xml:space="preserve">Тамбовская область, г. Тамбов, ГСК "Энергетик", гараж N 2, ул. Пионерская</w:t>
            </w:r>
            <w:r/>
          </w:p>
        </w:tc>
        <w:tc>
          <w:tcPr>
            <w:tcBorders>
              <w:bottom w:val="none" w:color="000000" w:sz="4" w:space="0"/>
            </w:tcBorders>
            <w:tcW w:w="2299" w:type="dxa"/>
            <w:vAlign w:val="center"/>
            <w:textDirection w:val="lrTb"/>
            <w:noWrap w:val="false"/>
          </w:tcPr>
          <w:p>
            <w:pPr>
              <w:pStyle w:val="1231"/>
              <w:jc w:val="center"/>
            </w:pPr>
            <w:r>
              <w:rPr>
                <w:sz w:val="24"/>
              </w:rPr>
              <w:t xml:space="preserve">68:29:0103028:199</w:t>
            </w:r>
            <w:r/>
          </w:p>
        </w:tc>
        <w:tc>
          <w:tcPr>
            <w:tcBorders>
              <w:bottom w:val="none" w:color="000000" w:sz="4" w:space="0"/>
            </w:tcBorders>
            <w:tcW w:w="1642" w:type="dxa"/>
            <w:vAlign w:val="center"/>
            <w:textDirection w:val="lrTb"/>
            <w:noWrap w:val="false"/>
          </w:tcPr>
          <w:p>
            <w:pPr>
              <w:pStyle w:val="1231"/>
              <w:jc w:val="center"/>
            </w:pPr>
            <w:r>
              <w:rPr>
                <w:sz w:val="24"/>
              </w:rPr>
              <w:t xml:space="preserve">П12680065936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252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область, Рассказовский район, садоводческое товарищество "Разлив", ул. Разлив-5, участок N 23</w:t>
            </w:r>
            <w:r/>
          </w:p>
        </w:tc>
        <w:tc>
          <w:tcPr>
            <w:tcW w:w="2299" w:type="dxa"/>
            <w:vAlign w:val="center"/>
            <w:textDirection w:val="lrTb"/>
            <w:noWrap w:val="false"/>
          </w:tcPr>
          <w:p>
            <w:pPr>
              <w:pStyle w:val="1231"/>
              <w:jc w:val="center"/>
            </w:pPr>
            <w:r>
              <w:rPr>
                <w:sz w:val="24"/>
              </w:rPr>
              <w:t xml:space="preserve">68:15:4904005:16</w:t>
            </w:r>
            <w:r/>
          </w:p>
        </w:tc>
        <w:tc>
          <w:tcPr>
            <w:tcW w:w="1642" w:type="dxa"/>
            <w:vAlign w:val="center"/>
            <w:textDirection w:val="lrTb"/>
            <w:noWrap w:val="false"/>
          </w:tcPr>
          <w:p>
            <w:pPr>
              <w:pStyle w:val="1231"/>
              <w:jc w:val="center"/>
            </w:pPr>
            <w:r>
              <w:rPr>
                <w:sz w:val="24"/>
              </w:rPr>
              <w:t xml:space="preserve">П11680008523</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Нежилое здание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68:15:4904005:64</w:t>
            </w:r>
            <w:r/>
          </w:p>
        </w:tc>
        <w:tc>
          <w:tcPr>
            <w:tcBorders>
              <w:bottom w:val="none" w:color="000000" w:sz="4" w:space="0"/>
            </w:tcBorders>
            <w:tcW w:w="1642" w:type="dxa"/>
            <w:vAlign w:val="center"/>
            <w:textDirection w:val="lrTb"/>
            <w:noWrap w:val="false"/>
          </w:tcPr>
          <w:p>
            <w:pPr>
              <w:pStyle w:val="1231"/>
              <w:jc w:val="center"/>
            </w:pPr>
            <w:r>
              <w:rPr>
                <w:sz w:val="24"/>
              </w:rPr>
              <w:t xml:space="preserve">П12680065937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253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область, г. Тамбов, гараж N 6 в ГСК "Энергетик"</w:t>
            </w:r>
            <w:r/>
          </w:p>
        </w:tc>
        <w:tc>
          <w:tcPr>
            <w:tcW w:w="2299" w:type="dxa"/>
            <w:vAlign w:val="center"/>
            <w:textDirection w:val="lrTb"/>
            <w:noWrap w:val="false"/>
          </w:tcPr>
          <w:p>
            <w:pPr>
              <w:pStyle w:val="1231"/>
              <w:jc w:val="center"/>
            </w:pPr>
            <w:r>
              <w:rPr>
                <w:sz w:val="24"/>
              </w:rPr>
              <w:t xml:space="preserve">68:29:0103028:9</w:t>
            </w:r>
            <w:r/>
          </w:p>
        </w:tc>
        <w:tc>
          <w:tcPr>
            <w:tcW w:w="1642" w:type="dxa"/>
            <w:vAlign w:val="center"/>
            <w:textDirection w:val="lrTb"/>
            <w:noWrap w:val="false"/>
          </w:tcPr>
          <w:p>
            <w:pPr>
              <w:pStyle w:val="1231"/>
              <w:jc w:val="center"/>
            </w:pPr>
            <w:r>
              <w:rPr>
                <w:sz w:val="24"/>
              </w:rPr>
              <w:t xml:space="preserve">П11680008526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68:29:0103028:211</w:t>
            </w:r>
            <w:r/>
          </w:p>
        </w:tc>
        <w:tc>
          <w:tcPr>
            <w:tcBorders>
              <w:bottom w:val="none" w:color="000000" w:sz="4" w:space="0"/>
            </w:tcBorders>
            <w:tcW w:w="1642" w:type="dxa"/>
            <w:vAlign w:val="center"/>
            <w:textDirection w:val="lrTb"/>
            <w:noWrap w:val="false"/>
          </w:tcPr>
          <w:p>
            <w:pPr>
              <w:pStyle w:val="1231"/>
              <w:jc w:val="center"/>
            </w:pPr>
            <w:r>
              <w:rPr>
                <w:sz w:val="24"/>
              </w:rPr>
              <w:t xml:space="preserve">П12680065938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254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 р-н Сампурский, п. Сатинка, ул. Южная, гараж 29</w:t>
            </w:r>
            <w:r/>
          </w:p>
        </w:tc>
        <w:tc>
          <w:tcPr>
            <w:tcW w:w="2299" w:type="dxa"/>
            <w:vAlign w:val="center"/>
            <w:textDirection w:val="lrTb"/>
            <w:noWrap w:val="false"/>
          </w:tcPr>
          <w:p>
            <w:pPr>
              <w:pStyle w:val="1231"/>
              <w:jc w:val="center"/>
            </w:pPr>
            <w:r>
              <w:rPr>
                <w:sz w:val="24"/>
              </w:rPr>
              <w:t xml:space="preserve">68:17:0601014:156</w:t>
            </w:r>
            <w:r/>
          </w:p>
        </w:tc>
        <w:tc>
          <w:tcPr>
            <w:tcW w:w="1642" w:type="dxa"/>
            <w:vAlign w:val="center"/>
            <w:textDirection w:val="lrTb"/>
            <w:noWrap w:val="false"/>
          </w:tcPr>
          <w:p>
            <w:pPr>
              <w:pStyle w:val="1231"/>
              <w:jc w:val="center"/>
            </w:pPr>
            <w:r>
              <w:rPr>
                <w:sz w:val="24"/>
              </w:rPr>
              <w:t xml:space="preserve">П11680008519</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68:17:0601014:226</w:t>
            </w:r>
            <w:r/>
          </w:p>
        </w:tc>
        <w:tc>
          <w:tcPr>
            <w:tcBorders>
              <w:bottom w:val="none" w:color="000000" w:sz="4" w:space="0"/>
            </w:tcBorders>
            <w:tcW w:w="1642" w:type="dxa"/>
            <w:vAlign w:val="center"/>
            <w:textDirection w:val="lrTb"/>
            <w:noWrap w:val="false"/>
          </w:tcPr>
          <w:p>
            <w:pPr>
              <w:pStyle w:val="1231"/>
              <w:jc w:val="center"/>
            </w:pPr>
            <w:r>
              <w:rPr>
                <w:sz w:val="24"/>
              </w:rPr>
              <w:t xml:space="preserve">П12680065932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255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256</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область, г. Мичуринск расположенный по Липецкому шоссе, в районе дома N 118</w:t>
            </w:r>
            <w:r/>
          </w:p>
        </w:tc>
        <w:tc>
          <w:tcPr>
            <w:tcW w:w="2299" w:type="dxa"/>
            <w:vAlign w:val="center"/>
            <w:textDirection w:val="lrTb"/>
            <w:noWrap w:val="false"/>
          </w:tcPr>
          <w:p>
            <w:pPr>
              <w:pStyle w:val="1231"/>
              <w:jc w:val="center"/>
            </w:pPr>
            <w:r>
              <w:rPr>
                <w:sz w:val="24"/>
              </w:rPr>
              <w:t xml:space="preserve">68:26:0000180:1303</w:t>
            </w:r>
            <w:r/>
          </w:p>
        </w:tc>
        <w:tc>
          <w:tcPr>
            <w:tcW w:w="1642" w:type="dxa"/>
            <w:vAlign w:val="center"/>
            <w:textDirection w:val="lrTb"/>
            <w:noWrap w:val="false"/>
          </w:tcPr>
          <w:p>
            <w:pPr>
              <w:pStyle w:val="1231"/>
              <w:jc w:val="center"/>
            </w:pPr>
            <w:r>
              <w:rPr>
                <w:sz w:val="24"/>
              </w:rPr>
              <w:t xml:space="preserve">П11680008520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68:26:0000180:2712</w:t>
            </w:r>
            <w:r/>
          </w:p>
        </w:tc>
        <w:tc>
          <w:tcPr>
            <w:tcBorders>
              <w:bottom w:val="none" w:color="000000" w:sz="4" w:space="0"/>
            </w:tcBorders>
            <w:tcW w:w="1642" w:type="dxa"/>
            <w:vAlign w:val="center"/>
            <w:textDirection w:val="lrTb"/>
            <w:noWrap w:val="false"/>
          </w:tcPr>
          <w:p>
            <w:pPr>
              <w:pStyle w:val="1231"/>
              <w:jc w:val="center"/>
            </w:pPr>
            <w:r>
              <w:rPr>
                <w:sz w:val="24"/>
              </w:rPr>
              <w:t xml:space="preserve">П12680065934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256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257</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область, г. Тамбов, гаражный участок в районе ул. Андреевской</w:t>
            </w:r>
            <w:r/>
          </w:p>
        </w:tc>
        <w:tc>
          <w:tcPr>
            <w:tcW w:w="2299" w:type="dxa"/>
            <w:vAlign w:val="center"/>
            <w:textDirection w:val="lrTb"/>
            <w:noWrap w:val="false"/>
          </w:tcPr>
          <w:p>
            <w:pPr>
              <w:pStyle w:val="1231"/>
              <w:jc w:val="center"/>
            </w:pPr>
            <w:r>
              <w:rPr>
                <w:sz w:val="24"/>
              </w:rPr>
              <w:t xml:space="preserve">68:29:0306042:477</w:t>
            </w:r>
            <w:r/>
          </w:p>
        </w:tc>
        <w:tc>
          <w:tcPr>
            <w:tcW w:w="1642" w:type="dxa"/>
            <w:vAlign w:val="center"/>
            <w:textDirection w:val="lrTb"/>
            <w:noWrap w:val="false"/>
          </w:tcPr>
          <w:p>
            <w:pPr>
              <w:pStyle w:val="1231"/>
              <w:jc w:val="center"/>
            </w:pPr>
            <w:r>
              <w:rPr>
                <w:sz w:val="24"/>
              </w:rPr>
              <w:t xml:space="preserve">П11680008518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68:29:0306042:2799</w:t>
            </w:r>
            <w:r/>
          </w:p>
        </w:tc>
        <w:tc>
          <w:tcPr>
            <w:tcBorders>
              <w:bottom w:val="none" w:color="000000" w:sz="4" w:space="0"/>
            </w:tcBorders>
            <w:tcW w:w="1642" w:type="dxa"/>
            <w:vAlign w:val="center"/>
            <w:textDirection w:val="lrTb"/>
            <w:noWrap w:val="false"/>
          </w:tcPr>
          <w:p>
            <w:pPr>
              <w:pStyle w:val="1231"/>
              <w:jc w:val="center"/>
            </w:pPr>
            <w:r>
              <w:rPr>
                <w:sz w:val="24"/>
              </w:rPr>
              <w:t xml:space="preserve">П12680065935</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257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258</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Тамбовская область, р-н Тамбовский, п. Тригуляй, д. 68-в</w:t>
            </w:r>
            <w:r/>
          </w:p>
        </w:tc>
        <w:tc>
          <w:tcPr>
            <w:tcW w:w="2299" w:type="dxa"/>
            <w:vAlign w:val="center"/>
            <w:textDirection w:val="lrTb"/>
            <w:noWrap w:val="false"/>
          </w:tcPr>
          <w:p>
            <w:pPr>
              <w:pStyle w:val="1231"/>
              <w:jc w:val="center"/>
            </w:pPr>
            <w:r>
              <w:rPr>
                <w:sz w:val="24"/>
              </w:rPr>
              <w:t xml:space="preserve">68:15:4901002:179</w:t>
            </w:r>
            <w:r/>
          </w:p>
        </w:tc>
        <w:tc>
          <w:tcPr>
            <w:tcW w:w="1642" w:type="dxa"/>
            <w:vAlign w:val="center"/>
            <w:textDirection w:val="lrTb"/>
            <w:noWrap w:val="false"/>
          </w:tcPr>
          <w:p>
            <w:pPr>
              <w:pStyle w:val="1231"/>
              <w:jc w:val="center"/>
            </w:pPr>
            <w:r>
              <w:rPr>
                <w:sz w:val="24"/>
              </w:rPr>
              <w:t xml:space="preserve">П11680008516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Объект незавершенного строительства</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68:15:4901001:469</w:t>
            </w:r>
            <w:r/>
          </w:p>
        </w:tc>
        <w:tc>
          <w:tcPr>
            <w:tcBorders>
              <w:bottom w:val="none" w:color="000000" w:sz="4" w:space="0"/>
            </w:tcBorders>
            <w:tcW w:w="1642" w:type="dxa"/>
            <w:vAlign w:val="center"/>
            <w:textDirection w:val="lrTb"/>
            <w:noWrap w:val="false"/>
          </w:tcPr>
          <w:p>
            <w:pPr>
              <w:pStyle w:val="1231"/>
              <w:jc w:val="center"/>
            </w:pPr>
            <w:r>
              <w:rPr>
                <w:sz w:val="24"/>
              </w:rPr>
              <w:t xml:space="preserve">П12680065933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258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259</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муниципальный округ Хамовники, пер. 2-й Неопалимовский, д. 3, машино-место 19м</w:t>
            </w:r>
            <w:r/>
          </w:p>
        </w:tc>
        <w:tc>
          <w:tcPr>
            <w:tcBorders>
              <w:bottom w:val="none" w:color="000000" w:sz="4" w:space="0"/>
            </w:tcBorders>
            <w:tcW w:w="2299" w:type="dxa"/>
            <w:vAlign w:val="center"/>
            <w:textDirection w:val="lrTb"/>
            <w:noWrap w:val="false"/>
          </w:tcPr>
          <w:p>
            <w:pPr>
              <w:pStyle w:val="1231"/>
              <w:jc w:val="center"/>
            </w:pPr>
            <w:r>
              <w:rPr>
                <w:sz w:val="24"/>
              </w:rPr>
              <w:t xml:space="preserve">77:01:0005003:4634</w:t>
            </w:r>
            <w:r/>
          </w:p>
        </w:tc>
        <w:tc>
          <w:tcPr>
            <w:tcBorders>
              <w:bottom w:val="none" w:color="000000" w:sz="4" w:space="0"/>
            </w:tcBorders>
            <w:tcW w:w="1642" w:type="dxa"/>
            <w:vAlign w:val="center"/>
            <w:textDirection w:val="lrTb"/>
            <w:noWrap w:val="false"/>
          </w:tcPr>
          <w:p>
            <w:pPr>
              <w:pStyle w:val="1231"/>
              <w:jc w:val="center"/>
            </w:pPr>
            <w:r>
              <w:rPr>
                <w:sz w:val="24"/>
              </w:rPr>
              <w:t xml:space="preserve">П13770088209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259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260</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Оренбургская область, городской округ город Оренбург, город Оренбург, улица Туркестанская, земельный участок 78</w:t>
            </w:r>
            <w:r/>
          </w:p>
        </w:tc>
        <w:tc>
          <w:tcPr>
            <w:tcW w:w="2299" w:type="dxa"/>
            <w:vAlign w:val="center"/>
            <w:textDirection w:val="lrTb"/>
            <w:noWrap w:val="false"/>
          </w:tcPr>
          <w:p>
            <w:pPr>
              <w:pStyle w:val="1231"/>
              <w:jc w:val="center"/>
            </w:pPr>
            <w:r>
              <w:rPr>
                <w:sz w:val="24"/>
              </w:rPr>
              <w:t xml:space="preserve">56:44:0428020:76</w:t>
            </w:r>
            <w:r/>
          </w:p>
        </w:tc>
        <w:tc>
          <w:tcPr>
            <w:tcW w:w="1642" w:type="dxa"/>
            <w:vAlign w:val="center"/>
            <w:textDirection w:val="lrTb"/>
            <w:noWrap w:val="false"/>
          </w:tcPr>
          <w:p>
            <w:pPr>
              <w:pStyle w:val="1231"/>
              <w:jc w:val="center"/>
            </w:pPr>
            <w:r>
              <w:rPr>
                <w:sz w:val="24"/>
              </w:rPr>
              <w:t xml:space="preserve">П11570027615</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Нежилое здание</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56:44:0428020:67</w:t>
            </w:r>
            <w:r/>
          </w:p>
        </w:tc>
        <w:tc>
          <w:tcPr>
            <w:tcW w:w="1642" w:type="dxa"/>
            <w:vAlign w:val="center"/>
            <w:textDirection w:val="lrTb"/>
            <w:noWrap w:val="false"/>
          </w:tcPr>
          <w:p>
            <w:pPr>
              <w:pStyle w:val="1231"/>
              <w:jc w:val="center"/>
            </w:pPr>
            <w:r>
              <w:rPr>
                <w:sz w:val="24"/>
              </w:rPr>
              <w:t xml:space="preserve">П12570017910</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Административное здание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56:44:0428020:79</w:t>
            </w:r>
            <w:r/>
          </w:p>
        </w:tc>
        <w:tc>
          <w:tcPr>
            <w:tcBorders>
              <w:bottom w:val="none" w:color="000000" w:sz="4" w:space="0"/>
            </w:tcBorders>
            <w:tcW w:w="1642" w:type="dxa"/>
            <w:vAlign w:val="center"/>
            <w:textDirection w:val="lrTb"/>
            <w:noWrap w:val="false"/>
          </w:tcPr>
          <w:p>
            <w:pPr>
              <w:pStyle w:val="1231"/>
              <w:jc w:val="center"/>
            </w:pPr>
            <w:r>
              <w:rPr>
                <w:sz w:val="24"/>
              </w:rPr>
              <w:t xml:space="preserve">П12570017908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260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Энгельса, д. 49а, кв. 5</w:t>
            </w:r>
            <w:r/>
          </w:p>
        </w:tc>
        <w:tc>
          <w:tcPr>
            <w:tcBorders>
              <w:bottom w:val="none" w:color="000000" w:sz="4" w:space="0"/>
            </w:tcBorders>
            <w:tcW w:w="2299" w:type="dxa"/>
            <w:vAlign w:val="center"/>
            <w:textDirection w:val="lrTb"/>
            <w:noWrap w:val="false"/>
          </w:tcPr>
          <w:p>
            <w:pPr>
              <w:pStyle w:val="1231"/>
              <w:jc w:val="center"/>
            </w:pPr>
            <w:r>
              <w:rPr>
                <w:sz w:val="24"/>
              </w:rPr>
              <w:t xml:space="preserve">74:36:0507005:3246</w:t>
            </w:r>
            <w:r/>
          </w:p>
        </w:tc>
        <w:tc>
          <w:tcPr>
            <w:tcBorders>
              <w:bottom w:val="none" w:color="000000" w:sz="4" w:space="0"/>
            </w:tcBorders>
            <w:tcW w:w="1642" w:type="dxa"/>
            <w:vAlign w:val="center"/>
            <w:textDirection w:val="lrTb"/>
            <w:noWrap w:val="false"/>
          </w:tcPr>
          <w:p>
            <w:pPr>
              <w:pStyle w:val="1231"/>
              <w:jc w:val="center"/>
            </w:pPr>
            <w:r>
              <w:rPr>
                <w:sz w:val="24"/>
              </w:rPr>
              <w:t xml:space="preserve">П13740012763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261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ул. Мневники, д. 5, кв. 312</w:t>
            </w:r>
            <w:r/>
          </w:p>
        </w:tc>
        <w:tc>
          <w:tcPr>
            <w:tcBorders>
              <w:bottom w:val="none" w:color="000000" w:sz="4" w:space="0"/>
            </w:tcBorders>
            <w:tcW w:w="2299" w:type="dxa"/>
            <w:vAlign w:val="center"/>
            <w:textDirection w:val="lrTb"/>
            <w:noWrap w:val="false"/>
          </w:tcPr>
          <w:p>
            <w:pPr>
              <w:pStyle w:val="1231"/>
              <w:jc w:val="center"/>
            </w:pPr>
            <w:r>
              <w:rPr>
                <w:sz w:val="24"/>
              </w:rPr>
              <w:t xml:space="preserve">77:08:0010013:7092</w:t>
            </w:r>
            <w:r/>
          </w:p>
        </w:tc>
        <w:tc>
          <w:tcPr>
            <w:tcBorders>
              <w:bottom w:val="none" w:color="000000" w:sz="4" w:space="0"/>
            </w:tcBorders>
            <w:tcW w:w="1642" w:type="dxa"/>
            <w:vAlign w:val="center"/>
            <w:textDirection w:val="lrTb"/>
            <w:noWrap w:val="false"/>
          </w:tcPr>
          <w:p>
            <w:pPr>
              <w:pStyle w:val="1231"/>
              <w:jc w:val="center"/>
            </w:pPr>
            <w:r>
              <w:rPr>
                <w:sz w:val="24"/>
              </w:rPr>
              <w:t xml:space="preserve">П13770088217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262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263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Челябинская область, городской округ Магнитогорский, город Магнитогорск, территория СНТ Уралец, земельный участок 39</w:t>
            </w:r>
            <w:r/>
          </w:p>
        </w:tc>
        <w:tc>
          <w:tcPr>
            <w:tcW w:w="2299" w:type="dxa"/>
            <w:vAlign w:val="center"/>
            <w:textDirection w:val="lrTb"/>
            <w:noWrap w:val="false"/>
          </w:tcPr>
          <w:p>
            <w:pPr>
              <w:pStyle w:val="1231"/>
              <w:jc w:val="center"/>
            </w:pPr>
            <w:r>
              <w:rPr>
                <w:sz w:val="24"/>
              </w:rPr>
              <w:t xml:space="preserve">74:33:1343001:111</w:t>
            </w:r>
            <w:r/>
          </w:p>
        </w:tc>
        <w:tc>
          <w:tcPr>
            <w:tcW w:w="1642" w:type="dxa"/>
            <w:vAlign w:val="center"/>
            <w:textDirection w:val="lrTb"/>
            <w:noWrap w:val="false"/>
          </w:tcPr>
          <w:p>
            <w:pPr>
              <w:pStyle w:val="1231"/>
              <w:jc w:val="center"/>
            </w:pPr>
            <w:r>
              <w:rPr>
                <w:sz w:val="24"/>
              </w:rPr>
              <w:t xml:space="preserve">П11740016382</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Садовый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74:33:1343001:806</w:t>
            </w:r>
            <w:r/>
          </w:p>
        </w:tc>
        <w:tc>
          <w:tcPr>
            <w:tcBorders>
              <w:bottom w:val="none" w:color="000000" w:sz="4" w:space="0"/>
            </w:tcBorders>
            <w:tcW w:w="1642" w:type="dxa"/>
            <w:vAlign w:val="center"/>
            <w:textDirection w:val="lrTb"/>
            <w:noWrap w:val="false"/>
          </w:tcPr>
          <w:p>
            <w:pPr>
              <w:pStyle w:val="1231"/>
              <w:jc w:val="center"/>
            </w:pPr>
            <w:r>
              <w:rPr>
                <w:sz w:val="24"/>
              </w:rPr>
              <w:t xml:space="preserve">П12740023111</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263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264</w:t>
            </w:r>
            <w:r/>
          </w:p>
        </w:tc>
        <w:tc>
          <w:tcPr>
            <w:tcBorders>
              <w:bottom w:val="none" w:color="000000" w:sz="4" w:space="0"/>
            </w:tcBorders>
            <w:tcW w:w="3045" w:type="dxa"/>
            <w:vAlign w:val="center"/>
            <w:textDirection w:val="lrTb"/>
            <w:noWrap w:val="false"/>
          </w:tcPr>
          <w:p>
            <w:pPr>
              <w:pStyle w:val="1231"/>
            </w:pPr>
            <w:r>
              <w:rPr>
                <w:sz w:val="24"/>
              </w:rPr>
              <w:t xml:space="preserve">1/2 доли в праве общей долевой собственности на квартиру</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Магнитогорск, ул. им. газеты Правда, д. 26, кв. 73</w:t>
            </w:r>
            <w:r/>
          </w:p>
        </w:tc>
        <w:tc>
          <w:tcPr>
            <w:tcBorders>
              <w:bottom w:val="none" w:color="000000" w:sz="4" w:space="0"/>
            </w:tcBorders>
            <w:tcW w:w="2299" w:type="dxa"/>
            <w:vAlign w:val="center"/>
            <w:textDirection w:val="lrTb"/>
            <w:noWrap w:val="false"/>
          </w:tcPr>
          <w:p>
            <w:pPr>
              <w:pStyle w:val="1231"/>
              <w:jc w:val="center"/>
            </w:pPr>
            <w:r>
              <w:rPr>
                <w:sz w:val="24"/>
              </w:rPr>
              <w:t xml:space="preserve">74:33:0212002:3312</w:t>
            </w:r>
            <w:r/>
          </w:p>
        </w:tc>
        <w:tc>
          <w:tcPr>
            <w:tcBorders>
              <w:bottom w:val="none" w:color="000000" w:sz="4" w:space="0"/>
            </w:tcBorders>
            <w:tcW w:w="1642" w:type="dxa"/>
            <w:vAlign w:val="center"/>
            <w:textDirection w:val="lrTb"/>
            <w:noWrap w:val="false"/>
          </w:tcPr>
          <w:p>
            <w:pPr>
              <w:pStyle w:val="1231"/>
              <w:jc w:val="center"/>
            </w:pPr>
            <w:r>
              <w:rPr>
                <w:sz w:val="24"/>
              </w:rPr>
              <w:t xml:space="preserve">П26740000016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264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Магнитогорск, пр. Карла Маркса, д. 182, корп. 1, кв. 32</w:t>
            </w:r>
            <w:r/>
          </w:p>
        </w:tc>
        <w:tc>
          <w:tcPr>
            <w:tcBorders>
              <w:bottom w:val="none" w:color="000000" w:sz="4" w:space="0"/>
            </w:tcBorders>
            <w:tcW w:w="2299" w:type="dxa"/>
            <w:vAlign w:val="center"/>
            <w:textDirection w:val="lrTb"/>
            <w:noWrap w:val="false"/>
          </w:tcPr>
          <w:p>
            <w:pPr>
              <w:pStyle w:val="1231"/>
              <w:jc w:val="center"/>
            </w:pPr>
            <w:r>
              <w:rPr>
                <w:sz w:val="24"/>
              </w:rPr>
              <w:t xml:space="preserve">74:33:0302002:1331</w:t>
            </w:r>
            <w:r/>
          </w:p>
        </w:tc>
        <w:tc>
          <w:tcPr>
            <w:tcBorders>
              <w:bottom w:val="none" w:color="000000" w:sz="4" w:space="0"/>
            </w:tcBorders>
            <w:tcW w:w="1642" w:type="dxa"/>
            <w:vAlign w:val="center"/>
            <w:textDirection w:val="lrTb"/>
            <w:noWrap w:val="false"/>
          </w:tcPr>
          <w:p>
            <w:pPr>
              <w:pStyle w:val="1231"/>
              <w:jc w:val="center"/>
            </w:pPr>
            <w:r>
              <w:rPr>
                <w:sz w:val="24"/>
              </w:rPr>
              <w:t xml:space="preserve">П13740012769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265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Магнитогорск, ул. Сталеваров, д. 17/3, кв. 50</w:t>
            </w:r>
            <w:r/>
          </w:p>
        </w:tc>
        <w:tc>
          <w:tcPr>
            <w:tcBorders>
              <w:bottom w:val="none" w:color="000000" w:sz="4" w:space="0"/>
            </w:tcBorders>
            <w:tcW w:w="2299" w:type="dxa"/>
            <w:vAlign w:val="center"/>
            <w:textDirection w:val="lrTb"/>
            <w:noWrap w:val="false"/>
          </w:tcPr>
          <w:p>
            <w:pPr>
              <w:pStyle w:val="1231"/>
              <w:jc w:val="center"/>
            </w:pPr>
            <w:r>
              <w:rPr>
                <w:sz w:val="24"/>
              </w:rPr>
              <w:t xml:space="preserve">74:33:0224001:4605</w:t>
            </w:r>
            <w:r/>
          </w:p>
        </w:tc>
        <w:tc>
          <w:tcPr>
            <w:tcBorders>
              <w:bottom w:val="none" w:color="000000" w:sz="4" w:space="0"/>
            </w:tcBorders>
            <w:tcW w:w="1642" w:type="dxa"/>
            <w:vAlign w:val="center"/>
            <w:textDirection w:val="lrTb"/>
            <w:noWrap w:val="false"/>
          </w:tcPr>
          <w:p>
            <w:pPr>
              <w:pStyle w:val="1231"/>
              <w:jc w:val="center"/>
            </w:pPr>
            <w:r>
              <w:rPr>
                <w:sz w:val="24"/>
              </w:rPr>
              <w:t xml:space="preserve">П13740012768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266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267</w:t>
            </w:r>
            <w:r/>
          </w:p>
        </w:tc>
        <w:tc>
          <w:tcPr>
            <w:tcW w:w="3045" w:type="dxa"/>
            <w:vAlign w:val="center"/>
            <w:textDirection w:val="lrTb"/>
            <w:noWrap w:val="false"/>
          </w:tcPr>
          <w:p>
            <w:pPr>
              <w:pStyle w:val="1231"/>
            </w:pPr>
            <w:r>
              <w:rPr>
                <w:sz w:val="24"/>
              </w:rPr>
              <w:t xml:space="preserve">Доля в праве общей долевой собственности на земельный участок, пропорциональный площади квартиры с кадастровым номером 74:33:0311001:1051</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Челябинская область, г. Магнитогорск, ул. Советская, д. 175</w:t>
            </w:r>
            <w:r/>
          </w:p>
        </w:tc>
        <w:tc>
          <w:tcPr>
            <w:tcW w:w="2299" w:type="dxa"/>
            <w:vAlign w:val="center"/>
            <w:textDirection w:val="lrTb"/>
            <w:noWrap w:val="false"/>
          </w:tcPr>
          <w:p>
            <w:pPr>
              <w:pStyle w:val="1231"/>
              <w:jc w:val="center"/>
            </w:pPr>
            <w:r>
              <w:rPr>
                <w:sz w:val="24"/>
              </w:rPr>
              <w:t xml:space="preserve">74:33:0218001:404</w:t>
            </w:r>
            <w:r/>
          </w:p>
        </w:tc>
        <w:tc>
          <w:tcPr>
            <w:tcW w:w="1642" w:type="dxa"/>
            <w:vAlign w:val="center"/>
            <w:textDirection w:val="lrTb"/>
            <w:noWrap w:val="false"/>
          </w:tcPr>
          <w:p>
            <w:pPr>
              <w:pStyle w:val="1231"/>
              <w:jc w:val="center"/>
            </w:pPr>
            <w:r>
              <w:rPr>
                <w:sz w:val="24"/>
              </w:rPr>
              <w:t xml:space="preserve">П26740000015</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74:33:0311001:1051</w:t>
            </w:r>
            <w:r/>
          </w:p>
        </w:tc>
        <w:tc>
          <w:tcPr>
            <w:tcBorders>
              <w:bottom w:val="none" w:color="000000" w:sz="4" w:space="0"/>
            </w:tcBorders>
            <w:tcW w:w="1642" w:type="dxa"/>
            <w:vAlign w:val="center"/>
            <w:textDirection w:val="lrTb"/>
            <w:noWrap w:val="false"/>
          </w:tcPr>
          <w:p>
            <w:pPr>
              <w:pStyle w:val="1231"/>
              <w:jc w:val="center"/>
            </w:pPr>
            <w:r>
              <w:rPr>
                <w:sz w:val="24"/>
              </w:rPr>
              <w:t xml:space="preserve">П13740012767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267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268</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улица Усачева, дом 2, строение 3, машино-место 184</w:t>
            </w:r>
            <w:r/>
          </w:p>
        </w:tc>
        <w:tc>
          <w:tcPr>
            <w:tcBorders>
              <w:bottom w:val="none" w:color="000000" w:sz="4" w:space="0"/>
            </w:tcBorders>
            <w:tcW w:w="2299" w:type="dxa"/>
            <w:vAlign w:val="center"/>
            <w:textDirection w:val="lrTb"/>
            <w:noWrap w:val="false"/>
          </w:tcPr>
          <w:p>
            <w:pPr>
              <w:pStyle w:val="1231"/>
              <w:jc w:val="center"/>
            </w:pPr>
            <w:r>
              <w:rPr>
                <w:sz w:val="24"/>
              </w:rPr>
              <w:t xml:space="preserve">77:01:0005013:3108</w:t>
            </w:r>
            <w:r/>
          </w:p>
        </w:tc>
        <w:tc>
          <w:tcPr>
            <w:tcBorders>
              <w:bottom w:val="none" w:color="000000" w:sz="4" w:space="0"/>
            </w:tcBorders>
            <w:tcW w:w="1642" w:type="dxa"/>
            <w:vAlign w:val="center"/>
            <w:textDirection w:val="lrTb"/>
            <w:noWrap w:val="false"/>
          </w:tcPr>
          <w:p>
            <w:pPr>
              <w:pStyle w:val="1231"/>
              <w:jc w:val="center"/>
            </w:pPr>
            <w:r>
              <w:rPr>
                <w:sz w:val="24"/>
              </w:rPr>
              <w:t xml:space="preserve">П13770088216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268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269</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улица Усачева, дом 2, строение 3, машино-место 185</w:t>
            </w:r>
            <w:r/>
          </w:p>
        </w:tc>
        <w:tc>
          <w:tcPr>
            <w:tcBorders>
              <w:bottom w:val="none" w:color="000000" w:sz="4" w:space="0"/>
            </w:tcBorders>
            <w:tcW w:w="2299" w:type="dxa"/>
            <w:vAlign w:val="center"/>
            <w:textDirection w:val="lrTb"/>
            <w:noWrap w:val="false"/>
          </w:tcPr>
          <w:p>
            <w:pPr>
              <w:pStyle w:val="1231"/>
              <w:jc w:val="center"/>
            </w:pPr>
            <w:r>
              <w:rPr>
                <w:sz w:val="24"/>
              </w:rPr>
              <w:t xml:space="preserve">77:01:0005013:3109</w:t>
            </w:r>
            <w:r/>
          </w:p>
        </w:tc>
        <w:tc>
          <w:tcPr>
            <w:tcBorders>
              <w:bottom w:val="none" w:color="000000" w:sz="4" w:space="0"/>
            </w:tcBorders>
            <w:tcW w:w="1642" w:type="dxa"/>
            <w:vAlign w:val="center"/>
            <w:textDirection w:val="lrTb"/>
            <w:noWrap w:val="false"/>
          </w:tcPr>
          <w:p>
            <w:pPr>
              <w:pStyle w:val="1231"/>
              <w:jc w:val="center"/>
            </w:pPr>
            <w:r>
              <w:rPr>
                <w:sz w:val="24"/>
              </w:rPr>
              <w:t xml:space="preserve">П13770088215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269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270</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улица Усачева, дом 2, строение 3, машино-место 248</w:t>
            </w:r>
            <w:r/>
          </w:p>
        </w:tc>
        <w:tc>
          <w:tcPr>
            <w:tcBorders>
              <w:bottom w:val="none" w:color="000000" w:sz="4" w:space="0"/>
            </w:tcBorders>
            <w:tcW w:w="2299" w:type="dxa"/>
            <w:vAlign w:val="center"/>
            <w:textDirection w:val="lrTb"/>
            <w:noWrap w:val="false"/>
          </w:tcPr>
          <w:p>
            <w:pPr>
              <w:pStyle w:val="1231"/>
              <w:jc w:val="center"/>
            </w:pPr>
            <w:r>
              <w:rPr>
                <w:sz w:val="24"/>
              </w:rPr>
              <w:t xml:space="preserve">77:01:0005013:3172</w:t>
            </w:r>
            <w:r/>
          </w:p>
        </w:tc>
        <w:tc>
          <w:tcPr>
            <w:tcBorders>
              <w:bottom w:val="none" w:color="000000" w:sz="4" w:space="0"/>
            </w:tcBorders>
            <w:tcW w:w="1642" w:type="dxa"/>
            <w:vAlign w:val="center"/>
            <w:textDirection w:val="lrTb"/>
            <w:noWrap w:val="false"/>
          </w:tcPr>
          <w:p>
            <w:pPr>
              <w:pStyle w:val="1231"/>
              <w:jc w:val="center"/>
            </w:pPr>
            <w:r>
              <w:rPr>
                <w:sz w:val="24"/>
              </w:rPr>
              <w:t xml:space="preserve">П13770088214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270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Оренбург, ул. М. Горького, д. 8, кв. 9</w:t>
            </w:r>
            <w:r/>
          </w:p>
        </w:tc>
        <w:tc>
          <w:tcPr>
            <w:tcBorders>
              <w:bottom w:val="none" w:color="000000" w:sz="4" w:space="0"/>
            </w:tcBorders>
            <w:tcW w:w="2299" w:type="dxa"/>
            <w:vAlign w:val="center"/>
            <w:textDirection w:val="lrTb"/>
            <w:noWrap w:val="false"/>
          </w:tcPr>
          <w:p>
            <w:pPr>
              <w:pStyle w:val="1231"/>
              <w:jc w:val="center"/>
            </w:pPr>
            <w:r>
              <w:rPr>
                <w:sz w:val="24"/>
              </w:rPr>
              <w:t xml:space="preserve">56:44:0230015:74</w:t>
            </w:r>
            <w:r/>
          </w:p>
        </w:tc>
        <w:tc>
          <w:tcPr>
            <w:tcBorders>
              <w:bottom w:val="none" w:color="000000" w:sz="4" w:space="0"/>
            </w:tcBorders>
            <w:tcW w:w="1642" w:type="dxa"/>
            <w:vAlign w:val="center"/>
            <w:textDirection w:val="lrTb"/>
            <w:noWrap w:val="false"/>
          </w:tcPr>
          <w:p>
            <w:pPr>
              <w:pStyle w:val="1231"/>
              <w:jc w:val="center"/>
            </w:pPr>
            <w:r>
              <w:rPr>
                <w:sz w:val="24"/>
              </w:rPr>
              <w:t xml:space="preserve">П13570010505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271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переулок Новоконюшенный, дом 14, квартира 49</w:t>
            </w:r>
            <w:r/>
          </w:p>
        </w:tc>
        <w:tc>
          <w:tcPr>
            <w:tcBorders>
              <w:bottom w:val="none" w:color="000000" w:sz="4" w:space="0"/>
            </w:tcBorders>
            <w:tcW w:w="2299" w:type="dxa"/>
            <w:vAlign w:val="center"/>
            <w:textDirection w:val="lrTb"/>
            <w:noWrap w:val="false"/>
          </w:tcPr>
          <w:p>
            <w:pPr>
              <w:pStyle w:val="1231"/>
              <w:jc w:val="center"/>
            </w:pPr>
            <w:r>
              <w:rPr>
                <w:sz w:val="24"/>
              </w:rPr>
              <w:t xml:space="preserve">77:01:0005003:3060</w:t>
            </w:r>
            <w:r/>
          </w:p>
        </w:tc>
        <w:tc>
          <w:tcPr>
            <w:tcBorders>
              <w:bottom w:val="none" w:color="000000" w:sz="4" w:space="0"/>
            </w:tcBorders>
            <w:tcW w:w="1642" w:type="dxa"/>
            <w:vAlign w:val="center"/>
            <w:textDirection w:val="lrTb"/>
            <w:noWrap w:val="false"/>
          </w:tcPr>
          <w:p>
            <w:pPr>
              <w:pStyle w:val="1231"/>
              <w:jc w:val="center"/>
            </w:pPr>
            <w:r>
              <w:rPr>
                <w:sz w:val="24"/>
              </w:rPr>
              <w:t xml:space="preserve">П13770088213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272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улица Усачева, дом 2, строение 3, квартира 153</w:t>
            </w:r>
            <w:r/>
          </w:p>
        </w:tc>
        <w:tc>
          <w:tcPr>
            <w:tcBorders>
              <w:bottom w:val="none" w:color="000000" w:sz="4" w:space="0"/>
            </w:tcBorders>
            <w:tcW w:w="2299" w:type="dxa"/>
            <w:vAlign w:val="center"/>
            <w:textDirection w:val="lrTb"/>
            <w:noWrap w:val="false"/>
          </w:tcPr>
          <w:p>
            <w:pPr>
              <w:pStyle w:val="1231"/>
              <w:jc w:val="center"/>
            </w:pPr>
            <w:r>
              <w:rPr>
                <w:sz w:val="24"/>
              </w:rPr>
              <w:t xml:space="preserve">77:01:0005013:2564</w:t>
            </w:r>
            <w:r/>
          </w:p>
        </w:tc>
        <w:tc>
          <w:tcPr>
            <w:tcBorders>
              <w:bottom w:val="none" w:color="000000" w:sz="4" w:space="0"/>
            </w:tcBorders>
            <w:tcW w:w="1642" w:type="dxa"/>
            <w:vAlign w:val="center"/>
            <w:textDirection w:val="lrTb"/>
            <w:noWrap w:val="false"/>
          </w:tcPr>
          <w:p>
            <w:pPr>
              <w:pStyle w:val="1231"/>
              <w:jc w:val="center"/>
            </w:pPr>
            <w:r>
              <w:rPr>
                <w:sz w:val="24"/>
              </w:rPr>
              <w:t xml:space="preserve">П13770088212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273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Хамовники, улица Усачева, дом 2, строение 3, квартира 90</w:t>
            </w:r>
            <w:r/>
          </w:p>
        </w:tc>
        <w:tc>
          <w:tcPr>
            <w:tcBorders>
              <w:bottom w:val="none" w:color="000000" w:sz="4" w:space="0"/>
            </w:tcBorders>
            <w:tcW w:w="2299" w:type="dxa"/>
            <w:vAlign w:val="center"/>
            <w:textDirection w:val="lrTb"/>
            <w:noWrap w:val="false"/>
          </w:tcPr>
          <w:p>
            <w:pPr>
              <w:pStyle w:val="1231"/>
              <w:jc w:val="center"/>
            </w:pPr>
            <w:r>
              <w:rPr>
                <w:sz w:val="24"/>
              </w:rPr>
              <w:t xml:space="preserve">77:01:0005013:2688</w:t>
            </w:r>
            <w:r/>
          </w:p>
        </w:tc>
        <w:tc>
          <w:tcPr>
            <w:tcBorders>
              <w:bottom w:val="none" w:color="000000" w:sz="4" w:space="0"/>
            </w:tcBorders>
            <w:tcW w:w="1642" w:type="dxa"/>
            <w:vAlign w:val="center"/>
            <w:textDirection w:val="lrTb"/>
            <w:noWrap w:val="false"/>
          </w:tcPr>
          <w:p>
            <w:pPr>
              <w:pStyle w:val="1231"/>
              <w:jc w:val="center"/>
            </w:pPr>
            <w:r>
              <w:rPr>
                <w:sz w:val="24"/>
              </w:rPr>
              <w:t xml:space="preserve">П13770088211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274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Сокольники, улица 4-я Сокольническая, дом 1, корпус 1, квартира 31</w:t>
            </w:r>
            <w:r/>
          </w:p>
        </w:tc>
        <w:tc>
          <w:tcPr>
            <w:tcBorders>
              <w:bottom w:val="none" w:color="000000" w:sz="4" w:space="0"/>
            </w:tcBorders>
            <w:tcW w:w="2299" w:type="dxa"/>
            <w:vAlign w:val="center"/>
            <w:textDirection w:val="lrTb"/>
            <w:noWrap w:val="false"/>
          </w:tcPr>
          <w:p>
            <w:pPr>
              <w:pStyle w:val="1231"/>
              <w:jc w:val="center"/>
            </w:pPr>
            <w:r>
              <w:rPr>
                <w:sz w:val="24"/>
              </w:rPr>
              <w:t xml:space="preserve">77:03:0003006:2979</w:t>
            </w:r>
            <w:r/>
          </w:p>
        </w:tc>
        <w:tc>
          <w:tcPr>
            <w:tcBorders>
              <w:bottom w:val="none" w:color="000000" w:sz="4" w:space="0"/>
            </w:tcBorders>
            <w:tcW w:w="1642" w:type="dxa"/>
            <w:vAlign w:val="center"/>
            <w:textDirection w:val="lrTb"/>
            <w:noWrap w:val="false"/>
          </w:tcPr>
          <w:p>
            <w:pPr>
              <w:pStyle w:val="1231"/>
              <w:jc w:val="center"/>
            </w:pPr>
            <w:r>
              <w:rPr>
                <w:sz w:val="24"/>
              </w:rPr>
              <w:t xml:space="preserve">П13770088210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275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276</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19</w:t>
            </w:r>
            <w:r/>
          </w:p>
        </w:tc>
        <w:tc>
          <w:tcPr>
            <w:tcBorders>
              <w:bottom w:val="none" w:color="000000" w:sz="4" w:space="0"/>
            </w:tcBorders>
            <w:tcW w:w="2299" w:type="dxa"/>
            <w:vAlign w:val="center"/>
            <w:textDirection w:val="lrTb"/>
            <w:noWrap w:val="false"/>
          </w:tcPr>
          <w:p>
            <w:pPr>
              <w:pStyle w:val="1231"/>
              <w:jc w:val="center"/>
            </w:pPr>
            <w:r>
              <w:rPr>
                <w:sz w:val="24"/>
              </w:rPr>
              <w:t xml:space="preserve">56:38:0212027:267</w:t>
            </w:r>
            <w:r/>
          </w:p>
        </w:tc>
        <w:tc>
          <w:tcPr>
            <w:tcBorders>
              <w:bottom w:val="none" w:color="000000" w:sz="4" w:space="0"/>
            </w:tcBorders>
            <w:tcW w:w="1642" w:type="dxa"/>
            <w:vAlign w:val="center"/>
            <w:textDirection w:val="lrTb"/>
            <w:noWrap w:val="false"/>
          </w:tcPr>
          <w:p>
            <w:pPr>
              <w:pStyle w:val="1231"/>
              <w:jc w:val="center"/>
            </w:pPr>
            <w:r>
              <w:rPr>
                <w:sz w:val="24"/>
              </w:rPr>
              <w:t xml:space="preserve">П13570010512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276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277</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21</w:t>
            </w:r>
            <w:r/>
          </w:p>
        </w:tc>
        <w:tc>
          <w:tcPr>
            <w:tcBorders>
              <w:bottom w:val="none" w:color="000000" w:sz="4" w:space="0"/>
            </w:tcBorders>
            <w:tcW w:w="2299" w:type="dxa"/>
            <w:vAlign w:val="center"/>
            <w:textDirection w:val="lrTb"/>
            <w:noWrap w:val="false"/>
          </w:tcPr>
          <w:p>
            <w:pPr>
              <w:pStyle w:val="1231"/>
              <w:jc w:val="center"/>
            </w:pPr>
            <w:r>
              <w:rPr>
                <w:sz w:val="24"/>
              </w:rPr>
              <w:t xml:space="preserve">56:38:0212027:269</w:t>
            </w:r>
            <w:r/>
          </w:p>
        </w:tc>
        <w:tc>
          <w:tcPr>
            <w:tcBorders>
              <w:bottom w:val="none" w:color="000000" w:sz="4" w:space="0"/>
            </w:tcBorders>
            <w:tcW w:w="1642" w:type="dxa"/>
            <w:vAlign w:val="center"/>
            <w:textDirection w:val="lrTb"/>
            <w:noWrap w:val="false"/>
          </w:tcPr>
          <w:p>
            <w:pPr>
              <w:pStyle w:val="1231"/>
              <w:jc w:val="center"/>
            </w:pPr>
            <w:r>
              <w:rPr>
                <w:sz w:val="24"/>
              </w:rPr>
              <w:t xml:space="preserve">П13570010511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277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278</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22</w:t>
            </w:r>
            <w:r/>
          </w:p>
        </w:tc>
        <w:tc>
          <w:tcPr>
            <w:tcBorders>
              <w:bottom w:val="none" w:color="000000" w:sz="4" w:space="0"/>
            </w:tcBorders>
            <w:tcW w:w="2299" w:type="dxa"/>
            <w:vAlign w:val="center"/>
            <w:textDirection w:val="lrTb"/>
            <w:noWrap w:val="false"/>
          </w:tcPr>
          <w:p>
            <w:pPr>
              <w:pStyle w:val="1231"/>
              <w:jc w:val="center"/>
            </w:pPr>
            <w:r>
              <w:rPr>
                <w:sz w:val="24"/>
              </w:rPr>
              <w:t xml:space="preserve">56:38:0212027:270</w:t>
            </w:r>
            <w:r/>
          </w:p>
        </w:tc>
        <w:tc>
          <w:tcPr>
            <w:tcBorders>
              <w:bottom w:val="none" w:color="000000" w:sz="4" w:space="0"/>
            </w:tcBorders>
            <w:tcW w:w="1642" w:type="dxa"/>
            <w:vAlign w:val="center"/>
            <w:textDirection w:val="lrTb"/>
            <w:noWrap w:val="false"/>
          </w:tcPr>
          <w:p>
            <w:pPr>
              <w:pStyle w:val="1231"/>
              <w:jc w:val="center"/>
            </w:pPr>
            <w:r>
              <w:rPr>
                <w:sz w:val="24"/>
              </w:rPr>
              <w:t xml:space="preserve">П13570010510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278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279</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23</w:t>
            </w:r>
            <w:r/>
          </w:p>
        </w:tc>
        <w:tc>
          <w:tcPr>
            <w:tcBorders>
              <w:bottom w:val="none" w:color="000000" w:sz="4" w:space="0"/>
            </w:tcBorders>
            <w:tcW w:w="2299" w:type="dxa"/>
            <w:vAlign w:val="center"/>
            <w:textDirection w:val="lrTb"/>
            <w:noWrap w:val="false"/>
          </w:tcPr>
          <w:p>
            <w:pPr>
              <w:pStyle w:val="1231"/>
              <w:jc w:val="center"/>
            </w:pPr>
            <w:r>
              <w:rPr>
                <w:sz w:val="24"/>
              </w:rPr>
              <w:t xml:space="preserve">56:38:0212027:271</w:t>
            </w:r>
            <w:r/>
          </w:p>
        </w:tc>
        <w:tc>
          <w:tcPr>
            <w:tcBorders>
              <w:bottom w:val="none" w:color="000000" w:sz="4" w:space="0"/>
            </w:tcBorders>
            <w:tcW w:w="1642" w:type="dxa"/>
            <w:vAlign w:val="center"/>
            <w:textDirection w:val="lrTb"/>
            <w:noWrap w:val="false"/>
          </w:tcPr>
          <w:p>
            <w:pPr>
              <w:pStyle w:val="1231"/>
              <w:jc w:val="center"/>
            </w:pPr>
            <w:r>
              <w:rPr>
                <w:sz w:val="24"/>
              </w:rPr>
              <w:t xml:space="preserve">П13570010509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279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280</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24</w:t>
            </w:r>
            <w:r/>
          </w:p>
        </w:tc>
        <w:tc>
          <w:tcPr>
            <w:tcBorders>
              <w:bottom w:val="none" w:color="000000" w:sz="4" w:space="0"/>
            </w:tcBorders>
            <w:tcW w:w="2299" w:type="dxa"/>
            <w:vAlign w:val="center"/>
            <w:textDirection w:val="lrTb"/>
            <w:noWrap w:val="false"/>
          </w:tcPr>
          <w:p>
            <w:pPr>
              <w:pStyle w:val="1231"/>
              <w:jc w:val="center"/>
            </w:pPr>
            <w:r>
              <w:rPr>
                <w:sz w:val="24"/>
              </w:rPr>
              <w:t xml:space="preserve">56:38:0212027:272</w:t>
            </w:r>
            <w:r/>
          </w:p>
        </w:tc>
        <w:tc>
          <w:tcPr>
            <w:tcBorders>
              <w:bottom w:val="none" w:color="000000" w:sz="4" w:space="0"/>
            </w:tcBorders>
            <w:tcW w:w="1642" w:type="dxa"/>
            <w:vAlign w:val="center"/>
            <w:textDirection w:val="lrTb"/>
            <w:noWrap w:val="false"/>
          </w:tcPr>
          <w:p>
            <w:pPr>
              <w:pStyle w:val="1231"/>
              <w:jc w:val="center"/>
            </w:pPr>
            <w:r>
              <w:rPr>
                <w:sz w:val="24"/>
              </w:rPr>
              <w:t xml:space="preserve">П13570010508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280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281</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25</w:t>
            </w:r>
            <w:r/>
          </w:p>
        </w:tc>
        <w:tc>
          <w:tcPr>
            <w:tcBorders>
              <w:bottom w:val="none" w:color="000000" w:sz="4" w:space="0"/>
            </w:tcBorders>
            <w:tcW w:w="2299" w:type="dxa"/>
            <w:vAlign w:val="center"/>
            <w:textDirection w:val="lrTb"/>
            <w:noWrap w:val="false"/>
          </w:tcPr>
          <w:p>
            <w:pPr>
              <w:pStyle w:val="1231"/>
              <w:jc w:val="center"/>
            </w:pPr>
            <w:r>
              <w:rPr>
                <w:sz w:val="24"/>
              </w:rPr>
              <w:t xml:space="preserve">56:38:0212027:273</w:t>
            </w:r>
            <w:r/>
          </w:p>
        </w:tc>
        <w:tc>
          <w:tcPr>
            <w:tcBorders>
              <w:bottom w:val="none" w:color="000000" w:sz="4" w:space="0"/>
            </w:tcBorders>
            <w:tcW w:w="1642" w:type="dxa"/>
            <w:vAlign w:val="center"/>
            <w:textDirection w:val="lrTb"/>
            <w:noWrap w:val="false"/>
          </w:tcPr>
          <w:p>
            <w:pPr>
              <w:pStyle w:val="1231"/>
              <w:jc w:val="center"/>
            </w:pPr>
            <w:r>
              <w:rPr>
                <w:sz w:val="24"/>
              </w:rPr>
              <w:t xml:space="preserve">П13570010507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281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282</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Оренбургская область, г. Бузулук, ул. Московская, д. 79, пом. 27</w:t>
            </w:r>
            <w:r/>
          </w:p>
        </w:tc>
        <w:tc>
          <w:tcPr>
            <w:tcBorders>
              <w:bottom w:val="none" w:color="000000" w:sz="4" w:space="0"/>
            </w:tcBorders>
            <w:tcW w:w="2299" w:type="dxa"/>
            <w:vAlign w:val="center"/>
            <w:textDirection w:val="lrTb"/>
            <w:noWrap w:val="false"/>
          </w:tcPr>
          <w:p>
            <w:pPr>
              <w:pStyle w:val="1231"/>
              <w:jc w:val="center"/>
            </w:pPr>
            <w:r>
              <w:rPr>
                <w:sz w:val="24"/>
              </w:rPr>
              <w:t xml:space="preserve">56:38:0212027:275</w:t>
            </w:r>
            <w:r/>
          </w:p>
        </w:tc>
        <w:tc>
          <w:tcPr>
            <w:tcBorders>
              <w:bottom w:val="none" w:color="000000" w:sz="4" w:space="0"/>
            </w:tcBorders>
            <w:tcW w:w="1642" w:type="dxa"/>
            <w:vAlign w:val="center"/>
            <w:textDirection w:val="lrTb"/>
            <w:noWrap w:val="false"/>
          </w:tcPr>
          <w:p>
            <w:pPr>
              <w:pStyle w:val="1231"/>
              <w:jc w:val="center"/>
            </w:pPr>
            <w:r>
              <w:rPr>
                <w:sz w:val="24"/>
              </w:rPr>
              <w:t xml:space="preserve">П13570010506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282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283</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в здании (лит. А)</w:t>
            </w:r>
            <w:r/>
          </w:p>
        </w:tc>
        <w:tc>
          <w:tcPr>
            <w:tcBorders>
              <w:bottom w:val="none" w:color="000000" w:sz="4" w:space="0"/>
            </w:tcBorders>
            <w:tcW w:w="3046" w:type="dxa"/>
            <w:vAlign w:val="center"/>
            <w:textDirection w:val="lrTb"/>
            <w:noWrap w:val="false"/>
          </w:tcPr>
          <w:p>
            <w:pPr>
              <w:pStyle w:val="1231"/>
              <w:jc w:val="center"/>
            </w:pPr>
            <w:r>
              <w:rPr>
                <w:sz w:val="24"/>
              </w:rPr>
              <w:t xml:space="preserve">Приморский край, г. Владивосток, ул. Семеновская, д. 9</w:t>
            </w:r>
            <w:r/>
          </w:p>
        </w:tc>
        <w:tc>
          <w:tcPr>
            <w:tcBorders>
              <w:bottom w:val="none" w:color="000000" w:sz="4" w:space="0"/>
            </w:tcBorders>
            <w:tcW w:w="2299" w:type="dxa"/>
            <w:vAlign w:val="center"/>
            <w:textDirection w:val="lrTb"/>
            <w:noWrap w:val="false"/>
          </w:tcPr>
          <w:p>
            <w:pPr>
              <w:pStyle w:val="1231"/>
              <w:jc w:val="center"/>
            </w:pPr>
            <w:r>
              <w:rPr>
                <w:sz w:val="24"/>
              </w:rPr>
              <w:t xml:space="preserve">25:28:020019:742</w:t>
            </w:r>
            <w:r/>
          </w:p>
        </w:tc>
        <w:tc>
          <w:tcPr>
            <w:tcBorders>
              <w:bottom w:val="none" w:color="000000" w:sz="4" w:space="0"/>
            </w:tcBorders>
            <w:tcW w:w="1642" w:type="dxa"/>
            <w:vAlign w:val="center"/>
            <w:textDirection w:val="lrTb"/>
            <w:noWrap w:val="false"/>
          </w:tcPr>
          <w:p>
            <w:pPr>
              <w:pStyle w:val="1231"/>
              <w:jc w:val="center"/>
            </w:pPr>
            <w:r>
              <w:rPr>
                <w:sz w:val="24"/>
              </w:rPr>
              <w:t xml:space="preserve">П13270042301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283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284</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Приморский край, г. Владивосток, ул. Черемуховая, д. 4а, пом. II</w:t>
            </w:r>
            <w:r/>
          </w:p>
        </w:tc>
        <w:tc>
          <w:tcPr>
            <w:tcBorders>
              <w:bottom w:val="none" w:color="000000" w:sz="4" w:space="0"/>
            </w:tcBorders>
            <w:tcW w:w="2299" w:type="dxa"/>
            <w:vAlign w:val="center"/>
            <w:textDirection w:val="lrTb"/>
            <w:noWrap w:val="false"/>
          </w:tcPr>
          <w:p>
            <w:pPr>
              <w:pStyle w:val="1231"/>
              <w:jc w:val="center"/>
            </w:pPr>
            <w:r>
              <w:rPr>
                <w:sz w:val="24"/>
              </w:rPr>
              <w:t xml:space="preserve">25:28:030007:1747</w:t>
            </w:r>
            <w:r/>
          </w:p>
        </w:tc>
        <w:tc>
          <w:tcPr>
            <w:tcBorders>
              <w:bottom w:val="none" w:color="000000" w:sz="4" w:space="0"/>
            </w:tcBorders>
            <w:tcW w:w="1642" w:type="dxa"/>
            <w:vAlign w:val="center"/>
            <w:textDirection w:val="lrTb"/>
            <w:noWrap w:val="false"/>
          </w:tcPr>
          <w:p>
            <w:pPr>
              <w:pStyle w:val="1231"/>
              <w:jc w:val="center"/>
            </w:pPr>
            <w:r>
              <w:rPr>
                <w:sz w:val="24"/>
              </w:rPr>
              <w:t xml:space="preserve">П13270042300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284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285</w:t>
            </w:r>
            <w:r/>
          </w:p>
        </w:tc>
        <w:tc>
          <w:tcPr>
            <w:tcW w:w="3045" w:type="dxa"/>
            <w:vAlign w:val="center"/>
            <w:vMerge w:val="restart"/>
            <w:textDirection w:val="lrTb"/>
            <w:noWrap w:val="false"/>
          </w:tcPr>
          <w:p>
            <w:pPr>
              <w:pStyle w:val="1231"/>
            </w:pPr>
            <w:r>
              <w:rPr>
                <w:sz w:val="24"/>
              </w:rPr>
              <w:t xml:space="preserve">Земельные участки с расположенным на них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г. о. Мытищи, деревня Шолохово, Дмитровское шоссе, участок 8А, участок 8А/1, участок 8А/2</w:t>
            </w:r>
            <w:r/>
          </w:p>
        </w:tc>
        <w:tc>
          <w:tcPr>
            <w:tcW w:w="2299" w:type="dxa"/>
            <w:vAlign w:val="center"/>
            <w:textDirection w:val="lrTb"/>
            <w:noWrap w:val="false"/>
          </w:tcPr>
          <w:p>
            <w:pPr>
              <w:pStyle w:val="1231"/>
              <w:jc w:val="center"/>
            </w:pPr>
            <w:r>
              <w:rPr>
                <w:sz w:val="24"/>
              </w:rPr>
              <w:t xml:space="preserve">50:12:0060110:15</w:t>
            </w:r>
            <w:r/>
          </w:p>
        </w:tc>
        <w:tc>
          <w:tcPr>
            <w:tcW w:w="1642" w:type="dxa"/>
            <w:vAlign w:val="center"/>
            <w:textDirection w:val="lrTb"/>
            <w:noWrap w:val="false"/>
          </w:tcPr>
          <w:p>
            <w:pPr>
              <w:pStyle w:val="1231"/>
              <w:jc w:val="center"/>
            </w:pPr>
            <w:r>
              <w:rPr>
                <w:sz w:val="24"/>
              </w:rPr>
              <w:t xml:space="preserve">П11510049011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vMerge w:val="continue"/>
            <w:textDirection w:val="lrTb"/>
            <w:noWrap w:val="false"/>
          </w:tcPr>
          <w:p>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50:12:0060110:14</w:t>
            </w:r>
            <w:r/>
          </w:p>
        </w:tc>
        <w:tc>
          <w:tcPr>
            <w:tcW w:w="1642" w:type="dxa"/>
            <w:vAlign w:val="center"/>
            <w:textDirection w:val="lrTb"/>
            <w:noWrap w:val="false"/>
          </w:tcPr>
          <w:p>
            <w:pPr>
              <w:pStyle w:val="1231"/>
              <w:jc w:val="center"/>
            </w:pPr>
            <w:r>
              <w:rPr>
                <w:sz w:val="24"/>
              </w:rPr>
              <w:t xml:space="preserve">П11510034517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vMerge w:val="continue"/>
            <w:textDirection w:val="lrTb"/>
            <w:noWrap w:val="false"/>
          </w:tcPr>
          <w:p>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50:12:0060110:13</w:t>
            </w:r>
            <w:r/>
          </w:p>
        </w:tc>
        <w:tc>
          <w:tcPr>
            <w:tcW w:w="1642" w:type="dxa"/>
            <w:vAlign w:val="center"/>
            <w:textDirection w:val="lrTb"/>
            <w:noWrap w:val="false"/>
          </w:tcPr>
          <w:p>
            <w:pPr>
              <w:pStyle w:val="1231"/>
              <w:jc w:val="center"/>
            </w:pPr>
            <w:r>
              <w:rPr>
                <w:sz w:val="24"/>
              </w:rPr>
              <w:t xml:space="preserve">П11510034518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Офисно-складской комплекс</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50:42:0000000:12699</w:t>
            </w:r>
            <w:r/>
          </w:p>
        </w:tc>
        <w:tc>
          <w:tcPr>
            <w:tcW w:w="1642" w:type="dxa"/>
            <w:vAlign w:val="center"/>
            <w:textDirection w:val="lrTb"/>
            <w:noWrap w:val="false"/>
          </w:tcPr>
          <w:p>
            <w:pPr>
              <w:pStyle w:val="1231"/>
              <w:jc w:val="center"/>
            </w:pPr>
            <w:r>
              <w:rPr>
                <w:sz w:val="24"/>
              </w:rPr>
              <w:t xml:space="preserve">П12510073292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Сооружение: газопровод низкого давления от ГРПБ (т. 1) до т. 5 (офисно-складской комплекс) состоит из подземного и надземного трубопровода</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50:12:0050302:167</w:t>
            </w:r>
            <w:r/>
          </w:p>
        </w:tc>
        <w:tc>
          <w:tcPr>
            <w:tcW w:w="1642" w:type="dxa"/>
            <w:vAlign w:val="center"/>
            <w:textDirection w:val="lrTb"/>
            <w:noWrap w:val="false"/>
          </w:tcPr>
          <w:p>
            <w:pPr>
              <w:pStyle w:val="1231"/>
              <w:jc w:val="center"/>
            </w:pPr>
            <w:r>
              <w:rPr>
                <w:sz w:val="24"/>
              </w:rPr>
              <w:t xml:space="preserve">П12510073352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Сооружение: хозяйственно-бытовая канализационная сеть</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50:12:0050302:172</w:t>
            </w:r>
            <w:r/>
          </w:p>
        </w:tc>
        <w:tc>
          <w:tcPr>
            <w:tcW w:w="1642" w:type="dxa"/>
            <w:vAlign w:val="center"/>
            <w:textDirection w:val="lrTb"/>
            <w:noWrap w:val="false"/>
          </w:tcPr>
          <w:p>
            <w:pPr>
              <w:pStyle w:val="1231"/>
              <w:jc w:val="center"/>
            </w:pPr>
            <w:r>
              <w:rPr>
                <w:sz w:val="24"/>
              </w:rPr>
              <w:t xml:space="preserve">П12510073353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Сооружение: Скважина N 1</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50:12:0060110:526</w:t>
            </w:r>
            <w:r/>
          </w:p>
        </w:tc>
        <w:tc>
          <w:tcPr>
            <w:tcW w:w="1642" w:type="dxa"/>
            <w:vAlign w:val="center"/>
            <w:textDirection w:val="lrTb"/>
            <w:noWrap w:val="false"/>
          </w:tcPr>
          <w:p>
            <w:pPr>
              <w:pStyle w:val="1231"/>
              <w:jc w:val="center"/>
            </w:pPr>
            <w:r>
              <w:rPr>
                <w:sz w:val="24"/>
              </w:rPr>
              <w:t xml:space="preserve">П12510073351</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Сооружение: Скважина N 2</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50:12:0060110:527</w:t>
            </w:r>
            <w:r/>
          </w:p>
        </w:tc>
        <w:tc>
          <w:tcPr>
            <w:tcW w:w="1642" w:type="dxa"/>
            <w:vAlign w:val="center"/>
            <w:textDirection w:val="lrTb"/>
            <w:noWrap w:val="false"/>
          </w:tcPr>
          <w:p>
            <w:pPr>
              <w:pStyle w:val="1231"/>
              <w:jc w:val="center"/>
            </w:pPr>
            <w:r>
              <w:rPr>
                <w:sz w:val="24"/>
              </w:rPr>
              <w:t xml:space="preserve">П12510073350</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Сооружение: Наружная самотечная ливневая канализационная сеть</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50:12:0000000:6943</w:t>
            </w:r>
            <w:r/>
          </w:p>
        </w:tc>
        <w:tc>
          <w:tcPr>
            <w:tcW w:w="1642" w:type="dxa"/>
            <w:vAlign w:val="center"/>
            <w:textDirection w:val="lrTb"/>
            <w:noWrap w:val="false"/>
          </w:tcPr>
          <w:p>
            <w:pPr>
              <w:pStyle w:val="1231"/>
              <w:jc w:val="center"/>
            </w:pPr>
            <w:r>
              <w:rPr>
                <w:sz w:val="24"/>
              </w:rPr>
              <w:t xml:space="preserve">П12510073349</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Газопоршневая электростанция</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50:42:0000000:12701</w:t>
            </w:r>
            <w:r/>
          </w:p>
        </w:tc>
        <w:tc>
          <w:tcPr>
            <w:tcW w:w="1642" w:type="dxa"/>
            <w:vAlign w:val="center"/>
            <w:textDirection w:val="lrTb"/>
            <w:noWrap w:val="false"/>
          </w:tcPr>
          <w:p>
            <w:pPr>
              <w:pStyle w:val="1231"/>
              <w:jc w:val="center"/>
            </w:pPr>
            <w:r>
              <w:rPr>
                <w:sz w:val="24"/>
              </w:rPr>
              <w:t xml:space="preserve">П12510073348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Контрольно-пропускной пункт N 1</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50:42:0000000:12702</w:t>
            </w:r>
            <w:r/>
          </w:p>
        </w:tc>
        <w:tc>
          <w:tcPr>
            <w:tcW w:w="1642" w:type="dxa"/>
            <w:vAlign w:val="center"/>
            <w:textDirection w:val="lrTb"/>
            <w:noWrap w:val="false"/>
          </w:tcPr>
          <w:p>
            <w:pPr>
              <w:pStyle w:val="1231"/>
              <w:jc w:val="center"/>
            </w:pPr>
            <w:r>
              <w:rPr>
                <w:sz w:val="24"/>
              </w:rPr>
              <w:t xml:space="preserve">П12510073347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Сооружение: ГРПБ</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50:42:0000000:19292</w:t>
            </w:r>
            <w:r/>
          </w:p>
        </w:tc>
        <w:tc>
          <w:tcPr>
            <w:tcBorders>
              <w:bottom w:val="none" w:color="000000" w:sz="4" w:space="0"/>
            </w:tcBorders>
            <w:tcW w:w="1642" w:type="dxa"/>
            <w:vAlign w:val="center"/>
            <w:textDirection w:val="lrTb"/>
            <w:noWrap w:val="false"/>
          </w:tcPr>
          <w:p>
            <w:pPr>
              <w:pStyle w:val="1231"/>
              <w:jc w:val="center"/>
            </w:pPr>
            <w:r>
              <w:rPr>
                <w:sz w:val="24"/>
              </w:rPr>
              <w:t xml:space="preserve">П12510073346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285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286</w:t>
            </w:r>
            <w:r/>
          </w:p>
        </w:tc>
        <w:tc>
          <w:tcPr>
            <w:tcBorders>
              <w:bottom w:val="none" w:color="000000" w:sz="4" w:space="0"/>
            </w:tcBorders>
            <w:tcW w:w="3045" w:type="dxa"/>
            <w:vAlign w:val="center"/>
            <w:textDirection w:val="lrTb"/>
            <w:noWrap w:val="false"/>
          </w:tcPr>
          <w:p>
            <w:pPr>
              <w:pStyle w:val="1231"/>
            </w:pPr>
            <w:r>
              <w:rPr>
                <w:sz w:val="24"/>
              </w:rPr>
              <w:t xml:space="preserve">Машино-место 181</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муниципальный округ Хамовники, ул. Усачева, д. 2, стр. 3, машино-место 181</w:t>
            </w:r>
            <w:r/>
          </w:p>
        </w:tc>
        <w:tc>
          <w:tcPr>
            <w:tcBorders>
              <w:bottom w:val="none" w:color="000000" w:sz="4" w:space="0"/>
            </w:tcBorders>
            <w:tcW w:w="2299" w:type="dxa"/>
            <w:vAlign w:val="center"/>
            <w:textDirection w:val="lrTb"/>
            <w:noWrap w:val="false"/>
          </w:tcPr>
          <w:p>
            <w:pPr>
              <w:pStyle w:val="1231"/>
              <w:jc w:val="center"/>
            </w:pPr>
            <w:r>
              <w:rPr>
                <w:sz w:val="24"/>
              </w:rPr>
              <w:t xml:space="preserve">77:01:0005013:3105</w:t>
            </w:r>
            <w:r/>
          </w:p>
        </w:tc>
        <w:tc>
          <w:tcPr>
            <w:tcBorders>
              <w:bottom w:val="none" w:color="000000" w:sz="4" w:space="0"/>
            </w:tcBorders>
            <w:tcW w:w="1642" w:type="dxa"/>
            <w:vAlign w:val="center"/>
            <w:textDirection w:val="lrTb"/>
            <w:noWrap w:val="false"/>
          </w:tcPr>
          <w:p>
            <w:pPr>
              <w:pStyle w:val="1231"/>
              <w:jc w:val="center"/>
            </w:pPr>
            <w:r>
              <w:rPr>
                <w:sz w:val="24"/>
              </w:rPr>
              <w:t xml:space="preserve">П13770088225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286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287</w:t>
            </w:r>
            <w:r/>
          </w:p>
        </w:tc>
        <w:tc>
          <w:tcPr>
            <w:tcBorders>
              <w:bottom w:val="none" w:color="000000" w:sz="4" w:space="0"/>
            </w:tcBorders>
            <w:tcW w:w="3045" w:type="dxa"/>
            <w:vAlign w:val="center"/>
            <w:textDirection w:val="lrTb"/>
            <w:noWrap w:val="false"/>
          </w:tcPr>
          <w:p>
            <w:pPr>
              <w:pStyle w:val="1231"/>
            </w:pPr>
            <w:r>
              <w:rPr>
                <w:sz w:val="24"/>
              </w:rPr>
              <w:t xml:space="preserve">Машино-место 180</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улица Усачева, дом 2, строение 3, машино-место 180</w:t>
            </w:r>
            <w:r/>
          </w:p>
        </w:tc>
        <w:tc>
          <w:tcPr>
            <w:tcBorders>
              <w:bottom w:val="none" w:color="000000" w:sz="4" w:space="0"/>
            </w:tcBorders>
            <w:tcW w:w="2299" w:type="dxa"/>
            <w:vAlign w:val="center"/>
            <w:textDirection w:val="lrTb"/>
            <w:noWrap w:val="false"/>
          </w:tcPr>
          <w:p>
            <w:pPr>
              <w:pStyle w:val="1231"/>
              <w:jc w:val="center"/>
            </w:pPr>
            <w:r>
              <w:rPr>
                <w:sz w:val="24"/>
              </w:rPr>
              <w:t xml:space="preserve">77:01:0005013:3104</w:t>
            </w:r>
            <w:r/>
          </w:p>
        </w:tc>
        <w:tc>
          <w:tcPr>
            <w:tcBorders>
              <w:bottom w:val="none" w:color="000000" w:sz="4" w:space="0"/>
            </w:tcBorders>
            <w:tcW w:w="1642" w:type="dxa"/>
            <w:vAlign w:val="center"/>
            <w:textDirection w:val="lrTb"/>
            <w:noWrap w:val="false"/>
          </w:tcPr>
          <w:p>
            <w:pPr>
              <w:pStyle w:val="1231"/>
              <w:jc w:val="center"/>
            </w:pPr>
            <w:r>
              <w:rPr>
                <w:sz w:val="24"/>
              </w:rPr>
              <w:t xml:space="preserve">П13770088224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287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288</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переулок 2-й Неопалимовский, дом 3, помещение 2К</w:t>
            </w:r>
            <w:r/>
          </w:p>
        </w:tc>
        <w:tc>
          <w:tcPr>
            <w:tcBorders>
              <w:bottom w:val="none" w:color="000000" w:sz="4" w:space="0"/>
            </w:tcBorders>
            <w:tcW w:w="2299" w:type="dxa"/>
            <w:vAlign w:val="center"/>
            <w:textDirection w:val="lrTb"/>
            <w:noWrap w:val="false"/>
          </w:tcPr>
          <w:p>
            <w:pPr>
              <w:pStyle w:val="1231"/>
              <w:jc w:val="center"/>
            </w:pPr>
            <w:r>
              <w:rPr>
                <w:sz w:val="24"/>
              </w:rPr>
              <w:t xml:space="preserve">77:01:0005003:4701</w:t>
            </w:r>
            <w:r/>
          </w:p>
        </w:tc>
        <w:tc>
          <w:tcPr>
            <w:tcBorders>
              <w:bottom w:val="none" w:color="000000" w:sz="4" w:space="0"/>
            </w:tcBorders>
            <w:tcW w:w="1642" w:type="dxa"/>
            <w:vAlign w:val="center"/>
            <w:textDirection w:val="lrTb"/>
            <w:noWrap w:val="false"/>
          </w:tcPr>
          <w:p>
            <w:pPr>
              <w:pStyle w:val="1231"/>
              <w:jc w:val="center"/>
            </w:pPr>
            <w:r>
              <w:rPr>
                <w:sz w:val="24"/>
              </w:rPr>
              <w:t xml:space="preserve">П13770088277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288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289</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переулок 2-й Неопалимовский, дом 3, машино-место 20М</w:t>
            </w:r>
            <w:r/>
          </w:p>
        </w:tc>
        <w:tc>
          <w:tcPr>
            <w:tcBorders>
              <w:bottom w:val="none" w:color="000000" w:sz="4" w:space="0"/>
            </w:tcBorders>
            <w:tcW w:w="2299" w:type="dxa"/>
            <w:vAlign w:val="center"/>
            <w:textDirection w:val="lrTb"/>
            <w:noWrap w:val="false"/>
          </w:tcPr>
          <w:p>
            <w:pPr>
              <w:pStyle w:val="1231"/>
              <w:jc w:val="center"/>
            </w:pPr>
            <w:r>
              <w:rPr>
                <w:sz w:val="24"/>
              </w:rPr>
              <w:t xml:space="preserve">77:01:0005003:4636</w:t>
            </w:r>
            <w:r/>
          </w:p>
        </w:tc>
        <w:tc>
          <w:tcPr>
            <w:tcBorders>
              <w:bottom w:val="none" w:color="000000" w:sz="4" w:space="0"/>
            </w:tcBorders>
            <w:tcW w:w="1642" w:type="dxa"/>
            <w:vAlign w:val="center"/>
            <w:textDirection w:val="lrTb"/>
            <w:noWrap w:val="false"/>
          </w:tcPr>
          <w:p>
            <w:pPr>
              <w:pStyle w:val="1231"/>
              <w:jc w:val="center"/>
            </w:pPr>
            <w:r>
              <w:rPr>
                <w:sz w:val="24"/>
              </w:rPr>
              <w:t xml:space="preserve">П13770088208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289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290</w:t>
            </w:r>
            <w:r/>
          </w:p>
        </w:tc>
        <w:tc>
          <w:tcPr>
            <w:tcBorders>
              <w:bottom w:val="none" w:color="000000" w:sz="4" w:space="0"/>
            </w:tcBorders>
            <w:tcW w:w="3045" w:type="dxa"/>
            <w:vAlign w:val="center"/>
            <w:textDirection w:val="lrTb"/>
            <w:noWrap w:val="false"/>
          </w:tcPr>
          <w:p>
            <w:pPr>
              <w:pStyle w:val="1231"/>
            </w:pPr>
            <w:r>
              <w:rPr>
                <w:sz w:val="24"/>
              </w:rPr>
              <w:t xml:space="preserve">Машино-место N 123</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 Алабяна, д. 13, корп. 1</w:t>
            </w:r>
            <w:r/>
          </w:p>
        </w:tc>
        <w:tc>
          <w:tcPr>
            <w:tcBorders>
              <w:bottom w:val="none" w:color="000000" w:sz="4" w:space="0"/>
            </w:tcBorders>
            <w:tcW w:w="2299" w:type="dxa"/>
            <w:vAlign w:val="center"/>
            <w:textDirection w:val="lrTb"/>
            <w:noWrap w:val="false"/>
          </w:tcPr>
          <w:p>
            <w:pPr>
              <w:pStyle w:val="1231"/>
              <w:jc w:val="center"/>
            </w:pPr>
            <w:r>
              <w:rPr>
                <w:sz w:val="24"/>
              </w:rPr>
              <w:t xml:space="preserve">77:09:0005002:10597</w:t>
            </w:r>
            <w:r/>
          </w:p>
        </w:tc>
        <w:tc>
          <w:tcPr>
            <w:tcBorders>
              <w:bottom w:val="none" w:color="000000" w:sz="4" w:space="0"/>
            </w:tcBorders>
            <w:tcW w:w="1642" w:type="dxa"/>
            <w:vAlign w:val="center"/>
            <w:textDirection w:val="lrTb"/>
            <w:noWrap w:val="false"/>
          </w:tcPr>
          <w:p>
            <w:pPr>
              <w:pStyle w:val="1231"/>
              <w:jc w:val="center"/>
            </w:pPr>
            <w:r>
              <w:rPr>
                <w:sz w:val="24"/>
              </w:rPr>
              <w:t xml:space="preserve">П13770088222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290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291</w:t>
            </w:r>
            <w:r/>
          </w:p>
        </w:tc>
        <w:tc>
          <w:tcPr>
            <w:tcBorders>
              <w:bottom w:val="none" w:color="000000" w:sz="4" w:space="0"/>
            </w:tcBorders>
            <w:tcW w:w="3045" w:type="dxa"/>
            <w:vAlign w:val="center"/>
            <w:textDirection w:val="lrTb"/>
            <w:noWrap w:val="false"/>
          </w:tcPr>
          <w:p>
            <w:pPr>
              <w:pStyle w:val="1231"/>
            </w:pPr>
            <w:r>
              <w:rPr>
                <w:sz w:val="24"/>
              </w:rPr>
              <w:t xml:space="preserve">Машино-место N 122</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 Алабяна, д. 13, корп. 1</w:t>
            </w:r>
            <w:r/>
          </w:p>
        </w:tc>
        <w:tc>
          <w:tcPr>
            <w:tcBorders>
              <w:bottom w:val="none" w:color="000000" w:sz="4" w:space="0"/>
            </w:tcBorders>
            <w:tcW w:w="2299" w:type="dxa"/>
            <w:vAlign w:val="center"/>
            <w:textDirection w:val="lrTb"/>
            <w:noWrap w:val="false"/>
          </w:tcPr>
          <w:p>
            <w:pPr>
              <w:pStyle w:val="1231"/>
              <w:jc w:val="center"/>
            </w:pPr>
            <w:r>
              <w:rPr>
                <w:sz w:val="24"/>
              </w:rPr>
              <w:t xml:space="preserve">77:09:0005002:10556</w:t>
            </w:r>
            <w:r/>
          </w:p>
        </w:tc>
        <w:tc>
          <w:tcPr>
            <w:tcBorders>
              <w:bottom w:val="none" w:color="000000" w:sz="4" w:space="0"/>
            </w:tcBorders>
            <w:tcW w:w="1642" w:type="dxa"/>
            <w:vAlign w:val="center"/>
            <w:textDirection w:val="lrTb"/>
            <w:noWrap w:val="false"/>
          </w:tcPr>
          <w:p>
            <w:pPr>
              <w:pStyle w:val="1231"/>
              <w:jc w:val="center"/>
            </w:pPr>
            <w:r>
              <w:rPr>
                <w:sz w:val="24"/>
              </w:rPr>
              <w:t xml:space="preserve">П13770088221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291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292</w:t>
            </w:r>
            <w:r/>
          </w:p>
        </w:tc>
        <w:tc>
          <w:tcPr>
            <w:tcBorders>
              <w:bottom w:val="none" w:color="000000" w:sz="4" w:space="0"/>
            </w:tcBorders>
            <w:tcW w:w="3045" w:type="dxa"/>
            <w:vAlign w:val="center"/>
            <w:textDirection w:val="lrTb"/>
            <w:noWrap w:val="false"/>
          </w:tcPr>
          <w:p>
            <w:pPr>
              <w:pStyle w:val="1231"/>
            </w:pPr>
            <w:r>
              <w:rPr>
                <w:sz w:val="24"/>
              </w:rPr>
              <w:t xml:space="preserve">Машино-место N 121</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 Алабяна, д. 13, корп. 1</w:t>
            </w:r>
            <w:r/>
          </w:p>
        </w:tc>
        <w:tc>
          <w:tcPr>
            <w:tcBorders>
              <w:bottom w:val="none" w:color="000000" w:sz="4" w:space="0"/>
            </w:tcBorders>
            <w:tcW w:w="2299" w:type="dxa"/>
            <w:vAlign w:val="center"/>
            <w:textDirection w:val="lrTb"/>
            <w:noWrap w:val="false"/>
          </w:tcPr>
          <w:p>
            <w:pPr>
              <w:pStyle w:val="1231"/>
              <w:jc w:val="center"/>
            </w:pPr>
            <w:r>
              <w:rPr>
                <w:sz w:val="24"/>
              </w:rPr>
              <w:t xml:space="preserve">77:09:0005002:10534</w:t>
            </w:r>
            <w:r/>
          </w:p>
        </w:tc>
        <w:tc>
          <w:tcPr>
            <w:tcBorders>
              <w:bottom w:val="none" w:color="000000" w:sz="4" w:space="0"/>
            </w:tcBorders>
            <w:tcW w:w="1642" w:type="dxa"/>
            <w:vAlign w:val="center"/>
            <w:textDirection w:val="lrTb"/>
            <w:noWrap w:val="false"/>
          </w:tcPr>
          <w:p>
            <w:pPr>
              <w:pStyle w:val="1231"/>
              <w:jc w:val="center"/>
            </w:pPr>
            <w:r>
              <w:rPr>
                <w:sz w:val="24"/>
              </w:rPr>
              <w:t xml:space="preserve">П13770088220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292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293</w:t>
            </w:r>
            <w:r/>
          </w:p>
        </w:tc>
        <w:tc>
          <w:tcPr>
            <w:tcBorders>
              <w:bottom w:val="none" w:color="000000" w:sz="4" w:space="0"/>
            </w:tcBorders>
            <w:tcW w:w="3045" w:type="dxa"/>
            <w:vAlign w:val="center"/>
            <w:textDirection w:val="lrTb"/>
            <w:noWrap w:val="false"/>
          </w:tcPr>
          <w:p>
            <w:pPr>
              <w:pStyle w:val="1231"/>
            </w:pPr>
            <w:r>
              <w:rPr>
                <w:sz w:val="24"/>
              </w:rPr>
              <w:t xml:space="preserve">Машино-место N 124</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 Алабяна, д. 13, корп. 1</w:t>
            </w:r>
            <w:r/>
          </w:p>
        </w:tc>
        <w:tc>
          <w:tcPr>
            <w:tcBorders>
              <w:bottom w:val="none" w:color="000000" w:sz="4" w:space="0"/>
            </w:tcBorders>
            <w:tcW w:w="2299" w:type="dxa"/>
            <w:vAlign w:val="center"/>
            <w:textDirection w:val="lrTb"/>
            <w:noWrap w:val="false"/>
          </w:tcPr>
          <w:p>
            <w:pPr>
              <w:pStyle w:val="1231"/>
              <w:jc w:val="center"/>
            </w:pPr>
            <w:r>
              <w:rPr>
                <w:sz w:val="24"/>
              </w:rPr>
              <w:t xml:space="preserve">77:09:0005002:10406</w:t>
            </w:r>
            <w:r/>
          </w:p>
        </w:tc>
        <w:tc>
          <w:tcPr>
            <w:tcBorders>
              <w:bottom w:val="none" w:color="000000" w:sz="4" w:space="0"/>
            </w:tcBorders>
            <w:tcW w:w="1642" w:type="dxa"/>
            <w:vAlign w:val="center"/>
            <w:textDirection w:val="lrTb"/>
            <w:noWrap w:val="false"/>
          </w:tcPr>
          <w:p>
            <w:pPr>
              <w:pStyle w:val="1231"/>
              <w:jc w:val="center"/>
            </w:pPr>
            <w:r>
              <w:rPr>
                <w:sz w:val="24"/>
              </w:rPr>
              <w:t xml:space="preserve">П13770088219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293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294</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Сокол, улица Алабяна, дом 13, корпус 1, помещение 2/2</w:t>
            </w:r>
            <w:r/>
          </w:p>
        </w:tc>
        <w:tc>
          <w:tcPr>
            <w:tcBorders>
              <w:bottom w:val="none" w:color="000000" w:sz="4" w:space="0"/>
            </w:tcBorders>
            <w:tcW w:w="2299" w:type="dxa"/>
            <w:vAlign w:val="center"/>
            <w:textDirection w:val="lrTb"/>
            <w:noWrap w:val="false"/>
          </w:tcPr>
          <w:p>
            <w:pPr>
              <w:pStyle w:val="1231"/>
              <w:jc w:val="center"/>
            </w:pPr>
            <w:r>
              <w:rPr>
                <w:sz w:val="24"/>
              </w:rPr>
              <w:t xml:space="preserve">77:09:0005001:7275</w:t>
            </w:r>
            <w:r/>
          </w:p>
        </w:tc>
        <w:tc>
          <w:tcPr>
            <w:tcBorders>
              <w:bottom w:val="none" w:color="000000" w:sz="4" w:space="0"/>
            </w:tcBorders>
            <w:tcW w:w="1642" w:type="dxa"/>
            <w:vAlign w:val="center"/>
            <w:textDirection w:val="lrTb"/>
            <w:noWrap w:val="false"/>
          </w:tcPr>
          <w:p>
            <w:pPr>
              <w:pStyle w:val="1231"/>
              <w:jc w:val="center"/>
            </w:pPr>
            <w:r>
              <w:rPr>
                <w:sz w:val="24"/>
              </w:rPr>
              <w:t xml:space="preserve">П13770088218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294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295</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Оренбургская область, г. Оренбург, Пос. Ростоши, ул. Газпромовская, N 70</w:t>
            </w:r>
            <w:r/>
          </w:p>
        </w:tc>
        <w:tc>
          <w:tcPr>
            <w:tcW w:w="2299" w:type="dxa"/>
            <w:vAlign w:val="center"/>
            <w:textDirection w:val="lrTb"/>
            <w:noWrap w:val="false"/>
          </w:tcPr>
          <w:p>
            <w:pPr>
              <w:pStyle w:val="1231"/>
              <w:jc w:val="center"/>
            </w:pPr>
            <w:r>
              <w:rPr>
                <w:sz w:val="24"/>
              </w:rPr>
              <w:t xml:space="preserve">56:44:0201013:218</w:t>
            </w:r>
            <w:r/>
          </w:p>
        </w:tc>
        <w:tc>
          <w:tcPr>
            <w:tcW w:w="1642" w:type="dxa"/>
            <w:vAlign w:val="center"/>
            <w:textDirection w:val="lrTb"/>
            <w:noWrap w:val="false"/>
          </w:tcPr>
          <w:p>
            <w:pPr>
              <w:pStyle w:val="1231"/>
              <w:jc w:val="center"/>
            </w:pPr>
            <w:r>
              <w:rPr>
                <w:sz w:val="24"/>
              </w:rPr>
              <w:t xml:space="preserve">П11570027611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Здание поликлиники</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56:44:0201013:421</w:t>
            </w:r>
            <w:r/>
          </w:p>
        </w:tc>
        <w:tc>
          <w:tcPr>
            <w:tcW w:w="1642" w:type="dxa"/>
            <w:vAlign w:val="center"/>
            <w:textDirection w:val="lrTb"/>
            <w:noWrap w:val="false"/>
          </w:tcPr>
          <w:p>
            <w:pPr>
              <w:pStyle w:val="1231"/>
              <w:jc w:val="center"/>
            </w:pPr>
            <w:r>
              <w:rPr>
                <w:sz w:val="24"/>
              </w:rPr>
              <w:t xml:space="preserve">П12570017906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Сооружение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56:44:0201013:709</w:t>
            </w:r>
            <w:r/>
          </w:p>
        </w:tc>
        <w:tc>
          <w:tcPr>
            <w:tcBorders>
              <w:bottom w:val="none" w:color="000000" w:sz="4" w:space="0"/>
            </w:tcBorders>
            <w:tcW w:w="1642" w:type="dxa"/>
            <w:vAlign w:val="center"/>
            <w:textDirection w:val="lrTb"/>
            <w:noWrap w:val="false"/>
          </w:tcPr>
          <w:p>
            <w:pPr>
              <w:pStyle w:val="1231"/>
              <w:jc w:val="center"/>
            </w:pPr>
            <w:r>
              <w:rPr>
                <w:sz w:val="24"/>
              </w:rPr>
              <w:t xml:space="preserve">П12570017905</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295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296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Арбат, улица Малая Молчановка, дом 6, квартира 7</w:t>
            </w:r>
            <w:r/>
          </w:p>
        </w:tc>
        <w:tc>
          <w:tcPr>
            <w:tcBorders>
              <w:bottom w:val="none" w:color="000000" w:sz="4" w:space="0"/>
            </w:tcBorders>
            <w:tcW w:w="2299" w:type="dxa"/>
            <w:vAlign w:val="center"/>
            <w:textDirection w:val="lrTb"/>
            <w:noWrap w:val="false"/>
          </w:tcPr>
          <w:p>
            <w:pPr>
              <w:pStyle w:val="1231"/>
              <w:jc w:val="center"/>
            </w:pPr>
            <w:r>
              <w:rPr>
                <w:sz w:val="24"/>
              </w:rPr>
              <w:t xml:space="preserve">77:01:0001061:2225</w:t>
            </w:r>
            <w:r/>
          </w:p>
        </w:tc>
        <w:tc>
          <w:tcPr>
            <w:tcBorders>
              <w:bottom w:val="none" w:color="000000" w:sz="4" w:space="0"/>
            </w:tcBorders>
            <w:tcW w:w="1642" w:type="dxa"/>
            <w:vAlign w:val="center"/>
            <w:textDirection w:val="lrTb"/>
            <w:noWrap w:val="false"/>
          </w:tcPr>
          <w:p>
            <w:pPr>
              <w:pStyle w:val="1231"/>
              <w:jc w:val="center"/>
            </w:pPr>
            <w:r>
              <w:rPr>
                <w:sz w:val="24"/>
              </w:rPr>
              <w:t xml:space="preserve">П13770089542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296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297</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Московская область, г.о. Одинцовский, п. Барвиха, тер. Сады Майендорф, з/у 15</w:t>
            </w:r>
            <w:r/>
          </w:p>
        </w:tc>
        <w:tc>
          <w:tcPr>
            <w:tcW w:w="2299" w:type="dxa"/>
            <w:vAlign w:val="center"/>
            <w:textDirection w:val="lrTb"/>
            <w:noWrap w:val="false"/>
          </w:tcPr>
          <w:p>
            <w:pPr>
              <w:pStyle w:val="1231"/>
              <w:jc w:val="center"/>
            </w:pPr>
            <w:r>
              <w:rPr>
                <w:sz w:val="24"/>
              </w:rPr>
              <w:t xml:space="preserve">50:20:0010411:622</w:t>
            </w:r>
            <w:r/>
          </w:p>
        </w:tc>
        <w:tc>
          <w:tcPr>
            <w:tcW w:w="1642" w:type="dxa"/>
            <w:vAlign w:val="center"/>
            <w:textDirection w:val="lrTb"/>
            <w:noWrap w:val="false"/>
          </w:tcPr>
          <w:p>
            <w:pPr>
              <w:pStyle w:val="1231"/>
              <w:jc w:val="center"/>
            </w:pPr>
            <w:r>
              <w:rPr>
                <w:sz w:val="24"/>
              </w:rPr>
              <w:t xml:space="preserve">П11510048908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Иное здание: гостевой дом</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50:20:0010409:4992</w:t>
            </w:r>
            <w:r/>
          </w:p>
        </w:tc>
        <w:tc>
          <w:tcPr>
            <w:tcW w:w="1642" w:type="dxa"/>
            <w:vAlign w:val="center"/>
            <w:textDirection w:val="lrTb"/>
            <w:noWrap w:val="false"/>
          </w:tcPr>
          <w:p>
            <w:pPr>
              <w:pStyle w:val="1231"/>
              <w:jc w:val="center"/>
            </w:pPr>
            <w:r>
              <w:rPr>
                <w:sz w:val="24"/>
              </w:rPr>
              <w:t xml:space="preserve">П12510084819</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Индивидуальный 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50:20:0010411:12404</w:t>
            </w:r>
            <w:r/>
          </w:p>
        </w:tc>
        <w:tc>
          <w:tcPr>
            <w:tcBorders>
              <w:bottom w:val="none" w:color="000000" w:sz="4" w:space="0"/>
            </w:tcBorders>
            <w:tcW w:w="1642" w:type="dxa"/>
            <w:vAlign w:val="center"/>
            <w:textDirection w:val="lrTb"/>
            <w:noWrap w:val="false"/>
          </w:tcPr>
          <w:p>
            <w:pPr>
              <w:pStyle w:val="1231"/>
              <w:jc w:val="center"/>
            </w:pPr>
            <w:r>
              <w:rPr>
                <w:sz w:val="24"/>
              </w:rPr>
              <w:t xml:space="preserve">П12510084818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297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298</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Ориентир жилой дом. Почтовый адрес ориентира: край Краснодарский, р-н Тихорецкий, с/о Хоперский, х. Культура, ул. Калинина, дом 20</w:t>
            </w:r>
            <w:r/>
          </w:p>
        </w:tc>
        <w:tc>
          <w:tcPr>
            <w:tcW w:w="2299" w:type="dxa"/>
            <w:vAlign w:val="center"/>
            <w:textDirection w:val="lrTb"/>
            <w:noWrap w:val="false"/>
          </w:tcPr>
          <w:p>
            <w:pPr>
              <w:pStyle w:val="1231"/>
              <w:jc w:val="center"/>
            </w:pPr>
            <w:r>
              <w:rPr>
                <w:sz w:val="24"/>
              </w:rPr>
              <w:t xml:space="preserve">23:32:1001009:14</w:t>
            </w:r>
            <w:r/>
          </w:p>
        </w:tc>
        <w:tc>
          <w:tcPr>
            <w:tcW w:w="1642" w:type="dxa"/>
            <w:vAlign w:val="center"/>
            <w:textDirection w:val="lrTb"/>
            <w:noWrap w:val="false"/>
          </w:tcPr>
          <w:p>
            <w:pPr>
              <w:pStyle w:val="1231"/>
              <w:jc w:val="center"/>
            </w:pPr>
            <w:r>
              <w:rPr>
                <w:sz w:val="24"/>
              </w:rPr>
              <w:t xml:space="preserve">П11240060948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23:32:1001009:51</w:t>
            </w:r>
            <w:r/>
          </w:p>
        </w:tc>
        <w:tc>
          <w:tcPr>
            <w:tcBorders>
              <w:bottom w:val="none" w:color="000000" w:sz="4" w:space="0"/>
            </w:tcBorders>
            <w:tcW w:w="1642" w:type="dxa"/>
            <w:vAlign w:val="center"/>
            <w:textDirection w:val="lrTb"/>
            <w:noWrap w:val="false"/>
          </w:tcPr>
          <w:p>
            <w:pPr>
              <w:pStyle w:val="1231"/>
              <w:jc w:val="center"/>
            </w:pPr>
            <w:r>
              <w:rPr>
                <w:sz w:val="24"/>
              </w:rPr>
              <w:t xml:space="preserve">П12240043904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298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299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Краснодарский край, г. о. город Краснодар, г. Краснодар, ул. им. Архитектора Ишунина, з/у 26</w:t>
            </w:r>
            <w:r/>
          </w:p>
        </w:tc>
        <w:tc>
          <w:tcPr>
            <w:tcW w:w="2299" w:type="dxa"/>
            <w:vAlign w:val="center"/>
            <w:textDirection w:val="lrTb"/>
            <w:noWrap w:val="false"/>
          </w:tcPr>
          <w:p>
            <w:pPr>
              <w:pStyle w:val="1231"/>
              <w:jc w:val="center"/>
            </w:pPr>
            <w:r>
              <w:rPr>
                <w:sz w:val="24"/>
              </w:rPr>
              <w:t xml:space="preserve">23:43:0137001:415</w:t>
            </w:r>
            <w:r/>
          </w:p>
        </w:tc>
        <w:tc>
          <w:tcPr>
            <w:tcW w:w="1642" w:type="dxa"/>
            <w:vAlign w:val="center"/>
            <w:textDirection w:val="lrTb"/>
            <w:noWrap w:val="false"/>
          </w:tcPr>
          <w:p>
            <w:pPr>
              <w:pStyle w:val="1231"/>
              <w:jc w:val="center"/>
            </w:pPr>
            <w:r>
              <w:rPr>
                <w:sz w:val="24"/>
              </w:rPr>
              <w:t xml:space="preserve">П11240060946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23:43:0137001:1619</w:t>
            </w:r>
            <w:r/>
          </w:p>
        </w:tc>
        <w:tc>
          <w:tcPr>
            <w:tcBorders>
              <w:bottom w:val="none" w:color="000000" w:sz="4" w:space="0"/>
            </w:tcBorders>
            <w:tcW w:w="1642" w:type="dxa"/>
            <w:vAlign w:val="center"/>
            <w:textDirection w:val="lrTb"/>
            <w:noWrap w:val="false"/>
          </w:tcPr>
          <w:p>
            <w:pPr>
              <w:pStyle w:val="1231"/>
              <w:jc w:val="center"/>
            </w:pPr>
            <w:r>
              <w:rPr>
                <w:sz w:val="24"/>
              </w:rPr>
              <w:t xml:space="preserve">П12240043972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299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300</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край Краснодарский, г. Краснодар, Прикубанский внутригородской округ, ул. Боннская, 9</w:t>
            </w:r>
            <w:r/>
          </w:p>
        </w:tc>
        <w:tc>
          <w:tcPr>
            <w:tcW w:w="2299" w:type="dxa"/>
            <w:vAlign w:val="center"/>
            <w:textDirection w:val="lrTb"/>
            <w:noWrap w:val="false"/>
          </w:tcPr>
          <w:p>
            <w:pPr>
              <w:pStyle w:val="1231"/>
              <w:jc w:val="center"/>
            </w:pPr>
            <w:r>
              <w:rPr>
                <w:sz w:val="24"/>
              </w:rPr>
              <w:t xml:space="preserve">23:43:0107001:824</w:t>
            </w:r>
            <w:r/>
          </w:p>
        </w:tc>
        <w:tc>
          <w:tcPr>
            <w:tcW w:w="1642" w:type="dxa"/>
            <w:vAlign w:val="center"/>
            <w:textDirection w:val="lrTb"/>
            <w:noWrap w:val="false"/>
          </w:tcPr>
          <w:p>
            <w:pPr>
              <w:pStyle w:val="1231"/>
              <w:jc w:val="center"/>
            </w:pPr>
            <w:r>
              <w:rPr>
                <w:sz w:val="24"/>
              </w:rPr>
              <w:t xml:space="preserve">П11240015589</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23:43:0107001:38391</w:t>
            </w:r>
            <w:r/>
          </w:p>
        </w:tc>
        <w:tc>
          <w:tcPr>
            <w:tcBorders>
              <w:bottom w:val="none" w:color="000000" w:sz="4" w:space="0"/>
            </w:tcBorders>
            <w:tcW w:w="1642" w:type="dxa"/>
            <w:vAlign w:val="center"/>
            <w:textDirection w:val="lrTb"/>
            <w:noWrap w:val="false"/>
          </w:tcPr>
          <w:p>
            <w:pPr>
              <w:pStyle w:val="1231"/>
              <w:jc w:val="center"/>
            </w:pPr>
            <w:r>
              <w:rPr>
                <w:sz w:val="24"/>
              </w:rPr>
              <w:t xml:space="preserve">П12240043973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300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Раменки, улица Минская, дом 1А, квартира 80</w:t>
            </w:r>
            <w:r/>
          </w:p>
        </w:tc>
        <w:tc>
          <w:tcPr>
            <w:tcBorders>
              <w:bottom w:val="none" w:color="000000" w:sz="4" w:space="0"/>
            </w:tcBorders>
            <w:tcW w:w="2299" w:type="dxa"/>
            <w:vAlign w:val="center"/>
            <w:textDirection w:val="lrTb"/>
            <w:noWrap w:val="false"/>
          </w:tcPr>
          <w:p>
            <w:pPr>
              <w:pStyle w:val="1231"/>
              <w:jc w:val="center"/>
            </w:pPr>
            <w:r>
              <w:rPr>
                <w:sz w:val="24"/>
              </w:rPr>
              <w:t xml:space="preserve">77:07:0013001:2577</w:t>
            </w:r>
            <w:r/>
          </w:p>
        </w:tc>
        <w:tc>
          <w:tcPr>
            <w:tcBorders>
              <w:bottom w:val="none" w:color="000000" w:sz="4" w:space="0"/>
            </w:tcBorders>
            <w:tcW w:w="1642" w:type="dxa"/>
            <w:vAlign w:val="center"/>
            <w:textDirection w:val="lrTb"/>
            <w:noWrap w:val="false"/>
          </w:tcPr>
          <w:p>
            <w:pPr>
              <w:pStyle w:val="1231"/>
              <w:jc w:val="center"/>
            </w:pPr>
            <w:r>
              <w:rPr>
                <w:sz w:val="24"/>
              </w:rPr>
              <w:t xml:space="preserve">П13770089585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301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Красносельский, переулок Грохольский, дом 28, квартира 93</w:t>
            </w:r>
            <w:r/>
          </w:p>
        </w:tc>
        <w:tc>
          <w:tcPr>
            <w:tcBorders>
              <w:bottom w:val="none" w:color="000000" w:sz="4" w:space="0"/>
            </w:tcBorders>
            <w:tcW w:w="2299" w:type="dxa"/>
            <w:vAlign w:val="center"/>
            <w:textDirection w:val="lrTb"/>
            <w:noWrap w:val="false"/>
          </w:tcPr>
          <w:p>
            <w:pPr>
              <w:pStyle w:val="1231"/>
              <w:jc w:val="center"/>
            </w:pPr>
            <w:r>
              <w:rPr>
                <w:sz w:val="24"/>
              </w:rPr>
              <w:t xml:space="preserve">77:01:0003042:3372</w:t>
            </w:r>
            <w:r/>
          </w:p>
        </w:tc>
        <w:tc>
          <w:tcPr>
            <w:tcBorders>
              <w:bottom w:val="none" w:color="000000" w:sz="4" w:space="0"/>
            </w:tcBorders>
            <w:tcW w:w="1642" w:type="dxa"/>
            <w:vAlign w:val="center"/>
            <w:textDirection w:val="lrTb"/>
            <w:noWrap w:val="false"/>
          </w:tcPr>
          <w:p>
            <w:pPr>
              <w:pStyle w:val="1231"/>
              <w:jc w:val="center"/>
            </w:pPr>
            <w:r>
              <w:rPr>
                <w:sz w:val="24"/>
              </w:rPr>
              <w:t xml:space="preserve">П13770089584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302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303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Ставропольский край, г.о. город-курорт Ессентуки, г. Ессентуки, ул. Кольцевая, з/у 102</w:t>
            </w:r>
            <w:r/>
          </w:p>
        </w:tc>
        <w:tc>
          <w:tcPr>
            <w:tcW w:w="2299" w:type="dxa"/>
            <w:vAlign w:val="center"/>
            <w:textDirection w:val="lrTb"/>
            <w:noWrap w:val="false"/>
          </w:tcPr>
          <w:p>
            <w:pPr>
              <w:pStyle w:val="1231"/>
              <w:jc w:val="center"/>
            </w:pPr>
            <w:r>
              <w:rPr>
                <w:sz w:val="24"/>
              </w:rPr>
              <w:t xml:space="preserve">26:30:030120:110</w:t>
            </w:r>
            <w:r/>
          </w:p>
        </w:tc>
        <w:tc>
          <w:tcPr>
            <w:tcW w:w="1642" w:type="dxa"/>
            <w:vAlign w:val="center"/>
            <w:textDirection w:val="lrTb"/>
            <w:noWrap w:val="false"/>
          </w:tcPr>
          <w:p>
            <w:pPr>
              <w:pStyle w:val="1231"/>
              <w:jc w:val="center"/>
            </w:pPr>
            <w:r>
              <w:rPr>
                <w:sz w:val="24"/>
              </w:rPr>
              <w:t xml:space="preserve">П11280014667</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26:30:030120:77</w:t>
            </w:r>
            <w:r/>
          </w:p>
        </w:tc>
        <w:tc>
          <w:tcPr>
            <w:tcBorders>
              <w:bottom w:val="none" w:color="000000" w:sz="4" w:space="0"/>
            </w:tcBorders>
            <w:tcW w:w="1642" w:type="dxa"/>
            <w:vAlign w:val="center"/>
            <w:textDirection w:val="lrTb"/>
            <w:noWrap w:val="false"/>
          </w:tcPr>
          <w:p>
            <w:pPr>
              <w:pStyle w:val="1231"/>
              <w:jc w:val="center"/>
            </w:pPr>
            <w:r>
              <w:rPr>
                <w:sz w:val="24"/>
              </w:rPr>
              <w:t xml:space="preserve">П12280095480</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303 введен </w:t>
            </w:r>
            <w:r>
              <w:rPr>
                <w:sz w:val="24"/>
              </w:rPr>
              <w:t xml:space="preserve">распоряжением</w:t>
            </w:r>
            <w:r>
              <w:rPr>
                <w:sz w:val="24"/>
              </w:rPr>
              <w:t xml:space="preserve"> Росимущества от 22.07.2026 N 1737-р)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304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Ставропольский край, м.о. Предгорный, ст-ца Суворовская, ул. Хоперская, з/у 53</w:t>
            </w:r>
            <w:r/>
          </w:p>
        </w:tc>
        <w:tc>
          <w:tcPr>
            <w:tcW w:w="2299" w:type="dxa"/>
            <w:vAlign w:val="center"/>
            <w:textDirection w:val="lrTb"/>
            <w:noWrap w:val="false"/>
          </w:tcPr>
          <w:p>
            <w:pPr>
              <w:pStyle w:val="1231"/>
              <w:jc w:val="center"/>
            </w:pPr>
            <w:r>
              <w:rPr>
                <w:sz w:val="24"/>
              </w:rPr>
              <w:t xml:space="preserve">26:29:030301:320</w:t>
            </w:r>
            <w:r/>
          </w:p>
        </w:tc>
        <w:tc>
          <w:tcPr>
            <w:tcW w:w="1642" w:type="dxa"/>
            <w:vAlign w:val="center"/>
            <w:textDirection w:val="lrTb"/>
            <w:noWrap w:val="false"/>
          </w:tcPr>
          <w:p>
            <w:pPr>
              <w:pStyle w:val="1231"/>
              <w:jc w:val="center"/>
            </w:pPr>
            <w:r>
              <w:rPr>
                <w:sz w:val="24"/>
              </w:rPr>
              <w:t xml:space="preserve">П11280014665</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26:29:030301:1160</w:t>
            </w:r>
            <w:r/>
          </w:p>
        </w:tc>
        <w:tc>
          <w:tcPr>
            <w:tcBorders>
              <w:bottom w:val="none" w:color="000000" w:sz="4" w:space="0"/>
            </w:tcBorders>
            <w:tcW w:w="1642" w:type="dxa"/>
            <w:vAlign w:val="center"/>
            <w:textDirection w:val="lrTb"/>
            <w:noWrap w:val="false"/>
          </w:tcPr>
          <w:p>
            <w:pPr>
              <w:pStyle w:val="1231"/>
              <w:jc w:val="center"/>
            </w:pPr>
            <w:r>
              <w:rPr>
                <w:sz w:val="24"/>
              </w:rPr>
              <w:t xml:space="preserve">П12280095476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304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305</w:t>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Домодедовский район, п/о Одинцово-Вахромеево, ОПК "Бор", д. 10</w:t>
            </w:r>
            <w:r/>
          </w:p>
        </w:tc>
        <w:tc>
          <w:tcPr>
            <w:tcBorders>
              <w:bottom w:val="none" w:color="000000" w:sz="4" w:space="0"/>
            </w:tcBorders>
            <w:tcW w:w="2299" w:type="dxa"/>
            <w:vAlign w:val="center"/>
            <w:textDirection w:val="lrTb"/>
            <w:noWrap w:val="false"/>
          </w:tcPr>
          <w:p>
            <w:pPr>
              <w:pStyle w:val="1231"/>
              <w:jc w:val="center"/>
            </w:pPr>
            <w:r>
              <w:rPr>
                <w:sz w:val="24"/>
              </w:rPr>
              <w:t xml:space="preserve">50:28:0000000:16180</w:t>
            </w:r>
            <w:r/>
          </w:p>
        </w:tc>
        <w:tc>
          <w:tcPr>
            <w:tcBorders>
              <w:bottom w:val="none" w:color="000000" w:sz="4" w:space="0"/>
            </w:tcBorders>
            <w:tcW w:w="1642" w:type="dxa"/>
            <w:vAlign w:val="center"/>
            <w:textDirection w:val="lrTb"/>
            <w:noWrap w:val="false"/>
          </w:tcPr>
          <w:p>
            <w:pPr>
              <w:pStyle w:val="1231"/>
              <w:jc w:val="center"/>
            </w:pPr>
            <w:r>
              <w:rPr>
                <w:sz w:val="24"/>
              </w:rPr>
              <w:t xml:space="preserve">П12510084945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305 введен </w:t>
            </w:r>
            <w:r>
              <w:rPr>
                <w:sz w:val="24"/>
              </w:rPr>
              <w:t xml:space="preserve">распоряжением</w:t>
            </w:r>
            <w:r>
              <w:rPr>
                <w:sz w:val="24"/>
              </w:rPr>
              <w:t xml:space="preserve"> Росимущества от 22.07.2026 N 1737-р)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улица Климашкина, дом 17, строение 2, квартира 14</w:t>
            </w:r>
            <w:r/>
          </w:p>
        </w:tc>
        <w:tc>
          <w:tcPr>
            <w:tcBorders>
              <w:bottom w:val="none" w:color="000000" w:sz="4" w:space="0"/>
            </w:tcBorders>
            <w:tcW w:w="2299" w:type="dxa"/>
            <w:vAlign w:val="center"/>
            <w:textDirection w:val="lrTb"/>
            <w:noWrap w:val="false"/>
          </w:tcPr>
          <w:p>
            <w:pPr>
              <w:pStyle w:val="1231"/>
              <w:jc w:val="center"/>
            </w:pPr>
            <w:r>
              <w:rPr>
                <w:sz w:val="24"/>
              </w:rPr>
              <w:t xml:space="preserve">77:01:0004023:2159</w:t>
            </w:r>
            <w:r/>
          </w:p>
        </w:tc>
        <w:tc>
          <w:tcPr>
            <w:tcBorders>
              <w:bottom w:val="none" w:color="000000" w:sz="4" w:space="0"/>
            </w:tcBorders>
            <w:tcW w:w="1642" w:type="dxa"/>
            <w:vAlign w:val="center"/>
            <w:textDirection w:val="lrTb"/>
            <w:noWrap w:val="false"/>
          </w:tcPr>
          <w:p>
            <w:pPr>
              <w:pStyle w:val="1231"/>
              <w:jc w:val="center"/>
            </w:pPr>
            <w:r>
              <w:rPr>
                <w:sz w:val="24"/>
              </w:rPr>
              <w:t xml:space="preserve">П13770089581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307</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б-р Генерала Карбышева, д. 11, помещ. 73К</w:t>
            </w:r>
            <w:r/>
          </w:p>
        </w:tc>
        <w:tc>
          <w:tcPr>
            <w:tcBorders>
              <w:bottom w:val="none" w:color="000000" w:sz="4" w:space="0"/>
            </w:tcBorders>
            <w:tcW w:w="2299" w:type="dxa"/>
            <w:vAlign w:val="center"/>
            <w:textDirection w:val="lrTb"/>
            <w:noWrap w:val="false"/>
          </w:tcPr>
          <w:p>
            <w:pPr>
              <w:pStyle w:val="1231"/>
              <w:jc w:val="center"/>
            </w:pPr>
            <w:r>
              <w:rPr>
                <w:sz w:val="24"/>
              </w:rPr>
              <w:t xml:space="preserve">77:08:0010007:10680</w:t>
            </w:r>
            <w:r/>
          </w:p>
        </w:tc>
        <w:tc>
          <w:tcPr>
            <w:tcBorders>
              <w:bottom w:val="none" w:color="000000" w:sz="4" w:space="0"/>
            </w:tcBorders>
            <w:tcW w:w="1642" w:type="dxa"/>
            <w:vAlign w:val="center"/>
            <w:textDirection w:val="lrTb"/>
            <w:noWrap w:val="false"/>
          </w:tcPr>
          <w:p>
            <w:pPr>
              <w:pStyle w:val="1231"/>
              <w:jc w:val="center"/>
            </w:pPr>
            <w:r>
              <w:rPr>
                <w:sz w:val="24"/>
              </w:rPr>
              <w:t xml:space="preserve">П13770089580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б-р Генерала Карбышева, д. 11, помещ. 54К</w:t>
            </w:r>
            <w:r/>
          </w:p>
        </w:tc>
        <w:tc>
          <w:tcPr>
            <w:tcBorders>
              <w:bottom w:val="none" w:color="000000" w:sz="4" w:space="0"/>
            </w:tcBorders>
            <w:tcW w:w="2299" w:type="dxa"/>
            <w:vAlign w:val="center"/>
            <w:textDirection w:val="lrTb"/>
            <w:noWrap w:val="false"/>
          </w:tcPr>
          <w:p>
            <w:pPr>
              <w:pStyle w:val="1231"/>
              <w:jc w:val="center"/>
            </w:pPr>
            <w:r>
              <w:rPr>
                <w:sz w:val="24"/>
              </w:rPr>
              <w:t xml:space="preserve">77:08:0010007:10659</w:t>
            </w:r>
            <w:r/>
          </w:p>
        </w:tc>
        <w:tc>
          <w:tcPr>
            <w:tcBorders>
              <w:bottom w:val="none" w:color="000000" w:sz="4" w:space="0"/>
            </w:tcBorders>
            <w:tcW w:w="1642" w:type="dxa"/>
            <w:vAlign w:val="center"/>
            <w:textDirection w:val="lrTb"/>
            <w:noWrap w:val="false"/>
          </w:tcPr>
          <w:p>
            <w:pPr>
              <w:pStyle w:val="1231"/>
              <w:jc w:val="center"/>
            </w:pPr>
            <w:r>
              <w:rPr>
                <w:sz w:val="24"/>
              </w:rPr>
              <w:t xml:space="preserve">П13770089578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309</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б-р Генерала Карбышева, д. 11, кв. 183</w:t>
            </w:r>
            <w:r/>
          </w:p>
        </w:tc>
        <w:tc>
          <w:tcPr>
            <w:tcBorders>
              <w:bottom w:val="none" w:color="000000" w:sz="4" w:space="0"/>
            </w:tcBorders>
            <w:tcW w:w="2299" w:type="dxa"/>
            <w:vAlign w:val="center"/>
            <w:textDirection w:val="lrTb"/>
            <w:noWrap w:val="false"/>
          </w:tcPr>
          <w:p>
            <w:pPr>
              <w:pStyle w:val="1231"/>
              <w:jc w:val="center"/>
            </w:pPr>
            <w:r>
              <w:rPr>
                <w:sz w:val="24"/>
              </w:rPr>
              <w:t xml:space="preserve">77:08:0010007:10555</w:t>
            </w:r>
            <w:r/>
          </w:p>
        </w:tc>
        <w:tc>
          <w:tcPr>
            <w:tcBorders>
              <w:bottom w:val="none" w:color="000000" w:sz="4" w:space="0"/>
            </w:tcBorders>
            <w:tcW w:w="1642" w:type="dxa"/>
            <w:vAlign w:val="center"/>
            <w:textDirection w:val="lrTb"/>
            <w:noWrap w:val="false"/>
          </w:tcPr>
          <w:p>
            <w:pPr>
              <w:pStyle w:val="1231"/>
              <w:jc w:val="center"/>
            </w:pPr>
            <w:r>
              <w:rPr>
                <w:sz w:val="24"/>
              </w:rPr>
              <w:t xml:space="preserve">П13770089576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309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310</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б-р Генерала Карбышева, д. 11, кв. 182</w:t>
            </w:r>
            <w:r/>
          </w:p>
        </w:tc>
        <w:tc>
          <w:tcPr>
            <w:tcBorders>
              <w:bottom w:val="none" w:color="000000" w:sz="4" w:space="0"/>
            </w:tcBorders>
            <w:tcW w:w="2299" w:type="dxa"/>
            <w:vAlign w:val="center"/>
            <w:textDirection w:val="lrTb"/>
            <w:noWrap w:val="false"/>
          </w:tcPr>
          <w:p>
            <w:pPr>
              <w:pStyle w:val="1231"/>
              <w:jc w:val="center"/>
            </w:pPr>
            <w:r>
              <w:rPr>
                <w:sz w:val="24"/>
              </w:rPr>
              <w:t xml:space="preserve">77:08:0010007:10554</w:t>
            </w:r>
            <w:r/>
          </w:p>
        </w:tc>
        <w:tc>
          <w:tcPr>
            <w:tcBorders>
              <w:bottom w:val="none" w:color="000000" w:sz="4" w:space="0"/>
            </w:tcBorders>
            <w:tcW w:w="1642" w:type="dxa"/>
            <w:vAlign w:val="center"/>
            <w:textDirection w:val="lrTb"/>
            <w:noWrap w:val="false"/>
          </w:tcPr>
          <w:p>
            <w:pPr>
              <w:pStyle w:val="1231"/>
              <w:jc w:val="center"/>
            </w:pPr>
            <w:r>
              <w:rPr>
                <w:sz w:val="24"/>
              </w:rPr>
              <w:t xml:space="preserve">П13770089572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311</w:t>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улица Климашкина, дом 17, стр. 2</w:t>
            </w:r>
            <w:r/>
          </w:p>
        </w:tc>
        <w:tc>
          <w:tcPr>
            <w:tcBorders>
              <w:bottom w:val="none" w:color="000000" w:sz="4" w:space="0"/>
            </w:tcBorders>
            <w:tcW w:w="2299" w:type="dxa"/>
            <w:vAlign w:val="center"/>
            <w:textDirection w:val="lrTb"/>
            <w:noWrap w:val="false"/>
          </w:tcPr>
          <w:p>
            <w:pPr>
              <w:pStyle w:val="1231"/>
              <w:jc w:val="center"/>
            </w:pPr>
            <w:r>
              <w:rPr>
                <w:sz w:val="24"/>
              </w:rPr>
              <w:t xml:space="preserve">77:01:0004023:4811</w:t>
            </w:r>
            <w:r/>
          </w:p>
        </w:tc>
        <w:tc>
          <w:tcPr>
            <w:tcBorders>
              <w:bottom w:val="none" w:color="000000" w:sz="4" w:space="0"/>
            </w:tcBorders>
            <w:tcW w:w="1642" w:type="dxa"/>
            <w:vAlign w:val="center"/>
            <w:textDirection w:val="lrTb"/>
            <w:noWrap w:val="false"/>
          </w:tcPr>
          <w:p>
            <w:pPr>
              <w:pStyle w:val="1231"/>
              <w:jc w:val="center"/>
            </w:pPr>
            <w:r>
              <w:rPr>
                <w:sz w:val="24"/>
              </w:rPr>
              <w:t xml:space="preserve">П13770089572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312</w:t>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улица Климашкина, дом 17, стр. 2</w:t>
            </w:r>
            <w:r/>
          </w:p>
        </w:tc>
        <w:tc>
          <w:tcPr>
            <w:tcBorders>
              <w:bottom w:val="none" w:color="000000" w:sz="4" w:space="0"/>
            </w:tcBorders>
            <w:tcW w:w="2299" w:type="dxa"/>
            <w:vAlign w:val="center"/>
            <w:textDirection w:val="lrTb"/>
            <w:noWrap w:val="false"/>
          </w:tcPr>
          <w:p>
            <w:pPr>
              <w:pStyle w:val="1231"/>
              <w:jc w:val="center"/>
            </w:pPr>
            <w:r>
              <w:rPr>
                <w:sz w:val="24"/>
              </w:rPr>
              <w:t xml:space="preserve">77:01:0004023:4676</w:t>
            </w:r>
            <w:r/>
          </w:p>
        </w:tc>
        <w:tc>
          <w:tcPr>
            <w:tcBorders>
              <w:bottom w:val="none" w:color="000000" w:sz="4" w:space="0"/>
            </w:tcBorders>
            <w:tcW w:w="1642" w:type="dxa"/>
            <w:vAlign w:val="center"/>
            <w:textDirection w:val="lrTb"/>
            <w:noWrap w:val="false"/>
          </w:tcPr>
          <w:p>
            <w:pPr>
              <w:pStyle w:val="1231"/>
              <w:jc w:val="center"/>
            </w:pPr>
            <w:r>
              <w:rPr>
                <w:sz w:val="24"/>
              </w:rPr>
              <w:t xml:space="preserve">П13770089572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313</w:t>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улица Климашкина, дом 17, стр. 2</w:t>
            </w:r>
            <w:r/>
          </w:p>
        </w:tc>
        <w:tc>
          <w:tcPr>
            <w:tcBorders>
              <w:bottom w:val="none" w:color="000000" w:sz="4" w:space="0"/>
            </w:tcBorders>
            <w:tcW w:w="2299" w:type="dxa"/>
            <w:vAlign w:val="center"/>
            <w:textDirection w:val="lrTb"/>
            <w:noWrap w:val="false"/>
          </w:tcPr>
          <w:p>
            <w:pPr>
              <w:pStyle w:val="1231"/>
              <w:jc w:val="center"/>
            </w:pPr>
            <w:r>
              <w:rPr>
                <w:sz w:val="24"/>
              </w:rPr>
              <w:t xml:space="preserve">77:01:0004023:4820</w:t>
            </w:r>
            <w:r/>
          </w:p>
        </w:tc>
        <w:tc>
          <w:tcPr>
            <w:tcBorders>
              <w:bottom w:val="none" w:color="000000" w:sz="4" w:space="0"/>
            </w:tcBorders>
            <w:tcW w:w="1642" w:type="dxa"/>
            <w:vAlign w:val="center"/>
            <w:textDirection w:val="lrTb"/>
            <w:noWrap w:val="false"/>
          </w:tcPr>
          <w:p>
            <w:pPr>
              <w:pStyle w:val="1231"/>
              <w:jc w:val="center"/>
            </w:pPr>
            <w:r>
              <w:rPr>
                <w:sz w:val="24"/>
              </w:rPr>
              <w:t xml:space="preserve">П13770089572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Кубанская Набережная, д. 3, кв. 67</w:t>
            </w:r>
            <w:r/>
          </w:p>
        </w:tc>
        <w:tc>
          <w:tcPr>
            <w:tcBorders>
              <w:bottom w:val="none" w:color="000000" w:sz="4" w:space="0"/>
            </w:tcBorders>
            <w:tcW w:w="2299" w:type="dxa"/>
            <w:vAlign w:val="center"/>
            <w:textDirection w:val="lrTb"/>
            <w:noWrap w:val="false"/>
          </w:tcPr>
          <w:p>
            <w:pPr>
              <w:pStyle w:val="1231"/>
              <w:jc w:val="center"/>
            </w:pPr>
            <w:r>
              <w:rPr>
                <w:sz w:val="24"/>
              </w:rPr>
              <w:t xml:space="preserve">23:43:0208012:2799</w:t>
            </w:r>
            <w:r/>
          </w:p>
        </w:tc>
        <w:tc>
          <w:tcPr>
            <w:tcBorders>
              <w:bottom w:val="none" w:color="000000" w:sz="4" w:space="0"/>
            </w:tcBorders>
            <w:tcW w:w="1642" w:type="dxa"/>
            <w:vAlign w:val="center"/>
            <w:textDirection w:val="lrTb"/>
            <w:noWrap w:val="false"/>
          </w:tcPr>
          <w:p>
            <w:pPr>
              <w:pStyle w:val="1231"/>
              <w:jc w:val="center"/>
            </w:pPr>
            <w:r>
              <w:rPr>
                <w:sz w:val="24"/>
              </w:rPr>
              <w:t xml:space="preserve">П13240026601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315</w:t>
            </w:r>
            <w:r/>
          </w:p>
        </w:tc>
        <w:tc>
          <w:tcPr>
            <w:tcBorders>
              <w:bottom w:val="none" w:color="000000" w:sz="4" w:space="0"/>
            </w:tcBorders>
            <w:tcW w:w="3045" w:type="dxa"/>
            <w:vAlign w:val="center"/>
            <w:textDirection w:val="lrTb"/>
            <w:noWrap w:val="false"/>
          </w:tcPr>
          <w:p>
            <w:pPr>
              <w:pStyle w:val="1231"/>
            </w:pPr>
            <w:r>
              <w:rPr>
                <w:sz w:val="24"/>
              </w:rPr>
              <w:t xml:space="preserve">Помещения</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Карасунская, д. 72, помещ. 1101</w:t>
            </w:r>
            <w:r/>
          </w:p>
        </w:tc>
        <w:tc>
          <w:tcPr>
            <w:tcBorders>
              <w:bottom w:val="none" w:color="000000" w:sz="4" w:space="0"/>
            </w:tcBorders>
            <w:tcW w:w="2299" w:type="dxa"/>
            <w:vAlign w:val="center"/>
            <w:textDirection w:val="lrTb"/>
            <w:noWrap w:val="false"/>
          </w:tcPr>
          <w:p>
            <w:pPr>
              <w:pStyle w:val="1231"/>
              <w:jc w:val="center"/>
            </w:pPr>
            <w:r>
              <w:rPr>
                <w:sz w:val="24"/>
              </w:rPr>
              <w:t xml:space="preserve">23:43:0207052:59</w:t>
            </w:r>
            <w:r/>
          </w:p>
        </w:tc>
        <w:tc>
          <w:tcPr>
            <w:tcBorders>
              <w:bottom w:val="none" w:color="000000" w:sz="4" w:space="0"/>
            </w:tcBorders>
            <w:tcW w:w="1642" w:type="dxa"/>
            <w:vAlign w:val="center"/>
            <w:textDirection w:val="lrTb"/>
            <w:noWrap w:val="false"/>
          </w:tcPr>
          <w:p>
            <w:pPr>
              <w:pStyle w:val="1231"/>
              <w:jc w:val="center"/>
            </w:pPr>
            <w:r>
              <w:rPr>
                <w:sz w:val="24"/>
              </w:rPr>
              <w:t xml:space="preserve">П13240026600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316</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Каляева, д. 263/4 к. 2, кв. 30</w:t>
            </w:r>
            <w:r/>
          </w:p>
        </w:tc>
        <w:tc>
          <w:tcPr>
            <w:tcBorders>
              <w:bottom w:val="none" w:color="000000" w:sz="4" w:space="0"/>
            </w:tcBorders>
            <w:tcW w:w="2299" w:type="dxa"/>
            <w:vAlign w:val="center"/>
            <w:textDirection w:val="lrTb"/>
            <w:noWrap w:val="false"/>
          </w:tcPr>
          <w:p>
            <w:pPr>
              <w:pStyle w:val="1231"/>
              <w:jc w:val="center"/>
            </w:pPr>
            <w:r>
              <w:rPr>
                <w:sz w:val="24"/>
              </w:rPr>
              <w:t xml:space="preserve">23:43:0137006:631</w:t>
            </w:r>
            <w:r/>
          </w:p>
        </w:tc>
        <w:tc>
          <w:tcPr>
            <w:tcBorders>
              <w:bottom w:val="none" w:color="000000" w:sz="4" w:space="0"/>
            </w:tcBorders>
            <w:tcW w:w="1642" w:type="dxa"/>
            <w:vAlign w:val="center"/>
            <w:textDirection w:val="lrTb"/>
            <w:noWrap w:val="false"/>
          </w:tcPr>
          <w:p>
            <w:pPr>
              <w:pStyle w:val="1231"/>
              <w:jc w:val="center"/>
            </w:pPr>
            <w:r>
              <w:rPr>
                <w:sz w:val="24"/>
              </w:rPr>
              <w:t xml:space="preserve">П13240026594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317</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подвала NN 1 - 7 производственного здания литер под/А общей площадью 419.37 кв. м, нежилое помещение N 8 литера под/А1 площадью 14.4 кв. м, нежилые помещения NN 9, 10 литера а1 площадью 7,25 кв. м, нежилые помещения NN 11 - 13 литера 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1 - 7, 8, 9, 10, 11 - 13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23:43:0403024:593</w:t>
            </w:r>
            <w:r/>
          </w:p>
        </w:tc>
        <w:tc>
          <w:tcPr>
            <w:tcBorders>
              <w:bottom w:val="none" w:color="000000" w:sz="4" w:space="0"/>
            </w:tcBorders>
            <w:tcW w:w="1642" w:type="dxa"/>
            <w:vAlign w:val="center"/>
            <w:textDirection w:val="lrTb"/>
            <w:noWrap w:val="false"/>
          </w:tcPr>
          <w:p>
            <w:pPr>
              <w:pStyle w:val="1231"/>
              <w:jc w:val="center"/>
            </w:pPr>
            <w:r>
              <w:rPr>
                <w:sz w:val="24"/>
              </w:rPr>
              <w:t xml:space="preserve">П13240026591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318</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третьего этажа NN 1 - 3, 3/1, 3/2, 5 - 7, 5/1, 11 - 16, 13/1, 14/1, 14/2, 15/1, 15/2, 15/3, 16/1, 16/2, 16/3, 16/4, 16/5, 16/6, 16/7, 16/8, 16/9, 20, 20/1, 20/2, 22, 23 - 25 здания литер А, N 55 здания литер А1</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1 - 3, 3/1, 3/2, 5 - 7, 5/1, 11 - 16, 13/1, 14/1, 14/2, 15/1, 15/2, 15/3, 16/1, 16/2, 16/3, 16/4, 16/5, 16/6, 16/7, 16/8, 16/9, 20, 20/1, 20/2, 22, 23 - 25, 55</w:t>
            </w:r>
            <w:r/>
          </w:p>
        </w:tc>
        <w:tc>
          <w:tcPr>
            <w:tcBorders>
              <w:bottom w:val="none" w:color="000000" w:sz="4" w:space="0"/>
            </w:tcBorders>
            <w:tcW w:w="2299" w:type="dxa"/>
            <w:vAlign w:val="center"/>
            <w:textDirection w:val="lrTb"/>
            <w:noWrap w:val="false"/>
          </w:tcPr>
          <w:p>
            <w:pPr>
              <w:pStyle w:val="1231"/>
              <w:jc w:val="center"/>
            </w:pPr>
            <w:r>
              <w:rPr>
                <w:sz w:val="24"/>
              </w:rPr>
              <w:t xml:space="preserve">23:43:0403024:599</w:t>
            </w:r>
            <w:r/>
          </w:p>
        </w:tc>
        <w:tc>
          <w:tcPr>
            <w:tcBorders>
              <w:bottom w:val="none" w:color="000000" w:sz="4" w:space="0"/>
            </w:tcBorders>
            <w:tcW w:w="1642" w:type="dxa"/>
            <w:vAlign w:val="center"/>
            <w:textDirection w:val="lrTb"/>
            <w:noWrap w:val="false"/>
          </w:tcPr>
          <w:p>
            <w:pPr>
              <w:pStyle w:val="1231"/>
              <w:jc w:val="center"/>
            </w:pPr>
            <w:r>
              <w:rPr>
                <w:sz w:val="24"/>
              </w:rPr>
              <w:t xml:space="preserve">П13240026589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319</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33, 33/1, 34, 35, 35/1, 35/2, 38, 38/1, 38/2, 38/3, 40/1, 40/2, 40/3, 40/4, 48, 54</w:t>
            </w:r>
            <w:r/>
          </w:p>
        </w:tc>
        <w:tc>
          <w:tcPr>
            <w:tcBorders>
              <w:bottom w:val="none" w:color="000000" w:sz="4" w:space="0"/>
            </w:tcBorders>
            <w:tcW w:w="2299" w:type="dxa"/>
            <w:vAlign w:val="center"/>
            <w:textDirection w:val="lrTb"/>
            <w:noWrap w:val="false"/>
          </w:tcPr>
          <w:p>
            <w:pPr>
              <w:pStyle w:val="1231"/>
              <w:jc w:val="center"/>
            </w:pPr>
            <w:r>
              <w:rPr>
                <w:sz w:val="24"/>
              </w:rPr>
              <w:t xml:space="preserve">23:43:0403024:595</w:t>
            </w:r>
            <w:r/>
          </w:p>
        </w:tc>
        <w:tc>
          <w:tcPr>
            <w:tcBorders>
              <w:bottom w:val="none" w:color="000000" w:sz="4" w:space="0"/>
            </w:tcBorders>
            <w:tcW w:w="1642" w:type="dxa"/>
            <w:vAlign w:val="center"/>
            <w:textDirection w:val="lrTb"/>
            <w:noWrap w:val="false"/>
          </w:tcPr>
          <w:p>
            <w:pPr>
              <w:pStyle w:val="1231"/>
              <w:jc w:val="center"/>
            </w:pPr>
            <w:r>
              <w:rPr>
                <w:sz w:val="24"/>
              </w:rPr>
              <w:t xml:space="preserve">П13240026589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319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320</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 - сарай литер Г1</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23:43:0403024:596</w:t>
            </w:r>
            <w:r/>
          </w:p>
        </w:tc>
        <w:tc>
          <w:tcPr>
            <w:tcBorders>
              <w:bottom w:val="none" w:color="000000" w:sz="4" w:space="0"/>
            </w:tcBorders>
            <w:tcW w:w="1642" w:type="dxa"/>
            <w:vAlign w:val="center"/>
            <w:textDirection w:val="lrTb"/>
            <w:noWrap w:val="false"/>
          </w:tcPr>
          <w:p>
            <w:pPr>
              <w:pStyle w:val="1231"/>
              <w:jc w:val="center"/>
            </w:pPr>
            <w:r>
              <w:rPr>
                <w:sz w:val="24"/>
              </w:rPr>
              <w:t xml:space="preserve">П13240026586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321</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второго этажа NN 1, 3, 6, 6/1, 6/2, 6/3, 7, 7/1, 7/2, 11, 16, 16/4, 16/5, 18, 20 здания литер А, N 17 здания литер А1</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3, 6, 6/1, 6/2, 6/3, 7, 7/1, 7/2, 11, 16, 16/4, 16/5, 18, 20, 17</w:t>
            </w:r>
            <w:r/>
          </w:p>
        </w:tc>
        <w:tc>
          <w:tcPr>
            <w:tcBorders>
              <w:bottom w:val="none" w:color="000000" w:sz="4" w:space="0"/>
            </w:tcBorders>
            <w:tcW w:w="2299" w:type="dxa"/>
            <w:vAlign w:val="center"/>
            <w:textDirection w:val="lrTb"/>
            <w:noWrap w:val="false"/>
          </w:tcPr>
          <w:p>
            <w:pPr>
              <w:pStyle w:val="1231"/>
              <w:jc w:val="center"/>
            </w:pPr>
            <w:r>
              <w:rPr>
                <w:sz w:val="24"/>
              </w:rPr>
              <w:t xml:space="preserve">23:43:0403024:529</w:t>
            </w:r>
            <w:r/>
          </w:p>
        </w:tc>
        <w:tc>
          <w:tcPr>
            <w:tcBorders>
              <w:bottom w:val="none" w:color="000000" w:sz="4" w:space="0"/>
            </w:tcBorders>
            <w:tcW w:w="1642" w:type="dxa"/>
            <w:vAlign w:val="center"/>
            <w:textDirection w:val="lrTb"/>
            <w:noWrap w:val="false"/>
          </w:tcPr>
          <w:p>
            <w:pPr>
              <w:pStyle w:val="1231"/>
              <w:jc w:val="center"/>
            </w:pPr>
            <w:r>
              <w:rPr>
                <w:sz w:val="24"/>
              </w:rPr>
              <w:t xml:space="preserve">П13240026584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322</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N 26, 27, 28/1, 28/2, 36, 42</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26, 27, 28/1, 28/2, 36, 42</w:t>
            </w:r>
            <w:r/>
          </w:p>
        </w:tc>
        <w:tc>
          <w:tcPr>
            <w:tcBorders>
              <w:bottom w:val="none" w:color="000000" w:sz="4" w:space="0"/>
            </w:tcBorders>
            <w:tcW w:w="2299" w:type="dxa"/>
            <w:vAlign w:val="center"/>
            <w:textDirection w:val="lrTb"/>
            <w:noWrap w:val="false"/>
          </w:tcPr>
          <w:p>
            <w:pPr>
              <w:pStyle w:val="1231"/>
              <w:jc w:val="center"/>
            </w:pPr>
            <w:r>
              <w:rPr>
                <w:sz w:val="24"/>
              </w:rPr>
              <w:t xml:space="preserve">23:43:0403024:577</w:t>
            </w:r>
            <w:r/>
          </w:p>
        </w:tc>
        <w:tc>
          <w:tcPr>
            <w:tcBorders>
              <w:bottom w:val="none" w:color="000000" w:sz="4" w:space="0"/>
            </w:tcBorders>
            <w:tcW w:w="1642" w:type="dxa"/>
            <w:vAlign w:val="center"/>
            <w:textDirection w:val="lrTb"/>
            <w:noWrap w:val="false"/>
          </w:tcPr>
          <w:p>
            <w:pPr>
              <w:pStyle w:val="1231"/>
              <w:jc w:val="center"/>
            </w:pPr>
            <w:r>
              <w:rPr>
                <w:sz w:val="24"/>
              </w:rPr>
              <w:t xml:space="preserve">П13240026581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323</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первого этажа NN 23, 23/1, 24, 24/1, 24/2, 27, 28, 38, 39, 50, 51 производственного здания литер 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23:43:0403024:583</w:t>
            </w:r>
            <w:r/>
          </w:p>
        </w:tc>
        <w:tc>
          <w:tcPr>
            <w:tcBorders>
              <w:bottom w:val="none" w:color="000000" w:sz="4" w:space="0"/>
            </w:tcBorders>
            <w:tcW w:w="1642" w:type="dxa"/>
            <w:vAlign w:val="center"/>
            <w:textDirection w:val="lrTb"/>
            <w:noWrap w:val="false"/>
          </w:tcPr>
          <w:p>
            <w:pPr>
              <w:pStyle w:val="1231"/>
              <w:jc w:val="center"/>
            </w:pPr>
            <w:r>
              <w:rPr>
                <w:sz w:val="24"/>
              </w:rPr>
              <w:t xml:space="preserve">П13240026606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324</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 - насосная литер Г</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23:43:0403024:584</w:t>
            </w:r>
            <w:r/>
          </w:p>
        </w:tc>
        <w:tc>
          <w:tcPr>
            <w:tcBorders>
              <w:bottom w:val="none" w:color="000000" w:sz="4" w:space="0"/>
            </w:tcBorders>
            <w:tcW w:w="1642" w:type="dxa"/>
            <w:vAlign w:val="center"/>
            <w:textDirection w:val="lrTb"/>
            <w:noWrap w:val="false"/>
          </w:tcPr>
          <w:p>
            <w:pPr>
              <w:pStyle w:val="1231"/>
              <w:jc w:val="center"/>
            </w:pPr>
            <w:r>
              <w:rPr>
                <w:sz w:val="24"/>
              </w:rPr>
              <w:t xml:space="preserve">П13240026605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325</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первого этажа NN 1 - 3, 7, 7/1, 7/2, 7/3, 10, 10/1, 10/2, 12, 16 - 18 здания литер А, N 15/1 здания литер А1, N 52 здания литер а1</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 пом. 1 - 3, 7, 7/1, 7/2, 7/3, 10, 10/1, 10/2, 12, 16 - 18, 15/1, 52</w:t>
            </w:r>
            <w:r/>
          </w:p>
        </w:tc>
        <w:tc>
          <w:tcPr>
            <w:tcBorders>
              <w:bottom w:val="none" w:color="000000" w:sz="4" w:space="0"/>
            </w:tcBorders>
            <w:tcW w:w="2299" w:type="dxa"/>
            <w:vAlign w:val="center"/>
            <w:textDirection w:val="lrTb"/>
            <w:noWrap w:val="false"/>
          </w:tcPr>
          <w:p>
            <w:pPr>
              <w:pStyle w:val="1231"/>
              <w:jc w:val="center"/>
            </w:pPr>
            <w:r>
              <w:rPr>
                <w:sz w:val="24"/>
              </w:rPr>
              <w:t xml:space="preserve">23:43:0403024:586</w:t>
            </w:r>
            <w:r/>
          </w:p>
        </w:tc>
        <w:tc>
          <w:tcPr>
            <w:tcBorders>
              <w:bottom w:val="none" w:color="000000" w:sz="4" w:space="0"/>
            </w:tcBorders>
            <w:tcW w:w="1642" w:type="dxa"/>
            <w:vAlign w:val="center"/>
            <w:textDirection w:val="lrTb"/>
            <w:noWrap w:val="false"/>
          </w:tcPr>
          <w:p>
            <w:pPr>
              <w:pStyle w:val="1231"/>
              <w:jc w:val="center"/>
            </w:pPr>
            <w:r>
              <w:rPr>
                <w:sz w:val="24"/>
              </w:rPr>
              <w:t xml:space="preserve">П13240026604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326</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23:43:0403024:588</w:t>
            </w:r>
            <w:r/>
          </w:p>
        </w:tc>
        <w:tc>
          <w:tcPr>
            <w:tcBorders>
              <w:bottom w:val="none" w:color="000000" w:sz="4" w:space="0"/>
            </w:tcBorders>
            <w:tcW w:w="1642" w:type="dxa"/>
            <w:vAlign w:val="center"/>
            <w:textDirection w:val="lrTb"/>
            <w:noWrap w:val="false"/>
          </w:tcPr>
          <w:p>
            <w:pPr>
              <w:pStyle w:val="1231"/>
              <w:jc w:val="center"/>
            </w:pPr>
            <w:r>
              <w:rPr>
                <w:sz w:val="24"/>
              </w:rPr>
              <w:t xml:space="preserve">П13240026603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327</w:t>
            </w:r>
            <w:r/>
          </w:p>
        </w:tc>
        <w:tc>
          <w:tcPr>
            <w:tcBorders>
              <w:bottom w:val="none" w:color="000000" w:sz="4" w:space="0"/>
            </w:tcBorders>
            <w:tcW w:w="3045" w:type="dxa"/>
            <w:vAlign w:val="center"/>
            <w:textDirection w:val="lrTb"/>
            <w:noWrap w:val="false"/>
          </w:tcPr>
          <w:p>
            <w:pPr>
              <w:pStyle w:val="1231"/>
            </w:pPr>
            <w:r>
              <w:rPr>
                <w:sz w:val="24"/>
              </w:rPr>
              <w:t xml:space="preserve">Нежилые помещения первого этажа NN 19, 20, 21, 21/1 здания литер А, пло</w:t>
            </w:r>
            <w:r>
              <w:rPr>
                <w:sz w:val="24"/>
              </w:rPr>
              <w:t xml:space="preserve">щадь: 78.83 кв. м; Нежилые помещения второго этажа NN 21, 21/1, 21/2, 21/3, 22, 23, 23/1, 24, 24/1, 25 здания литер А, площадь: 81.26 кв. м; Нежилые помещения третьего этажа NN 26, 28, 31, 31/1 здания литер А, площадь: 79.91 кв. м. Площадь: общая 240 кв. м</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Карасунский округ, ул. им. Селезнева, д. 203</w:t>
            </w:r>
            <w:r/>
          </w:p>
        </w:tc>
        <w:tc>
          <w:tcPr>
            <w:tcBorders>
              <w:bottom w:val="none" w:color="000000" w:sz="4" w:space="0"/>
            </w:tcBorders>
            <w:tcW w:w="2299" w:type="dxa"/>
            <w:vAlign w:val="center"/>
            <w:textDirection w:val="lrTb"/>
            <w:noWrap w:val="false"/>
          </w:tcPr>
          <w:p>
            <w:pPr>
              <w:pStyle w:val="1231"/>
              <w:jc w:val="center"/>
            </w:pPr>
            <w:r>
              <w:rPr>
                <w:sz w:val="24"/>
              </w:rPr>
              <w:t xml:space="preserve">23:43:0403024:590</w:t>
            </w:r>
            <w:r/>
          </w:p>
        </w:tc>
        <w:tc>
          <w:tcPr>
            <w:tcBorders>
              <w:bottom w:val="none" w:color="000000" w:sz="4" w:space="0"/>
            </w:tcBorders>
            <w:tcW w:w="1642" w:type="dxa"/>
            <w:vAlign w:val="center"/>
            <w:textDirection w:val="lrTb"/>
            <w:noWrap w:val="false"/>
          </w:tcPr>
          <w:p>
            <w:pPr>
              <w:pStyle w:val="1231"/>
              <w:jc w:val="center"/>
            </w:pPr>
            <w:r>
              <w:rPr>
                <w:sz w:val="24"/>
              </w:rPr>
              <w:t xml:space="preserve">П13240026602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Геленджик, ул. Революционная, д. 21, угол ул. Курзальной, пом. 3</w:t>
            </w:r>
            <w:r/>
          </w:p>
        </w:tc>
        <w:tc>
          <w:tcPr>
            <w:tcBorders>
              <w:bottom w:val="none" w:color="000000" w:sz="4" w:space="0"/>
            </w:tcBorders>
            <w:tcW w:w="2299" w:type="dxa"/>
            <w:vAlign w:val="center"/>
            <w:textDirection w:val="lrTb"/>
            <w:noWrap w:val="false"/>
          </w:tcPr>
          <w:p>
            <w:pPr>
              <w:pStyle w:val="1231"/>
              <w:jc w:val="center"/>
            </w:pPr>
            <w:r>
              <w:rPr>
                <w:sz w:val="24"/>
              </w:rPr>
              <w:t xml:space="preserve">23:40:0403033:81</w:t>
            </w:r>
            <w:r/>
          </w:p>
        </w:tc>
        <w:tc>
          <w:tcPr>
            <w:tcBorders>
              <w:bottom w:val="none" w:color="000000" w:sz="4" w:space="0"/>
            </w:tcBorders>
            <w:tcW w:w="1642" w:type="dxa"/>
            <w:vAlign w:val="center"/>
            <w:textDirection w:val="lrTb"/>
            <w:noWrap w:val="false"/>
          </w:tcPr>
          <w:p>
            <w:pPr>
              <w:pStyle w:val="1231"/>
              <w:jc w:val="center"/>
            </w:pPr>
            <w:r>
              <w:rPr>
                <w:sz w:val="24"/>
              </w:rPr>
              <w:t xml:space="preserve">П13240026597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329</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Геленджик, ул. Революционная, д. 21, угол ул. Курзальной, пом. 2</w:t>
            </w:r>
            <w:r/>
          </w:p>
        </w:tc>
        <w:tc>
          <w:tcPr>
            <w:tcBorders>
              <w:bottom w:val="none" w:color="000000" w:sz="4" w:space="0"/>
            </w:tcBorders>
            <w:tcW w:w="2299" w:type="dxa"/>
            <w:vAlign w:val="center"/>
            <w:textDirection w:val="lrTb"/>
            <w:noWrap w:val="false"/>
          </w:tcPr>
          <w:p>
            <w:pPr>
              <w:pStyle w:val="1231"/>
              <w:jc w:val="center"/>
            </w:pPr>
            <w:r>
              <w:rPr>
                <w:sz w:val="24"/>
              </w:rPr>
              <w:t xml:space="preserve">23:40:0403033:80</w:t>
            </w:r>
            <w:r/>
          </w:p>
        </w:tc>
        <w:tc>
          <w:tcPr>
            <w:tcBorders>
              <w:bottom w:val="none" w:color="000000" w:sz="4" w:space="0"/>
            </w:tcBorders>
            <w:tcW w:w="1642" w:type="dxa"/>
            <w:vAlign w:val="center"/>
            <w:textDirection w:val="lrTb"/>
            <w:noWrap w:val="false"/>
          </w:tcPr>
          <w:p>
            <w:pPr>
              <w:pStyle w:val="1231"/>
              <w:jc w:val="center"/>
            </w:pPr>
            <w:r>
              <w:rPr>
                <w:sz w:val="24"/>
              </w:rPr>
              <w:t xml:space="preserve">П13240026596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329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Геленджик, ул. Революционная/Курзальная, д. 21, кв. 8</w:t>
            </w:r>
            <w:r/>
          </w:p>
        </w:tc>
        <w:tc>
          <w:tcPr>
            <w:tcBorders>
              <w:bottom w:val="none" w:color="000000" w:sz="4" w:space="0"/>
            </w:tcBorders>
            <w:tcW w:w="2299" w:type="dxa"/>
            <w:vAlign w:val="center"/>
            <w:textDirection w:val="lrTb"/>
            <w:noWrap w:val="false"/>
          </w:tcPr>
          <w:p>
            <w:pPr>
              <w:pStyle w:val="1231"/>
              <w:jc w:val="center"/>
            </w:pPr>
            <w:r>
              <w:rPr>
                <w:sz w:val="24"/>
              </w:rPr>
              <w:t xml:space="preserve">23:40:0403033:61</w:t>
            </w:r>
            <w:r/>
          </w:p>
        </w:tc>
        <w:tc>
          <w:tcPr>
            <w:tcBorders>
              <w:bottom w:val="none" w:color="000000" w:sz="4" w:space="0"/>
            </w:tcBorders>
            <w:tcW w:w="1642" w:type="dxa"/>
            <w:vAlign w:val="center"/>
            <w:textDirection w:val="lrTb"/>
            <w:noWrap w:val="false"/>
          </w:tcPr>
          <w:p>
            <w:pPr>
              <w:pStyle w:val="1231"/>
              <w:jc w:val="center"/>
            </w:pPr>
            <w:r>
              <w:rPr>
                <w:sz w:val="24"/>
              </w:rPr>
              <w:t xml:space="preserve">П13240026588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331</w:t>
            </w:r>
            <w:r/>
          </w:p>
        </w:tc>
        <w:tc>
          <w:tcPr>
            <w:tcBorders>
              <w:bottom w:val="none" w:color="000000" w:sz="4" w:space="0"/>
            </w:tcBorders>
            <w:tcW w:w="3045" w:type="dxa"/>
            <w:vAlign w:val="center"/>
            <w:textDirection w:val="lrTb"/>
            <w:noWrap w:val="false"/>
          </w:tcPr>
          <w:p>
            <w:pPr>
              <w:pStyle w:val="1231"/>
            </w:pPr>
            <w:r>
              <w:rPr>
                <w:sz w:val="24"/>
              </w:rPr>
              <w:t xml:space="preserve">Помещения N 5/1, 8, 9, 11, 13, 13/1, 14</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Янковского, д. 41, помещ. 1105/1</w:t>
            </w:r>
            <w:r/>
          </w:p>
        </w:tc>
        <w:tc>
          <w:tcPr>
            <w:tcBorders>
              <w:bottom w:val="none" w:color="000000" w:sz="4" w:space="0"/>
            </w:tcBorders>
            <w:tcW w:w="2299" w:type="dxa"/>
            <w:vAlign w:val="center"/>
            <w:textDirection w:val="lrTb"/>
            <w:noWrap w:val="false"/>
          </w:tcPr>
          <w:p>
            <w:pPr>
              <w:pStyle w:val="1231"/>
              <w:jc w:val="center"/>
            </w:pPr>
            <w:r>
              <w:rPr>
                <w:sz w:val="24"/>
              </w:rPr>
              <w:t xml:space="preserve">23:43:0303068:104</w:t>
            </w:r>
            <w:r/>
          </w:p>
        </w:tc>
        <w:tc>
          <w:tcPr>
            <w:tcBorders>
              <w:bottom w:val="none" w:color="000000" w:sz="4" w:space="0"/>
            </w:tcBorders>
            <w:tcW w:w="1642" w:type="dxa"/>
            <w:vAlign w:val="center"/>
            <w:textDirection w:val="lrTb"/>
            <w:noWrap w:val="false"/>
          </w:tcPr>
          <w:p>
            <w:pPr>
              <w:pStyle w:val="1231"/>
              <w:jc w:val="center"/>
            </w:pPr>
            <w:r>
              <w:rPr>
                <w:sz w:val="24"/>
              </w:rPr>
              <w:t xml:space="preserve">П13240026595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332</w:t>
            </w:r>
            <w:r/>
          </w:p>
        </w:tc>
        <w:tc>
          <w:tcPr>
            <w:tcBorders>
              <w:bottom w:val="none" w:color="000000" w:sz="4" w:space="0"/>
            </w:tcBorders>
            <w:tcW w:w="3045" w:type="dxa"/>
            <w:vAlign w:val="center"/>
            <w:textDirection w:val="lrTb"/>
            <w:noWrap w:val="false"/>
          </w:tcPr>
          <w:p>
            <w:pPr>
              <w:pStyle w:val="1231"/>
            </w:pPr>
            <w:r>
              <w:rPr>
                <w:sz w:val="24"/>
              </w:rPr>
              <w:t xml:space="preserve">Помещения N 11, 12, 13</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Центральный внутригородской округ, ул. Воронежская, д. 47Г, пом. 11 - 13</w:t>
            </w:r>
            <w:r/>
          </w:p>
        </w:tc>
        <w:tc>
          <w:tcPr>
            <w:tcBorders>
              <w:bottom w:val="none" w:color="000000" w:sz="4" w:space="0"/>
            </w:tcBorders>
            <w:tcW w:w="2299" w:type="dxa"/>
            <w:vAlign w:val="center"/>
            <w:textDirection w:val="lrTb"/>
            <w:noWrap w:val="false"/>
          </w:tcPr>
          <w:p>
            <w:pPr>
              <w:pStyle w:val="1231"/>
              <w:jc w:val="center"/>
            </w:pPr>
            <w:r>
              <w:rPr>
                <w:sz w:val="24"/>
              </w:rPr>
              <w:t xml:space="preserve">23:43:0309037:571</w:t>
            </w:r>
            <w:r/>
          </w:p>
        </w:tc>
        <w:tc>
          <w:tcPr>
            <w:tcBorders>
              <w:bottom w:val="none" w:color="000000" w:sz="4" w:space="0"/>
            </w:tcBorders>
            <w:tcW w:w="1642" w:type="dxa"/>
            <w:vAlign w:val="center"/>
            <w:textDirection w:val="lrTb"/>
            <w:noWrap w:val="false"/>
          </w:tcPr>
          <w:p>
            <w:pPr>
              <w:pStyle w:val="1231"/>
              <w:jc w:val="center"/>
            </w:pPr>
            <w:r>
              <w:rPr>
                <w:sz w:val="24"/>
              </w:rPr>
              <w:t xml:space="preserve">П13240026593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Центральный район, пер. Морской, дом N 1/1, кв. 58 - 59</w:t>
            </w:r>
            <w:r/>
          </w:p>
        </w:tc>
        <w:tc>
          <w:tcPr>
            <w:tcBorders>
              <w:bottom w:val="none" w:color="000000" w:sz="4" w:space="0"/>
            </w:tcBorders>
            <w:tcW w:w="2299" w:type="dxa"/>
            <w:vAlign w:val="center"/>
            <w:textDirection w:val="lrTb"/>
            <w:noWrap w:val="false"/>
          </w:tcPr>
          <w:p>
            <w:pPr>
              <w:pStyle w:val="1231"/>
              <w:jc w:val="center"/>
            </w:pPr>
            <w:r>
              <w:rPr>
                <w:sz w:val="24"/>
              </w:rPr>
              <w:t xml:space="preserve">23:49:0204028:1221</w:t>
            </w:r>
            <w:r/>
          </w:p>
        </w:tc>
        <w:tc>
          <w:tcPr>
            <w:tcBorders>
              <w:bottom w:val="none" w:color="000000" w:sz="4" w:space="0"/>
            </w:tcBorders>
            <w:tcW w:w="1642" w:type="dxa"/>
            <w:vAlign w:val="center"/>
            <w:textDirection w:val="lrTb"/>
            <w:noWrap w:val="false"/>
          </w:tcPr>
          <w:p>
            <w:pPr>
              <w:pStyle w:val="1231"/>
              <w:jc w:val="center"/>
            </w:pPr>
            <w:r>
              <w:rPr>
                <w:sz w:val="24"/>
              </w:rPr>
              <w:t xml:space="preserve">П13240026590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334</w:t>
            </w:r>
            <w:r/>
          </w:p>
        </w:tc>
        <w:tc>
          <w:tcPr>
            <w:tcBorders>
              <w:bottom w:val="none" w:color="000000" w:sz="4" w:space="0"/>
            </w:tcBorders>
            <w:tcW w:w="3045" w:type="dxa"/>
            <w:vAlign w:val="center"/>
            <w:textDirection w:val="lrTb"/>
            <w:noWrap w:val="false"/>
          </w:tcPr>
          <w:p>
            <w:pPr>
              <w:pStyle w:val="1231"/>
            </w:pPr>
            <w:r>
              <w:rPr>
                <w:sz w:val="24"/>
              </w:rPr>
              <w:t xml:space="preserve">Машино-место N 9</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Центральный район, пер. Морской, дом N 1/1</w:t>
            </w:r>
            <w:r/>
          </w:p>
        </w:tc>
        <w:tc>
          <w:tcPr>
            <w:tcBorders>
              <w:bottom w:val="none" w:color="000000" w:sz="4" w:space="0"/>
            </w:tcBorders>
            <w:tcW w:w="2299" w:type="dxa"/>
            <w:vAlign w:val="center"/>
            <w:textDirection w:val="lrTb"/>
            <w:noWrap w:val="false"/>
          </w:tcPr>
          <w:p>
            <w:pPr>
              <w:pStyle w:val="1231"/>
              <w:jc w:val="center"/>
            </w:pPr>
            <w:r>
              <w:rPr>
                <w:sz w:val="24"/>
              </w:rPr>
              <w:t xml:space="preserve">23:49:0204028:1393</w:t>
            </w:r>
            <w:r/>
          </w:p>
        </w:tc>
        <w:tc>
          <w:tcPr>
            <w:tcBorders>
              <w:bottom w:val="none" w:color="000000" w:sz="4" w:space="0"/>
            </w:tcBorders>
            <w:tcW w:w="1642" w:type="dxa"/>
            <w:vAlign w:val="center"/>
            <w:textDirection w:val="lrTb"/>
            <w:noWrap w:val="false"/>
          </w:tcPr>
          <w:p>
            <w:pPr>
              <w:pStyle w:val="1231"/>
              <w:jc w:val="center"/>
            </w:pPr>
            <w:r>
              <w:rPr>
                <w:sz w:val="24"/>
              </w:rPr>
              <w:t xml:space="preserve">П13240026585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335</w:t>
            </w:r>
            <w:r/>
          </w:p>
        </w:tc>
        <w:tc>
          <w:tcPr>
            <w:tcBorders>
              <w:bottom w:val="none" w:color="000000" w:sz="4" w:space="0"/>
            </w:tcBorders>
            <w:tcW w:w="3045" w:type="dxa"/>
            <w:vAlign w:val="center"/>
            <w:textDirection w:val="lrTb"/>
            <w:noWrap w:val="false"/>
          </w:tcPr>
          <w:p>
            <w:pPr>
              <w:pStyle w:val="1231"/>
            </w:pPr>
            <w:r>
              <w:rPr>
                <w:sz w:val="24"/>
              </w:rPr>
              <w:t xml:space="preserve">Машино-место N 10, Этаж: цокольный</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Центральный район, пер. Морской, дом N 1/1</w:t>
            </w:r>
            <w:r/>
          </w:p>
        </w:tc>
        <w:tc>
          <w:tcPr>
            <w:tcBorders>
              <w:bottom w:val="none" w:color="000000" w:sz="4" w:space="0"/>
            </w:tcBorders>
            <w:tcW w:w="2299" w:type="dxa"/>
            <w:vAlign w:val="center"/>
            <w:textDirection w:val="lrTb"/>
            <w:noWrap w:val="false"/>
          </w:tcPr>
          <w:p>
            <w:pPr>
              <w:pStyle w:val="1231"/>
              <w:jc w:val="center"/>
            </w:pPr>
            <w:r>
              <w:rPr>
                <w:sz w:val="24"/>
              </w:rPr>
              <w:t xml:space="preserve">23:49:0204028:1479</w:t>
            </w:r>
            <w:r/>
          </w:p>
        </w:tc>
        <w:tc>
          <w:tcPr>
            <w:tcBorders>
              <w:bottom w:val="none" w:color="000000" w:sz="4" w:space="0"/>
            </w:tcBorders>
            <w:tcW w:w="1642" w:type="dxa"/>
            <w:vAlign w:val="center"/>
            <w:textDirection w:val="lrTb"/>
            <w:noWrap w:val="false"/>
          </w:tcPr>
          <w:p>
            <w:pPr>
              <w:pStyle w:val="1231"/>
              <w:jc w:val="center"/>
            </w:pPr>
            <w:r>
              <w:rPr>
                <w:sz w:val="24"/>
              </w:rPr>
              <w:t xml:space="preserve">П13240026583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336</w:t>
            </w:r>
            <w:r/>
          </w:p>
        </w:tc>
        <w:tc>
          <w:tcPr>
            <w:tcBorders>
              <w:bottom w:val="none" w:color="000000" w:sz="4" w:space="0"/>
            </w:tcBorders>
            <w:tcW w:w="3045" w:type="dxa"/>
            <w:vAlign w:val="center"/>
            <w:textDirection w:val="lrTb"/>
            <w:noWrap w:val="false"/>
          </w:tcPr>
          <w:p>
            <w:pPr>
              <w:pStyle w:val="1231"/>
            </w:pPr>
            <w:r>
              <w:rPr>
                <w:sz w:val="24"/>
              </w:rPr>
              <w:t xml:space="preserve">Гараж боксового типа N 82 - нежилые помещения подвала N 31 здания литер под/Б; нежилые помещения 1-го этажа N 31 здания литер Б</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Краснодар, Прикубанский округ, ул. им. Каляева, дом N 265</w:t>
            </w:r>
            <w:r/>
          </w:p>
        </w:tc>
        <w:tc>
          <w:tcPr>
            <w:tcBorders>
              <w:bottom w:val="none" w:color="000000" w:sz="4" w:space="0"/>
            </w:tcBorders>
            <w:tcW w:w="2299" w:type="dxa"/>
            <w:vAlign w:val="center"/>
            <w:textDirection w:val="lrTb"/>
            <w:noWrap w:val="false"/>
          </w:tcPr>
          <w:p>
            <w:pPr>
              <w:pStyle w:val="1231"/>
              <w:jc w:val="center"/>
            </w:pPr>
            <w:r>
              <w:rPr>
                <w:sz w:val="24"/>
              </w:rPr>
              <w:t xml:space="preserve">23:43:0137013:150</w:t>
            </w:r>
            <w:r/>
          </w:p>
        </w:tc>
        <w:tc>
          <w:tcPr>
            <w:tcBorders>
              <w:bottom w:val="none" w:color="000000" w:sz="4" w:space="0"/>
            </w:tcBorders>
            <w:tcW w:w="1642" w:type="dxa"/>
            <w:vAlign w:val="center"/>
            <w:textDirection w:val="lrTb"/>
            <w:noWrap w:val="false"/>
          </w:tcPr>
          <w:p>
            <w:pPr>
              <w:pStyle w:val="1231"/>
              <w:jc w:val="center"/>
            </w:pPr>
            <w:r>
              <w:rPr>
                <w:sz w:val="24"/>
              </w:rPr>
              <w:t xml:space="preserve">П13240026582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337</w:t>
            </w:r>
            <w:r/>
          </w:p>
        </w:tc>
        <w:tc>
          <w:tcPr>
            <w:tcBorders>
              <w:bottom w:val="none" w:color="000000" w:sz="4" w:space="0"/>
            </w:tcBorders>
            <w:tcW w:w="3045" w:type="dxa"/>
            <w:vAlign w:val="center"/>
            <w:textDirection w:val="lrTb"/>
            <w:noWrap w:val="false"/>
          </w:tcPr>
          <w:p>
            <w:pPr>
              <w:pStyle w:val="1231"/>
            </w:pPr>
            <w:r>
              <w:rPr>
                <w:sz w:val="24"/>
              </w:rPr>
              <w:t xml:space="preserve">Комната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Хостинский район, Курортный проспект, д. 90/7г, пом. 61 - 67</w:t>
            </w:r>
            <w:r/>
          </w:p>
        </w:tc>
        <w:tc>
          <w:tcPr>
            <w:tcBorders>
              <w:bottom w:val="none" w:color="000000" w:sz="4" w:space="0"/>
            </w:tcBorders>
            <w:tcW w:w="2299" w:type="dxa"/>
            <w:vAlign w:val="center"/>
            <w:textDirection w:val="lrTb"/>
            <w:noWrap w:val="false"/>
          </w:tcPr>
          <w:p>
            <w:pPr>
              <w:pStyle w:val="1231"/>
              <w:jc w:val="center"/>
            </w:pPr>
            <w:r>
              <w:rPr>
                <w:sz w:val="24"/>
              </w:rPr>
              <w:t xml:space="preserve">23:49:0302021:1099</w:t>
            </w:r>
            <w:r/>
          </w:p>
        </w:tc>
        <w:tc>
          <w:tcPr>
            <w:tcBorders>
              <w:bottom w:val="none" w:color="000000" w:sz="4" w:space="0"/>
            </w:tcBorders>
            <w:tcW w:w="1642" w:type="dxa"/>
            <w:vAlign w:val="center"/>
            <w:textDirection w:val="lrTb"/>
            <w:noWrap w:val="false"/>
          </w:tcPr>
          <w:p>
            <w:pPr>
              <w:pStyle w:val="1231"/>
              <w:jc w:val="center"/>
            </w:pPr>
            <w:r>
              <w:rPr>
                <w:sz w:val="24"/>
              </w:rPr>
              <w:t xml:space="preserve">П13240026607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338</w:t>
            </w:r>
            <w:r/>
          </w:p>
        </w:tc>
        <w:tc>
          <w:tcPr>
            <w:tcBorders>
              <w:bottom w:val="none" w:color="000000" w:sz="4" w:space="0"/>
            </w:tcBorders>
            <w:tcW w:w="3045" w:type="dxa"/>
            <w:vAlign w:val="center"/>
            <w:textDirection w:val="lrTb"/>
            <w:noWrap w:val="false"/>
          </w:tcPr>
          <w:p>
            <w:pPr>
              <w:pStyle w:val="1231"/>
            </w:pPr>
            <w:r>
              <w:rPr>
                <w:sz w:val="24"/>
              </w:rPr>
              <w:t xml:space="preserve">Комната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Хостинский район, Курортный проспект, д. 90/7г, пом. 68 - 73</w:t>
            </w:r>
            <w:r/>
          </w:p>
        </w:tc>
        <w:tc>
          <w:tcPr>
            <w:tcBorders>
              <w:bottom w:val="none" w:color="000000" w:sz="4" w:space="0"/>
            </w:tcBorders>
            <w:tcW w:w="2299" w:type="dxa"/>
            <w:vAlign w:val="center"/>
            <w:textDirection w:val="lrTb"/>
            <w:noWrap w:val="false"/>
          </w:tcPr>
          <w:p>
            <w:pPr>
              <w:pStyle w:val="1231"/>
              <w:jc w:val="center"/>
            </w:pPr>
            <w:r>
              <w:rPr>
                <w:sz w:val="24"/>
              </w:rPr>
              <w:t xml:space="preserve">23:49:0302021:1100</w:t>
            </w:r>
            <w:r/>
          </w:p>
        </w:tc>
        <w:tc>
          <w:tcPr>
            <w:tcBorders>
              <w:bottom w:val="none" w:color="000000" w:sz="4" w:space="0"/>
            </w:tcBorders>
            <w:tcW w:w="1642" w:type="dxa"/>
            <w:vAlign w:val="center"/>
            <w:textDirection w:val="lrTb"/>
            <w:noWrap w:val="false"/>
          </w:tcPr>
          <w:p>
            <w:pPr>
              <w:pStyle w:val="1231"/>
              <w:jc w:val="center"/>
            </w:pPr>
            <w:r>
              <w:rPr>
                <w:sz w:val="24"/>
              </w:rPr>
              <w:t xml:space="preserve">П13240026592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339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Ставропольский край, г.о. город-курорт Кисловодск, г. Кисловодск, ул. Горького, д. 1/75, кв. 59</w:t>
            </w:r>
            <w:r/>
          </w:p>
        </w:tc>
        <w:tc>
          <w:tcPr>
            <w:tcBorders>
              <w:bottom w:val="none" w:color="000000" w:sz="4" w:space="0"/>
            </w:tcBorders>
            <w:tcW w:w="2299" w:type="dxa"/>
            <w:vAlign w:val="center"/>
            <w:textDirection w:val="lrTb"/>
            <w:noWrap w:val="false"/>
          </w:tcPr>
          <w:p>
            <w:pPr>
              <w:pStyle w:val="1231"/>
              <w:jc w:val="center"/>
            </w:pPr>
            <w:r>
              <w:rPr>
                <w:sz w:val="24"/>
              </w:rPr>
              <w:t xml:space="preserve">26:34:020103:306</w:t>
            </w:r>
            <w:r/>
          </w:p>
        </w:tc>
        <w:tc>
          <w:tcPr>
            <w:tcBorders>
              <w:bottom w:val="none" w:color="000000" w:sz="4" w:space="0"/>
            </w:tcBorders>
            <w:tcW w:w="1642" w:type="dxa"/>
            <w:vAlign w:val="center"/>
            <w:textDirection w:val="lrTb"/>
            <w:noWrap w:val="false"/>
          </w:tcPr>
          <w:p>
            <w:pPr>
              <w:pStyle w:val="1231"/>
              <w:jc w:val="center"/>
            </w:pPr>
            <w:r>
              <w:rPr>
                <w:sz w:val="24"/>
              </w:rPr>
              <w:t xml:space="preserve">П13280050728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339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улица 2-я Фрунзенская, дом 12, квартира 27</w:t>
            </w:r>
            <w:r/>
          </w:p>
        </w:tc>
        <w:tc>
          <w:tcPr>
            <w:tcBorders>
              <w:bottom w:val="none" w:color="000000" w:sz="4" w:space="0"/>
            </w:tcBorders>
            <w:tcW w:w="2299" w:type="dxa"/>
            <w:vAlign w:val="center"/>
            <w:textDirection w:val="lrTb"/>
            <w:noWrap w:val="false"/>
          </w:tcPr>
          <w:p>
            <w:pPr>
              <w:pStyle w:val="1231"/>
              <w:jc w:val="center"/>
            </w:pPr>
            <w:r>
              <w:rPr>
                <w:sz w:val="24"/>
              </w:rPr>
              <w:t xml:space="preserve">77:01:0005017:2154</w:t>
            </w:r>
            <w:r/>
          </w:p>
        </w:tc>
        <w:tc>
          <w:tcPr>
            <w:tcBorders>
              <w:bottom w:val="none" w:color="000000" w:sz="4" w:space="0"/>
            </w:tcBorders>
            <w:tcW w:w="1642" w:type="dxa"/>
            <w:vAlign w:val="center"/>
            <w:textDirection w:val="lrTb"/>
            <w:noWrap w:val="false"/>
          </w:tcPr>
          <w:p>
            <w:pPr>
              <w:pStyle w:val="1231"/>
              <w:jc w:val="center"/>
            </w:pPr>
            <w:r>
              <w:rPr>
                <w:sz w:val="24"/>
              </w:rPr>
              <w:t xml:space="preserve">П13770089473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341</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бульвар Генерала Карбышева, дом 11, машино-место 121</w:t>
            </w:r>
            <w:r/>
          </w:p>
        </w:tc>
        <w:tc>
          <w:tcPr>
            <w:tcBorders>
              <w:bottom w:val="none" w:color="000000" w:sz="4" w:space="0"/>
            </w:tcBorders>
            <w:tcW w:w="2299" w:type="dxa"/>
            <w:vAlign w:val="center"/>
            <w:textDirection w:val="lrTb"/>
            <w:noWrap w:val="false"/>
          </w:tcPr>
          <w:p>
            <w:pPr>
              <w:pStyle w:val="1231"/>
              <w:jc w:val="center"/>
            </w:pPr>
            <w:r>
              <w:rPr>
                <w:sz w:val="24"/>
              </w:rPr>
              <w:t xml:space="preserve">77:08:0010007:11018</w:t>
            </w:r>
            <w:r/>
          </w:p>
        </w:tc>
        <w:tc>
          <w:tcPr>
            <w:tcBorders>
              <w:bottom w:val="none" w:color="000000" w:sz="4" w:space="0"/>
            </w:tcBorders>
            <w:tcW w:w="1642" w:type="dxa"/>
            <w:vAlign w:val="center"/>
            <w:textDirection w:val="lrTb"/>
            <w:noWrap w:val="false"/>
          </w:tcPr>
          <w:p>
            <w:pPr>
              <w:pStyle w:val="1231"/>
              <w:jc w:val="center"/>
            </w:pPr>
            <w:r>
              <w:rPr>
                <w:sz w:val="24"/>
              </w:rPr>
              <w:t xml:space="preserve">П13770089577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341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342</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Республика Дагестан, г. Махачкала, тер. сдт Локомотив, уч. 24</w:t>
            </w:r>
            <w:r/>
          </w:p>
        </w:tc>
        <w:tc>
          <w:tcPr>
            <w:tcW w:w="2299" w:type="dxa"/>
            <w:vAlign w:val="center"/>
            <w:textDirection w:val="lrTb"/>
            <w:noWrap w:val="false"/>
          </w:tcPr>
          <w:p>
            <w:pPr>
              <w:pStyle w:val="1231"/>
              <w:jc w:val="center"/>
            </w:pPr>
            <w:r>
              <w:rPr>
                <w:sz w:val="24"/>
              </w:rPr>
              <w:t xml:space="preserve">05:40:000025:1895</w:t>
            </w:r>
            <w:r/>
          </w:p>
        </w:tc>
        <w:tc>
          <w:tcPr>
            <w:tcW w:w="1642" w:type="dxa"/>
            <w:vAlign w:val="center"/>
            <w:textDirection w:val="lrTb"/>
            <w:noWrap w:val="false"/>
          </w:tcPr>
          <w:p>
            <w:pPr>
              <w:pStyle w:val="1231"/>
              <w:jc w:val="center"/>
            </w:pPr>
            <w:r>
              <w:rPr>
                <w:sz w:val="24"/>
              </w:rPr>
              <w:t xml:space="preserve">П11050014473</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05:40:000025:4030</w:t>
            </w:r>
            <w:r/>
          </w:p>
        </w:tc>
        <w:tc>
          <w:tcPr>
            <w:tcBorders>
              <w:bottom w:val="none" w:color="000000" w:sz="4" w:space="0"/>
            </w:tcBorders>
            <w:tcW w:w="1642" w:type="dxa"/>
            <w:vAlign w:val="center"/>
            <w:textDirection w:val="lrTb"/>
            <w:noWrap w:val="false"/>
          </w:tcPr>
          <w:p>
            <w:pPr>
              <w:pStyle w:val="1231"/>
              <w:jc w:val="center"/>
            </w:pPr>
            <w:r>
              <w:rPr>
                <w:sz w:val="24"/>
              </w:rPr>
              <w:t xml:space="preserve">П12050010024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улица Ефремова, дом 19, корпус 1, квартира 28</w:t>
            </w:r>
            <w:r/>
          </w:p>
        </w:tc>
        <w:tc>
          <w:tcPr>
            <w:tcBorders>
              <w:bottom w:val="none" w:color="000000" w:sz="4" w:space="0"/>
            </w:tcBorders>
            <w:tcW w:w="2299" w:type="dxa"/>
            <w:vAlign w:val="center"/>
            <w:textDirection w:val="lrTb"/>
            <w:noWrap w:val="false"/>
          </w:tcPr>
          <w:p>
            <w:pPr>
              <w:pStyle w:val="1231"/>
              <w:jc w:val="center"/>
            </w:pPr>
            <w:r>
              <w:rPr>
                <w:sz w:val="24"/>
              </w:rPr>
              <w:t xml:space="preserve">77:01:0005011:4997</w:t>
            </w:r>
            <w:r/>
          </w:p>
        </w:tc>
        <w:tc>
          <w:tcPr>
            <w:tcBorders>
              <w:bottom w:val="none" w:color="000000" w:sz="4" w:space="0"/>
            </w:tcBorders>
            <w:tcW w:w="1642" w:type="dxa"/>
            <w:vAlign w:val="center"/>
            <w:textDirection w:val="lrTb"/>
            <w:noWrap w:val="false"/>
          </w:tcPr>
          <w:p>
            <w:pPr>
              <w:pStyle w:val="1231"/>
              <w:jc w:val="center"/>
            </w:pPr>
            <w:r>
              <w:rPr>
                <w:sz w:val="24"/>
              </w:rPr>
              <w:t xml:space="preserve">П13770089501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343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344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обл. Московская, р-н Истринский, с./пос. Павло-Слободское, с. Рождествено, ул. Советская, дом 18</w:t>
            </w:r>
            <w:r/>
          </w:p>
        </w:tc>
        <w:tc>
          <w:tcPr>
            <w:tcW w:w="2299" w:type="dxa"/>
            <w:vAlign w:val="center"/>
            <w:textDirection w:val="lrTb"/>
            <w:noWrap w:val="false"/>
          </w:tcPr>
          <w:p>
            <w:pPr>
              <w:pStyle w:val="1231"/>
              <w:jc w:val="center"/>
            </w:pPr>
            <w:r>
              <w:rPr>
                <w:sz w:val="24"/>
              </w:rPr>
              <w:t xml:space="preserve">50:08:0050206:462</w:t>
            </w:r>
            <w:r/>
          </w:p>
        </w:tc>
        <w:tc>
          <w:tcPr>
            <w:tcW w:w="1642" w:type="dxa"/>
            <w:vAlign w:val="center"/>
            <w:textDirection w:val="lrTb"/>
            <w:noWrap w:val="false"/>
          </w:tcPr>
          <w:p>
            <w:pPr>
              <w:pStyle w:val="1231"/>
              <w:jc w:val="center"/>
            </w:pPr>
            <w:r>
              <w:rPr>
                <w:sz w:val="24"/>
              </w:rPr>
              <w:t xml:space="preserve">П11510048911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50:08:0000000:148262</w:t>
            </w:r>
            <w:r/>
          </w:p>
        </w:tc>
        <w:tc>
          <w:tcPr>
            <w:tcBorders>
              <w:bottom w:val="none" w:color="000000" w:sz="4" w:space="0"/>
            </w:tcBorders>
            <w:tcW w:w="1642" w:type="dxa"/>
            <w:vAlign w:val="center"/>
            <w:textDirection w:val="lrTb"/>
            <w:noWrap w:val="false"/>
          </w:tcPr>
          <w:p>
            <w:pPr>
              <w:pStyle w:val="1231"/>
              <w:jc w:val="center"/>
            </w:pPr>
            <w:r>
              <w:rPr>
                <w:sz w:val="24"/>
              </w:rPr>
              <w:t xml:space="preserve">П12510084482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344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345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обл. Московская, р-н Истринский, с/п Павло-Слободское, с. Рождествено, ул. Советская, дом 16</w:t>
            </w:r>
            <w:r/>
          </w:p>
        </w:tc>
        <w:tc>
          <w:tcPr>
            <w:tcW w:w="2299" w:type="dxa"/>
            <w:vAlign w:val="center"/>
            <w:textDirection w:val="lrTb"/>
            <w:noWrap w:val="false"/>
          </w:tcPr>
          <w:p>
            <w:pPr>
              <w:pStyle w:val="1231"/>
              <w:jc w:val="center"/>
            </w:pPr>
            <w:r>
              <w:rPr>
                <w:sz w:val="24"/>
              </w:rPr>
              <w:t xml:space="preserve">50:08:0050206:546</w:t>
            </w:r>
            <w:r/>
          </w:p>
        </w:tc>
        <w:tc>
          <w:tcPr>
            <w:tcW w:w="1642" w:type="dxa"/>
            <w:vAlign w:val="center"/>
            <w:textDirection w:val="lrTb"/>
            <w:noWrap w:val="false"/>
          </w:tcPr>
          <w:p>
            <w:pPr>
              <w:pStyle w:val="1231"/>
              <w:jc w:val="center"/>
            </w:pPr>
            <w:r>
              <w:rPr>
                <w:sz w:val="24"/>
              </w:rPr>
              <w:t xml:space="preserve">П11510048912</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50:11:0030106:503</w:t>
            </w:r>
            <w:r/>
          </w:p>
        </w:tc>
        <w:tc>
          <w:tcPr>
            <w:tcBorders>
              <w:bottom w:val="none" w:color="000000" w:sz="4" w:space="0"/>
            </w:tcBorders>
            <w:tcW w:w="1642" w:type="dxa"/>
            <w:vAlign w:val="center"/>
            <w:textDirection w:val="lrTb"/>
            <w:noWrap w:val="false"/>
          </w:tcPr>
          <w:p>
            <w:pPr>
              <w:pStyle w:val="1231"/>
              <w:jc w:val="center"/>
            </w:pPr>
            <w:r>
              <w:rPr>
                <w:sz w:val="24"/>
              </w:rPr>
              <w:t xml:space="preserve">П12510084484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улица Усачева, дом 3, квартира 26</w:t>
            </w:r>
            <w:r/>
          </w:p>
        </w:tc>
        <w:tc>
          <w:tcPr>
            <w:tcBorders>
              <w:bottom w:val="none" w:color="000000" w:sz="4" w:space="0"/>
            </w:tcBorders>
            <w:tcW w:w="2299" w:type="dxa"/>
            <w:vAlign w:val="center"/>
            <w:textDirection w:val="lrTb"/>
            <w:noWrap w:val="false"/>
          </w:tcPr>
          <w:p>
            <w:pPr>
              <w:pStyle w:val="1231"/>
              <w:jc w:val="center"/>
            </w:pPr>
            <w:r>
              <w:rPr>
                <w:sz w:val="24"/>
              </w:rPr>
              <w:t xml:space="preserve">77:01:0005012:3384</w:t>
            </w:r>
            <w:r/>
          </w:p>
        </w:tc>
        <w:tc>
          <w:tcPr>
            <w:tcBorders>
              <w:bottom w:val="none" w:color="000000" w:sz="4" w:space="0"/>
            </w:tcBorders>
            <w:tcW w:w="1642" w:type="dxa"/>
            <w:vAlign w:val="center"/>
            <w:textDirection w:val="lrTb"/>
            <w:noWrap w:val="false"/>
          </w:tcPr>
          <w:p>
            <w:pPr>
              <w:pStyle w:val="1231"/>
              <w:jc w:val="center"/>
            </w:pPr>
            <w:r>
              <w:rPr>
                <w:sz w:val="24"/>
              </w:rPr>
              <w:t xml:space="preserve">П13770089470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переулок Ружейный, дом 3, квартира 115</w:t>
            </w:r>
            <w:r/>
          </w:p>
        </w:tc>
        <w:tc>
          <w:tcPr>
            <w:tcBorders>
              <w:bottom w:val="none" w:color="000000" w:sz="4" w:space="0"/>
            </w:tcBorders>
            <w:tcW w:w="2299" w:type="dxa"/>
            <w:vAlign w:val="center"/>
            <w:textDirection w:val="lrTb"/>
            <w:noWrap w:val="false"/>
          </w:tcPr>
          <w:p>
            <w:pPr>
              <w:pStyle w:val="1231"/>
              <w:jc w:val="center"/>
            </w:pPr>
            <w:r>
              <w:rPr>
                <w:sz w:val="24"/>
              </w:rPr>
              <w:t xml:space="preserve">77:01:0005002:2939</w:t>
            </w:r>
            <w:r/>
          </w:p>
        </w:tc>
        <w:tc>
          <w:tcPr>
            <w:tcBorders>
              <w:bottom w:val="none" w:color="000000" w:sz="4" w:space="0"/>
            </w:tcBorders>
            <w:tcW w:w="1642" w:type="dxa"/>
            <w:vAlign w:val="center"/>
            <w:textDirection w:val="lrTb"/>
            <w:noWrap w:val="false"/>
          </w:tcPr>
          <w:p>
            <w:pPr>
              <w:pStyle w:val="1231"/>
              <w:jc w:val="center"/>
            </w:pPr>
            <w:r>
              <w:rPr>
                <w:sz w:val="24"/>
              </w:rPr>
              <w:t xml:space="preserve">П13770089654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347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348</w:t>
            </w:r>
            <w:r/>
          </w:p>
        </w:tc>
        <w:tc>
          <w:tcPr>
            <w:tcW w:w="3045" w:type="dxa"/>
            <w:vAlign w:val="center"/>
            <w:textDirection w:val="lrTb"/>
            <w:noWrap w:val="false"/>
          </w:tcPr>
          <w:p>
            <w:pPr>
              <w:pStyle w:val="1231"/>
            </w:pPr>
            <w:r>
              <w:rPr>
                <w:sz w:val="24"/>
              </w:rPr>
              <w:t xml:space="preserve">127/715 доли в праве общей долевой собственности на 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Алтайский край, городской округ город Бийск, г. Бийск, северо-восточнее земельного участка с кадастровым номером 22:65:011805:110</w:t>
            </w:r>
            <w:r/>
          </w:p>
        </w:tc>
        <w:tc>
          <w:tcPr>
            <w:tcW w:w="2299" w:type="dxa"/>
            <w:vAlign w:val="center"/>
            <w:textDirection w:val="lrTb"/>
            <w:noWrap w:val="false"/>
          </w:tcPr>
          <w:p>
            <w:pPr>
              <w:pStyle w:val="1231"/>
              <w:jc w:val="center"/>
            </w:pPr>
            <w:r>
              <w:rPr>
                <w:sz w:val="24"/>
              </w:rPr>
              <w:t xml:space="preserve">22:65:011805:2498</w:t>
            </w:r>
            <w:r/>
          </w:p>
        </w:tc>
        <w:tc>
          <w:tcPr>
            <w:tcW w:w="1642" w:type="dxa"/>
            <w:vAlign w:val="center"/>
            <w:textDirection w:val="lrTb"/>
            <w:noWrap w:val="false"/>
          </w:tcPr>
          <w:p>
            <w:pPr>
              <w:pStyle w:val="1231"/>
              <w:jc w:val="center"/>
            </w:pPr>
            <w:r>
              <w:rPr>
                <w:sz w:val="24"/>
              </w:rPr>
              <w:t xml:space="preserve">П26220000026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31/200 доли в праве общей долевой собственности на нежилое здание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22:65:011805:2665</w:t>
            </w:r>
            <w:r/>
          </w:p>
        </w:tc>
        <w:tc>
          <w:tcPr>
            <w:tcBorders>
              <w:bottom w:val="none" w:color="000000" w:sz="4" w:space="0"/>
            </w:tcBorders>
            <w:tcW w:w="1642" w:type="dxa"/>
            <w:vAlign w:val="center"/>
            <w:textDirection w:val="lrTb"/>
            <w:noWrap w:val="false"/>
          </w:tcPr>
          <w:p>
            <w:pPr>
              <w:pStyle w:val="1231"/>
              <w:jc w:val="center"/>
            </w:pPr>
            <w:r>
              <w:rPr>
                <w:sz w:val="24"/>
              </w:rPr>
              <w:t xml:space="preserve">П26220000027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349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Крылатское, бульвар Осенний, дом 10, корпус 2, квартира 714</w:t>
            </w:r>
            <w:r/>
          </w:p>
        </w:tc>
        <w:tc>
          <w:tcPr>
            <w:tcBorders>
              <w:bottom w:val="none" w:color="000000" w:sz="4" w:space="0"/>
            </w:tcBorders>
            <w:tcW w:w="2299" w:type="dxa"/>
            <w:vAlign w:val="center"/>
            <w:textDirection w:val="lrTb"/>
            <w:noWrap w:val="false"/>
          </w:tcPr>
          <w:p>
            <w:pPr>
              <w:pStyle w:val="1231"/>
              <w:jc w:val="center"/>
            </w:pPr>
            <w:r>
              <w:rPr>
                <w:sz w:val="24"/>
              </w:rPr>
              <w:t xml:space="preserve">77:07:0001002:18641</w:t>
            </w:r>
            <w:r/>
          </w:p>
        </w:tc>
        <w:tc>
          <w:tcPr>
            <w:tcBorders>
              <w:bottom w:val="none" w:color="000000" w:sz="4" w:space="0"/>
            </w:tcBorders>
            <w:tcW w:w="1642" w:type="dxa"/>
            <w:vAlign w:val="center"/>
            <w:textDirection w:val="lrTb"/>
            <w:noWrap w:val="false"/>
          </w:tcPr>
          <w:p>
            <w:pPr>
              <w:pStyle w:val="1231"/>
              <w:jc w:val="center"/>
            </w:pPr>
            <w:r>
              <w:rPr>
                <w:sz w:val="24"/>
              </w:rPr>
              <w:t xml:space="preserve">П13770083930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349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350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городской округ Ленинский, поселок Битца, микрорайон Южная Битца, бульвар Южный, дом 5, квартира N 650</w:t>
            </w:r>
            <w:r/>
          </w:p>
        </w:tc>
        <w:tc>
          <w:tcPr>
            <w:tcBorders>
              <w:bottom w:val="none" w:color="000000" w:sz="4" w:space="0"/>
            </w:tcBorders>
            <w:tcW w:w="2299" w:type="dxa"/>
            <w:vAlign w:val="center"/>
            <w:textDirection w:val="lrTb"/>
            <w:noWrap w:val="false"/>
          </w:tcPr>
          <w:p>
            <w:pPr>
              <w:pStyle w:val="1231"/>
              <w:jc w:val="center"/>
            </w:pPr>
            <w:r>
              <w:rPr>
                <w:sz w:val="24"/>
              </w:rPr>
              <w:t xml:space="preserve">50:21:0030210:20365</w:t>
            </w:r>
            <w:r/>
          </w:p>
        </w:tc>
        <w:tc>
          <w:tcPr>
            <w:tcBorders>
              <w:bottom w:val="none" w:color="000000" w:sz="4" w:space="0"/>
            </w:tcBorders>
            <w:tcW w:w="1642" w:type="dxa"/>
            <w:vAlign w:val="center"/>
            <w:textDirection w:val="lrTb"/>
            <w:noWrap w:val="false"/>
          </w:tcPr>
          <w:p>
            <w:pPr>
              <w:pStyle w:val="1231"/>
              <w:jc w:val="center"/>
            </w:pPr>
            <w:r>
              <w:rPr>
                <w:sz w:val="24"/>
              </w:rPr>
              <w:t xml:space="preserve">П13510093365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350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351</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w:t>
            </w:r>
            <w:r>
              <w:rPr>
                <w:sz w:val="24"/>
              </w:rPr>
              <w:t xml:space="preserve">расположенного за пределами участка. Ориентир жилого дома. Участок находится примерно в 655 м, по направлению на северо-восток от ориентира. Почтовый адрес ориентира: обл. Московская, р-н Истринский, с./пос. Обушковское, д. Обушково, дом 11, участок 3 - 66</w:t>
            </w:r>
            <w:r/>
          </w:p>
        </w:tc>
        <w:tc>
          <w:tcPr>
            <w:tcW w:w="2299" w:type="dxa"/>
            <w:vAlign w:val="center"/>
            <w:textDirection w:val="lrTb"/>
            <w:noWrap w:val="false"/>
          </w:tcPr>
          <w:p>
            <w:pPr>
              <w:pStyle w:val="1231"/>
              <w:jc w:val="center"/>
            </w:pPr>
            <w:r>
              <w:rPr>
                <w:sz w:val="24"/>
              </w:rPr>
              <w:t xml:space="preserve">50:08:0050435:73</w:t>
            </w:r>
            <w:r/>
          </w:p>
        </w:tc>
        <w:tc>
          <w:tcPr>
            <w:tcW w:w="1642" w:type="dxa"/>
            <w:vAlign w:val="center"/>
            <w:textDirection w:val="lrTb"/>
            <w:noWrap w:val="false"/>
          </w:tcPr>
          <w:p>
            <w:pPr>
              <w:pStyle w:val="1231"/>
              <w:jc w:val="center"/>
            </w:pPr>
            <w:r>
              <w:rPr>
                <w:sz w:val="24"/>
              </w:rPr>
              <w:t xml:space="preserve">П11510048885</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50:08:0000000:123809</w:t>
            </w:r>
            <w:r/>
          </w:p>
        </w:tc>
        <w:tc>
          <w:tcPr>
            <w:tcW w:w="1642" w:type="dxa"/>
            <w:vAlign w:val="center"/>
            <w:textDirection w:val="lrTb"/>
            <w:noWrap w:val="false"/>
          </w:tcPr>
          <w:p>
            <w:pPr>
              <w:pStyle w:val="1231"/>
              <w:jc w:val="center"/>
            </w:pPr>
            <w:r>
              <w:rPr>
                <w:sz w:val="24"/>
              </w:rPr>
              <w:t xml:space="preserve">П12510084803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50:08:0050435:1016</w:t>
            </w:r>
            <w:r/>
          </w:p>
        </w:tc>
        <w:tc>
          <w:tcPr>
            <w:tcBorders>
              <w:bottom w:val="none" w:color="000000" w:sz="4" w:space="0"/>
            </w:tcBorders>
            <w:tcW w:w="1642" w:type="dxa"/>
            <w:vAlign w:val="center"/>
            <w:textDirection w:val="lrTb"/>
            <w:noWrap w:val="false"/>
          </w:tcPr>
          <w:p>
            <w:pPr>
              <w:pStyle w:val="1231"/>
              <w:jc w:val="center"/>
            </w:pPr>
            <w:r>
              <w:rPr>
                <w:sz w:val="24"/>
              </w:rPr>
              <w:t xml:space="preserve">П12510084801</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352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Замоскворечье, улица Садовническая, дом 57, строение 2, квартира 21</w:t>
            </w:r>
            <w:r/>
          </w:p>
        </w:tc>
        <w:tc>
          <w:tcPr>
            <w:tcBorders>
              <w:bottom w:val="none" w:color="000000" w:sz="4" w:space="0"/>
            </w:tcBorders>
            <w:tcW w:w="2299" w:type="dxa"/>
            <w:vAlign w:val="center"/>
            <w:textDirection w:val="lrTb"/>
            <w:noWrap w:val="false"/>
          </w:tcPr>
          <w:p>
            <w:pPr>
              <w:pStyle w:val="1231"/>
              <w:jc w:val="center"/>
            </w:pPr>
            <w:r>
              <w:rPr>
                <w:sz w:val="24"/>
              </w:rPr>
              <w:t xml:space="preserve">77:01:0002014:5357</w:t>
            </w:r>
            <w:r/>
          </w:p>
        </w:tc>
        <w:tc>
          <w:tcPr>
            <w:tcBorders>
              <w:bottom w:val="none" w:color="000000" w:sz="4" w:space="0"/>
            </w:tcBorders>
            <w:tcW w:w="1642" w:type="dxa"/>
            <w:vAlign w:val="center"/>
            <w:textDirection w:val="lrTb"/>
            <w:noWrap w:val="false"/>
          </w:tcPr>
          <w:p>
            <w:pPr>
              <w:pStyle w:val="1231"/>
              <w:jc w:val="center"/>
            </w:pPr>
            <w:r>
              <w:rPr>
                <w:sz w:val="24"/>
              </w:rPr>
              <w:t xml:space="preserve">П13770083931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352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353</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w:t>
            </w:r>
            <w:r>
              <w:rPr>
                <w:sz w:val="24"/>
              </w:rPr>
              <w:t xml:space="preserve">расположенного за пределами участка. Ориентир жилого дома. Участок находится примерно в 860 м, по направлению на северо-восток от ориентира. Почтовый адрес ориентира: обл. Московская, р-н Истринский, с./пос. Обушковское, д. Обушково, дом 11, участок 3 - 83</w:t>
            </w:r>
            <w:r/>
          </w:p>
        </w:tc>
        <w:tc>
          <w:tcPr>
            <w:tcW w:w="2299" w:type="dxa"/>
            <w:vAlign w:val="center"/>
            <w:textDirection w:val="lrTb"/>
            <w:noWrap w:val="false"/>
          </w:tcPr>
          <w:p>
            <w:pPr>
              <w:pStyle w:val="1231"/>
              <w:jc w:val="center"/>
            </w:pPr>
            <w:r>
              <w:rPr>
                <w:sz w:val="24"/>
              </w:rPr>
              <w:t xml:space="preserve">50:08:0050435:89</w:t>
            </w:r>
            <w:r/>
          </w:p>
        </w:tc>
        <w:tc>
          <w:tcPr>
            <w:tcW w:w="1642" w:type="dxa"/>
            <w:vAlign w:val="center"/>
            <w:textDirection w:val="lrTb"/>
            <w:noWrap w:val="false"/>
          </w:tcPr>
          <w:p>
            <w:pPr>
              <w:pStyle w:val="1231"/>
              <w:jc w:val="center"/>
            </w:pPr>
            <w:r>
              <w:rPr>
                <w:sz w:val="24"/>
              </w:rPr>
              <w:t xml:space="preserve">П11510048883</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Колодец смотровой</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50:08:0000000:117233</w:t>
            </w:r>
            <w:r/>
          </w:p>
        </w:tc>
        <w:tc>
          <w:tcPr>
            <w:tcW w:w="1642" w:type="dxa"/>
            <w:vAlign w:val="center"/>
            <w:textDirection w:val="lrTb"/>
            <w:noWrap w:val="false"/>
          </w:tcPr>
          <w:p>
            <w:pPr>
              <w:pStyle w:val="1231"/>
              <w:jc w:val="center"/>
            </w:pPr>
            <w:r>
              <w:rPr>
                <w:sz w:val="24"/>
              </w:rPr>
              <w:t xml:space="preserve">П12510084799</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50:08:0050435:993</w:t>
            </w:r>
            <w:r/>
          </w:p>
        </w:tc>
        <w:tc>
          <w:tcPr>
            <w:tcBorders>
              <w:bottom w:val="none" w:color="000000" w:sz="4" w:space="0"/>
            </w:tcBorders>
            <w:tcW w:w="1642" w:type="dxa"/>
            <w:vAlign w:val="center"/>
            <w:textDirection w:val="lrTb"/>
            <w:noWrap w:val="false"/>
          </w:tcPr>
          <w:p>
            <w:pPr>
              <w:pStyle w:val="1231"/>
              <w:jc w:val="center"/>
            </w:pPr>
            <w:r>
              <w:rPr>
                <w:sz w:val="24"/>
              </w:rPr>
              <w:t xml:space="preserve">П12510084800</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353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354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р-н Истринский, д. Покровское, Покровский бульвар</w:t>
            </w:r>
            <w:r/>
          </w:p>
        </w:tc>
        <w:tc>
          <w:tcPr>
            <w:tcW w:w="2299" w:type="dxa"/>
            <w:vAlign w:val="center"/>
            <w:textDirection w:val="lrTb"/>
            <w:noWrap w:val="false"/>
          </w:tcPr>
          <w:p>
            <w:pPr>
              <w:pStyle w:val="1231"/>
              <w:jc w:val="center"/>
            </w:pPr>
            <w:r>
              <w:rPr>
                <w:sz w:val="24"/>
              </w:rPr>
              <w:t xml:space="preserve">50:08:0050422:2189</w:t>
            </w:r>
            <w:r/>
          </w:p>
        </w:tc>
        <w:tc>
          <w:tcPr>
            <w:tcW w:w="1642" w:type="dxa"/>
            <w:vAlign w:val="center"/>
            <w:textDirection w:val="lrTb"/>
            <w:noWrap w:val="false"/>
          </w:tcPr>
          <w:p>
            <w:pPr>
              <w:pStyle w:val="1231"/>
              <w:jc w:val="center"/>
            </w:pPr>
            <w:r>
              <w:rPr>
                <w:sz w:val="24"/>
              </w:rPr>
              <w:t xml:space="preserve">П11510048937</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50:08:0050422:2395</w:t>
            </w:r>
            <w:r/>
          </w:p>
        </w:tc>
        <w:tc>
          <w:tcPr>
            <w:tcBorders>
              <w:bottom w:val="none" w:color="000000" w:sz="4" w:space="0"/>
            </w:tcBorders>
            <w:tcW w:w="1642" w:type="dxa"/>
            <w:vAlign w:val="center"/>
            <w:textDirection w:val="lrTb"/>
            <w:noWrap w:val="false"/>
          </w:tcPr>
          <w:p>
            <w:pPr>
              <w:pStyle w:val="1231"/>
              <w:jc w:val="center"/>
            </w:pPr>
            <w:r>
              <w:rPr>
                <w:sz w:val="24"/>
              </w:rPr>
              <w:t xml:space="preserve">П12510084798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354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355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Истринский район, Павло-Слободский с/о, д. Лешково, д. 54</w:t>
            </w:r>
            <w:r/>
          </w:p>
        </w:tc>
        <w:tc>
          <w:tcPr>
            <w:tcW w:w="2299" w:type="dxa"/>
            <w:vAlign w:val="center"/>
            <w:textDirection w:val="lrTb"/>
            <w:noWrap w:val="false"/>
          </w:tcPr>
          <w:p>
            <w:pPr>
              <w:pStyle w:val="1231"/>
              <w:jc w:val="center"/>
            </w:pPr>
            <w:r>
              <w:rPr>
                <w:sz w:val="24"/>
              </w:rPr>
              <w:t xml:space="preserve">50:08:0050250:323</w:t>
            </w:r>
            <w:r/>
          </w:p>
        </w:tc>
        <w:tc>
          <w:tcPr>
            <w:tcW w:w="1642" w:type="dxa"/>
            <w:vAlign w:val="center"/>
            <w:textDirection w:val="lrTb"/>
            <w:noWrap w:val="false"/>
          </w:tcPr>
          <w:p>
            <w:pPr>
              <w:pStyle w:val="1231"/>
              <w:jc w:val="center"/>
            </w:pPr>
            <w:r>
              <w:rPr>
                <w:sz w:val="24"/>
              </w:rPr>
              <w:t xml:space="preserve">П11510048882</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50:08:0050216:666</w:t>
            </w:r>
            <w:r/>
          </w:p>
        </w:tc>
        <w:tc>
          <w:tcPr>
            <w:tcBorders>
              <w:bottom w:val="none" w:color="000000" w:sz="4" w:space="0"/>
            </w:tcBorders>
            <w:tcW w:w="1642" w:type="dxa"/>
            <w:vAlign w:val="center"/>
            <w:textDirection w:val="lrTb"/>
            <w:noWrap w:val="false"/>
          </w:tcPr>
          <w:p>
            <w:pPr>
              <w:pStyle w:val="1231"/>
              <w:jc w:val="center"/>
            </w:pPr>
            <w:r>
              <w:rPr>
                <w:sz w:val="24"/>
              </w:rPr>
              <w:t xml:space="preserve">П12510084797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356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улица Остоженка, дом 25, квартира 47</w:t>
            </w:r>
            <w:r/>
          </w:p>
        </w:tc>
        <w:tc>
          <w:tcPr>
            <w:tcBorders>
              <w:bottom w:val="none" w:color="000000" w:sz="4" w:space="0"/>
            </w:tcBorders>
            <w:tcW w:w="2299" w:type="dxa"/>
            <w:vAlign w:val="center"/>
            <w:textDirection w:val="lrTb"/>
            <w:noWrap w:val="false"/>
          </w:tcPr>
          <w:p>
            <w:pPr>
              <w:pStyle w:val="1231"/>
              <w:jc w:val="center"/>
            </w:pPr>
            <w:r>
              <w:rPr>
                <w:sz w:val="24"/>
              </w:rPr>
              <w:t xml:space="preserve">77:01:0001052:2180</w:t>
            </w:r>
            <w:r/>
          </w:p>
        </w:tc>
        <w:tc>
          <w:tcPr>
            <w:tcBorders>
              <w:bottom w:val="none" w:color="000000" w:sz="4" w:space="0"/>
            </w:tcBorders>
            <w:tcW w:w="1642" w:type="dxa"/>
            <w:vAlign w:val="center"/>
            <w:textDirection w:val="lrTb"/>
            <w:noWrap w:val="false"/>
          </w:tcPr>
          <w:p>
            <w:pPr>
              <w:pStyle w:val="1231"/>
              <w:jc w:val="center"/>
            </w:pPr>
            <w:r>
              <w:rPr>
                <w:sz w:val="24"/>
              </w:rPr>
              <w:t xml:space="preserve">П13770083917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356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357</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Дмитровский район, Кузяевский сельский округ, д. Голявино</w:t>
            </w:r>
            <w:r/>
          </w:p>
        </w:tc>
        <w:tc>
          <w:tcPr>
            <w:tcW w:w="2299" w:type="dxa"/>
            <w:vAlign w:val="center"/>
            <w:textDirection w:val="lrTb"/>
            <w:noWrap w:val="false"/>
          </w:tcPr>
          <w:p>
            <w:pPr>
              <w:pStyle w:val="1231"/>
              <w:jc w:val="center"/>
            </w:pPr>
            <w:r>
              <w:rPr>
                <w:sz w:val="24"/>
              </w:rPr>
              <w:t xml:space="preserve">50:04:0180106:378</w:t>
            </w:r>
            <w:r/>
          </w:p>
        </w:tc>
        <w:tc>
          <w:tcPr>
            <w:tcW w:w="1642" w:type="dxa"/>
            <w:vAlign w:val="center"/>
            <w:textDirection w:val="lrTb"/>
            <w:noWrap w:val="false"/>
          </w:tcPr>
          <w:p>
            <w:pPr>
              <w:pStyle w:val="1231"/>
              <w:jc w:val="center"/>
            </w:pPr>
            <w:r>
              <w:rPr>
                <w:sz w:val="24"/>
              </w:rPr>
              <w:t xml:space="preserve">П11510048890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50:04:0180108:311</w:t>
            </w:r>
            <w:r/>
          </w:p>
        </w:tc>
        <w:tc>
          <w:tcPr>
            <w:tcBorders>
              <w:bottom w:val="none" w:color="000000" w:sz="4" w:space="0"/>
            </w:tcBorders>
            <w:tcW w:w="1642" w:type="dxa"/>
            <w:vAlign w:val="center"/>
            <w:textDirection w:val="lrTb"/>
            <w:noWrap w:val="false"/>
          </w:tcPr>
          <w:p>
            <w:pPr>
              <w:pStyle w:val="1231"/>
              <w:jc w:val="center"/>
            </w:pPr>
            <w:r>
              <w:rPr>
                <w:sz w:val="24"/>
              </w:rPr>
              <w:t xml:space="preserve">П12510084794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358</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 Климашкина, д. 17, стр. 2</w:t>
            </w:r>
            <w:r/>
          </w:p>
        </w:tc>
        <w:tc>
          <w:tcPr>
            <w:tcBorders>
              <w:bottom w:val="none" w:color="000000" w:sz="4" w:space="0"/>
            </w:tcBorders>
            <w:tcW w:w="2299" w:type="dxa"/>
            <w:vAlign w:val="center"/>
            <w:textDirection w:val="lrTb"/>
            <w:noWrap w:val="false"/>
          </w:tcPr>
          <w:p>
            <w:pPr>
              <w:pStyle w:val="1231"/>
              <w:jc w:val="center"/>
            </w:pPr>
            <w:r>
              <w:rPr>
                <w:sz w:val="24"/>
              </w:rPr>
              <w:t xml:space="preserve">77:01:0004023:7134</w:t>
            </w:r>
            <w:r/>
          </w:p>
        </w:tc>
        <w:tc>
          <w:tcPr>
            <w:tcBorders>
              <w:bottom w:val="none" w:color="000000" w:sz="4" w:space="0"/>
            </w:tcBorders>
            <w:tcW w:w="1642" w:type="dxa"/>
            <w:vAlign w:val="center"/>
            <w:textDirection w:val="lrTb"/>
            <w:noWrap w:val="false"/>
          </w:tcPr>
          <w:p>
            <w:pPr>
              <w:pStyle w:val="1231"/>
              <w:jc w:val="center"/>
            </w:pPr>
            <w:r>
              <w:rPr>
                <w:sz w:val="24"/>
              </w:rPr>
              <w:t xml:space="preserve">П13770089571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359</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Хорошево-Мневники, б-р Генерала Карбышева, д. 11, м/м 115</w:t>
            </w:r>
            <w:r/>
          </w:p>
        </w:tc>
        <w:tc>
          <w:tcPr>
            <w:tcBorders>
              <w:bottom w:val="none" w:color="000000" w:sz="4" w:space="0"/>
            </w:tcBorders>
            <w:tcW w:w="2299" w:type="dxa"/>
            <w:vAlign w:val="center"/>
            <w:textDirection w:val="lrTb"/>
            <w:noWrap w:val="false"/>
          </w:tcPr>
          <w:p>
            <w:pPr>
              <w:pStyle w:val="1231"/>
              <w:jc w:val="center"/>
            </w:pPr>
            <w:r>
              <w:rPr>
                <w:sz w:val="24"/>
              </w:rPr>
              <w:t xml:space="preserve">77:08:0010007:11012</w:t>
            </w:r>
            <w:r/>
          </w:p>
        </w:tc>
        <w:tc>
          <w:tcPr>
            <w:tcBorders>
              <w:bottom w:val="none" w:color="000000" w:sz="4" w:space="0"/>
            </w:tcBorders>
            <w:tcW w:w="1642" w:type="dxa"/>
            <w:vAlign w:val="center"/>
            <w:textDirection w:val="lrTb"/>
            <w:noWrap w:val="false"/>
          </w:tcPr>
          <w:p>
            <w:pPr>
              <w:pStyle w:val="1231"/>
              <w:jc w:val="center"/>
            </w:pPr>
            <w:r>
              <w:rPr>
                <w:sz w:val="24"/>
              </w:rPr>
              <w:t xml:space="preserve">П13770089579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359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360</w:t>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Одинцовский район, Захаровский с.о., дер. Чигасово, д. 18</w:t>
            </w:r>
            <w:r/>
          </w:p>
        </w:tc>
        <w:tc>
          <w:tcPr>
            <w:tcBorders>
              <w:bottom w:val="none" w:color="000000" w:sz="4" w:space="0"/>
            </w:tcBorders>
            <w:tcW w:w="2299" w:type="dxa"/>
            <w:vAlign w:val="center"/>
            <w:textDirection w:val="lrTb"/>
            <w:noWrap w:val="false"/>
          </w:tcPr>
          <w:p>
            <w:pPr>
              <w:pStyle w:val="1231"/>
              <w:jc w:val="center"/>
            </w:pPr>
            <w:r>
              <w:rPr>
                <w:sz w:val="24"/>
              </w:rPr>
              <w:t xml:space="preserve">50:20:0041736:845</w:t>
            </w:r>
            <w:r/>
          </w:p>
        </w:tc>
        <w:tc>
          <w:tcPr>
            <w:tcBorders>
              <w:bottom w:val="none" w:color="000000" w:sz="4" w:space="0"/>
            </w:tcBorders>
            <w:tcW w:w="1642" w:type="dxa"/>
            <w:vAlign w:val="center"/>
            <w:textDirection w:val="lrTb"/>
            <w:noWrap w:val="false"/>
          </w:tcPr>
          <w:p>
            <w:pPr>
              <w:pStyle w:val="1231"/>
              <w:jc w:val="center"/>
            </w:pPr>
            <w:r>
              <w:rPr>
                <w:sz w:val="24"/>
              </w:rPr>
              <w:t xml:space="preserve">П12510084817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361</w:t>
            </w:r>
            <w:r/>
          </w:p>
        </w:tc>
        <w:tc>
          <w:tcPr>
            <w:tcBorders>
              <w:bottom w:val="none" w:color="000000" w:sz="4" w:space="0"/>
            </w:tcBorders>
            <w:tcW w:w="3045" w:type="dxa"/>
            <w:vAlign w:val="center"/>
            <w:textDirection w:val="lrTb"/>
            <w:noWrap w:val="false"/>
          </w:tcPr>
          <w:p>
            <w:pPr>
              <w:pStyle w:val="1231"/>
            </w:pPr>
            <w:r>
              <w:rPr>
                <w:sz w:val="24"/>
              </w:rPr>
              <w:t xml:space="preserve">1/3 доли в праве общей долевой собственности на квартиру</w:t>
            </w:r>
            <w:r/>
          </w:p>
        </w:tc>
        <w:tc>
          <w:tcPr>
            <w:tcBorders>
              <w:bottom w:val="none" w:color="000000" w:sz="4" w:space="0"/>
            </w:tcBorders>
            <w:tcW w:w="3046" w:type="dxa"/>
            <w:vAlign w:val="center"/>
            <w:textDirection w:val="lrTb"/>
            <w:noWrap w:val="false"/>
          </w:tcPr>
          <w:p>
            <w:pPr>
              <w:pStyle w:val="1231"/>
              <w:jc w:val="center"/>
            </w:pPr>
            <w:r>
              <w:rPr>
                <w:sz w:val="24"/>
              </w:rPr>
              <w:t xml:space="preserve">Тамбовская область, г. Тамбов, ул. Фридриха Энгельса, д. 6, кв. 28</w:t>
            </w:r>
            <w:r/>
          </w:p>
        </w:tc>
        <w:tc>
          <w:tcPr>
            <w:tcBorders>
              <w:bottom w:val="none" w:color="000000" w:sz="4" w:space="0"/>
            </w:tcBorders>
            <w:tcW w:w="2299" w:type="dxa"/>
            <w:vAlign w:val="center"/>
            <w:textDirection w:val="lrTb"/>
            <w:noWrap w:val="false"/>
          </w:tcPr>
          <w:p>
            <w:pPr>
              <w:pStyle w:val="1231"/>
              <w:jc w:val="center"/>
            </w:pPr>
            <w:r>
              <w:rPr>
                <w:sz w:val="24"/>
              </w:rPr>
              <w:t xml:space="preserve">68:29:0103021:557</w:t>
            </w:r>
            <w:r/>
          </w:p>
        </w:tc>
        <w:tc>
          <w:tcPr>
            <w:tcBorders>
              <w:bottom w:val="none" w:color="000000" w:sz="4" w:space="0"/>
            </w:tcBorders>
            <w:tcW w:w="1642" w:type="dxa"/>
            <w:vAlign w:val="center"/>
            <w:textDirection w:val="lrTb"/>
            <w:noWrap w:val="false"/>
          </w:tcPr>
          <w:p>
            <w:pPr>
              <w:pStyle w:val="1231"/>
              <w:jc w:val="center"/>
            </w:pPr>
            <w:r>
              <w:rPr>
                <w:sz w:val="24"/>
              </w:rPr>
              <w:t xml:space="preserve">П13680054550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362</w:t>
            </w:r>
            <w:r/>
          </w:p>
        </w:tc>
        <w:tc>
          <w:tcPr>
            <w:tcBorders>
              <w:bottom w:val="none" w:color="000000" w:sz="4" w:space="0"/>
            </w:tcBorders>
            <w:tcW w:w="3045" w:type="dxa"/>
            <w:vAlign w:val="center"/>
            <w:textDirection w:val="lrTb"/>
            <w:noWrap w:val="false"/>
          </w:tcPr>
          <w:p>
            <w:pPr>
              <w:pStyle w:val="1231"/>
            </w:pPr>
            <w:r>
              <w:rPr>
                <w:sz w:val="24"/>
              </w:rPr>
              <w:t xml:space="preserve">3-комнатная 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г.о. Пушкинский, п. Лесные Поляны, ул. Ленина, д. 10, кв. 76</w:t>
            </w:r>
            <w:r/>
          </w:p>
        </w:tc>
        <w:tc>
          <w:tcPr>
            <w:tcBorders>
              <w:bottom w:val="none" w:color="000000" w:sz="4" w:space="0"/>
            </w:tcBorders>
            <w:tcW w:w="2299" w:type="dxa"/>
            <w:vAlign w:val="center"/>
            <w:textDirection w:val="lrTb"/>
            <w:noWrap w:val="false"/>
          </w:tcPr>
          <w:p>
            <w:pPr>
              <w:pStyle w:val="1231"/>
              <w:jc w:val="center"/>
            </w:pPr>
            <w:r>
              <w:rPr>
                <w:sz w:val="24"/>
              </w:rPr>
              <w:t xml:space="preserve">50:13:0080214:3227</w:t>
            </w:r>
            <w:r/>
          </w:p>
        </w:tc>
        <w:tc>
          <w:tcPr>
            <w:tcBorders>
              <w:bottom w:val="none" w:color="000000" w:sz="4" w:space="0"/>
            </w:tcBorders>
            <w:tcW w:w="1642" w:type="dxa"/>
            <w:vAlign w:val="center"/>
            <w:textDirection w:val="lrTb"/>
            <w:noWrap w:val="false"/>
          </w:tcPr>
          <w:p>
            <w:pPr>
              <w:pStyle w:val="1231"/>
              <w:jc w:val="center"/>
            </w:pPr>
            <w:r>
              <w:rPr>
                <w:sz w:val="24"/>
              </w:rPr>
              <w:t xml:space="preserve">П13510093386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362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363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обл. Московская, р-н Одинцовский, с/о Успенский, п. Заречье, уч. 8, ДСК "Рапс"</w:t>
            </w:r>
            <w:r/>
          </w:p>
        </w:tc>
        <w:tc>
          <w:tcPr>
            <w:tcW w:w="2299" w:type="dxa"/>
            <w:vAlign w:val="center"/>
            <w:textDirection w:val="lrTb"/>
            <w:noWrap w:val="false"/>
          </w:tcPr>
          <w:p>
            <w:pPr>
              <w:pStyle w:val="1231"/>
              <w:jc w:val="center"/>
            </w:pPr>
            <w:r>
              <w:rPr>
                <w:sz w:val="24"/>
              </w:rPr>
              <w:t xml:space="preserve">50:20:0050206:52</w:t>
            </w:r>
            <w:r/>
          </w:p>
        </w:tc>
        <w:tc>
          <w:tcPr>
            <w:tcW w:w="1642" w:type="dxa"/>
            <w:vAlign w:val="center"/>
            <w:textDirection w:val="lrTb"/>
            <w:noWrap w:val="false"/>
          </w:tcPr>
          <w:p>
            <w:pPr>
              <w:pStyle w:val="1231"/>
              <w:jc w:val="center"/>
            </w:pPr>
            <w:r>
              <w:rPr>
                <w:sz w:val="24"/>
              </w:rPr>
              <w:t xml:space="preserve">П11510048887</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Жилое строение: дачный дом с хозяйственными постройками</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50:20:0020202:3402</w:t>
            </w:r>
            <w:r/>
          </w:p>
        </w:tc>
        <w:tc>
          <w:tcPr>
            <w:tcBorders>
              <w:bottom w:val="none" w:color="000000" w:sz="4" w:space="0"/>
            </w:tcBorders>
            <w:tcW w:w="1642" w:type="dxa"/>
            <w:vAlign w:val="center"/>
            <w:textDirection w:val="lrTb"/>
            <w:noWrap w:val="false"/>
          </w:tcPr>
          <w:p>
            <w:pPr>
              <w:pStyle w:val="1231"/>
              <w:jc w:val="center"/>
            </w:pPr>
            <w:r>
              <w:rPr>
                <w:sz w:val="24"/>
              </w:rPr>
              <w:t xml:space="preserve">П12510084816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363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364</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р-н Дмитровский, д. Голявино, Российская Федерация, Кузяевский с/о</w:t>
            </w:r>
            <w:r/>
          </w:p>
        </w:tc>
        <w:tc>
          <w:tcPr>
            <w:tcW w:w="2299" w:type="dxa"/>
            <w:vAlign w:val="center"/>
            <w:textDirection w:val="lrTb"/>
            <w:noWrap w:val="false"/>
          </w:tcPr>
          <w:p>
            <w:pPr>
              <w:pStyle w:val="1231"/>
              <w:jc w:val="center"/>
            </w:pPr>
            <w:r>
              <w:rPr>
                <w:sz w:val="24"/>
              </w:rPr>
              <w:t xml:space="preserve">50:04:0180106:575</w:t>
            </w:r>
            <w:r/>
          </w:p>
        </w:tc>
        <w:tc>
          <w:tcPr>
            <w:tcW w:w="1642" w:type="dxa"/>
            <w:vAlign w:val="center"/>
            <w:textDirection w:val="lrTb"/>
            <w:noWrap w:val="false"/>
          </w:tcPr>
          <w:p>
            <w:pPr>
              <w:pStyle w:val="1231"/>
              <w:jc w:val="center"/>
            </w:pPr>
            <w:r>
              <w:rPr>
                <w:sz w:val="24"/>
              </w:rPr>
              <w:t xml:space="preserve">П11510048891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50:04:0180106:388</w:t>
            </w:r>
            <w:r/>
          </w:p>
        </w:tc>
        <w:tc>
          <w:tcPr>
            <w:tcBorders>
              <w:bottom w:val="none" w:color="000000" w:sz="4" w:space="0"/>
            </w:tcBorders>
            <w:tcW w:w="1642" w:type="dxa"/>
            <w:vAlign w:val="center"/>
            <w:textDirection w:val="lrTb"/>
            <w:noWrap w:val="false"/>
          </w:tcPr>
          <w:p>
            <w:pPr>
              <w:pStyle w:val="1231"/>
              <w:jc w:val="center"/>
            </w:pPr>
            <w:r>
              <w:rPr>
                <w:sz w:val="24"/>
              </w:rPr>
              <w:t xml:space="preserve">П12510084793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364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365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Московская область, м.о. Истра, д. Покровское, тер. ЖК Новорижский, ул. Веерная, з/у 105а</w:t>
            </w:r>
            <w:r/>
          </w:p>
        </w:tc>
        <w:tc>
          <w:tcPr>
            <w:tcW w:w="2299" w:type="dxa"/>
            <w:vAlign w:val="center"/>
            <w:textDirection w:val="lrTb"/>
            <w:noWrap w:val="false"/>
          </w:tcPr>
          <w:p>
            <w:pPr>
              <w:pStyle w:val="1231"/>
              <w:jc w:val="center"/>
            </w:pPr>
            <w:r>
              <w:rPr>
                <w:sz w:val="24"/>
              </w:rPr>
              <w:t xml:space="preserve">50:08:0050422:2274</w:t>
            </w:r>
            <w:r/>
          </w:p>
        </w:tc>
        <w:tc>
          <w:tcPr>
            <w:tcW w:w="1642" w:type="dxa"/>
            <w:vAlign w:val="center"/>
            <w:textDirection w:val="lrTb"/>
            <w:noWrap w:val="false"/>
          </w:tcPr>
          <w:p>
            <w:pPr>
              <w:pStyle w:val="1231"/>
              <w:jc w:val="center"/>
            </w:pPr>
            <w:r>
              <w:rPr>
                <w:sz w:val="24"/>
              </w:rPr>
              <w:t xml:space="preserve">П11510048881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Индивидуальный 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50:08:0050422:2164</w:t>
            </w:r>
            <w:r/>
          </w:p>
        </w:tc>
        <w:tc>
          <w:tcPr>
            <w:tcBorders>
              <w:bottom w:val="none" w:color="000000" w:sz="4" w:space="0"/>
            </w:tcBorders>
            <w:tcW w:w="1642" w:type="dxa"/>
            <w:vAlign w:val="center"/>
            <w:textDirection w:val="lrTb"/>
            <w:noWrap w:val="false"/>
          </w:tcPr>
          <w:p>
            <w:pPr>
              <w:pStyle w:val="1231"/>
              <w:jc w:val="center"/>
            </w:pPr>
            <w:r>
              <w:rPr>
                <w:sz w:val="24"/>
              </w:rPr>
              <w:t xml:space="preserve">П12510084792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366</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улица Нижние Мневники, дом 12, квартира 723</w:t>
            </w:r>
            <w:r/>
          </w:p>
        </w:tc>
        <w:tc>
          <w:tcPr>
            <w:tcBorders>
              <w:bottom w:val="none" w:color="000000" w:sz="4" w:space="0"/>
            </w:tcBorders>
            <w:tcW w:w="2299" w:type="dxa"/>
            <w:vAlign w:val="center"/>
            <w:textDirection w:val="lrTb"/>
            <w:noWrap w:val="false"/>
          </w:tcPr>
          <w:p>
            <w:pPr>
              <w:pStyle w:val="1231"/>
              <w:jc w:val="center"/>
            </w:pPr>
            <w:r>
              <w:rPr>
                <w:sz w:val="24"/>
              </w:rPr>
              <w:t xml:space="preserve">77:08:0014001:46353</w:t>
            </w:r>
            <w:r/>
          </w:p>
        </w:tc>
        <w:tc>
          <w:tcPr>
            <w:tcBorders>
              <w:bottom w:val="none" w:color="000000" w:sz="4" w:space="0"/>
            </w:tcBorders>
            <w:tcW w:w="1642" w:type="dxa"/>
            <w:vAlign w:val="center"/>
            <w:textDirection w:val="lrTb"/>
            <w:noWrap w:val="false"/>
          </w:tcPr>
          <w:p>
            <w:pPr>
              <w:pStyle w:val="1231"/>
              <w:jc w:val="center"/>
            </w:pPr>
            <w:r>
              <w:rPr>
                <w:sz w:val="24"/>
              </w:rPr>
              <w:t xml:space="preserve">П13770089510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366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367</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город Оренбург, улица Моторная. На земельном участке расположен индивидуальный жилой дом N 5</w:t>
            </w:r>
            <w:r/>
          </w:p>
        </w:tc>
        <w:tc>
          <w:tcPr>
            <w:tcW w:w="2299" w:type="dxa"/>
            <w:vAlign w:val="center"/>
            <w:textDirection w:val="lrTb"/>
            <w:noWrap w:val="false"/>
          </w:tcPr>
          <w:p>
            <w:pPr>
              <w:pStyle w:val="1231"/>
              <w:jc w:val="center"/>
            </w:pPr>
            <w:r>
              <w:rPr>
                <w:sz w:val="24"/>
              </w:rPr>
              <w:t xml:space="preserve">56:44:0417014:22</w:t>
            </w:r>
            <w:r/>
          </w:p>
        </w:tc>
        <w:tc>
          <w:tcPr>
            <w:tcW w:w="1642" w:type="dxa"/>
            <w:vAlign w:val="center"/>
            <w:textDirection w:val="lrTb"/>
            <w:noWrap w:val="false"/>
          </w:tcPr>
          <w:p>
            <w:pPr>
              <w:pStyle w:val="1231"/>
              <w:jc w:val="center"/>
            </w:pPr>
            <w:r>
              <w:rPr>
                <w:sz w:val="24"/>
              </w:rPr>
              <w:t xml:space="preserve">П11570027614</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56:44:0417014:39</w:t>
            </w:r>
            <w:r/>
          </w:p>
        </w:tc>
        <w:tc>
          <w:tcPr>
            <w:tcBorders>
              <w:bottom w:val="none" w:color="000000" w:sz="4" w:space="0"/>
            </w:tcBorders>
            <w:tcW w:w="1642" w:type="dxa"/>
            <w:vAlign w:val="center"/>
            <w:textDirection w:val="lrTb"/>
            <w:noWrap w:val="false"/>
          </w:tcPr>
          <w:p>
            <w:pPr>
              <w:pStyle w:val="1231"/>
              <w:jc w:val="center"/>
            </w:pPr>
            <w:r>
              <w:rPr>
                <w:sz w:val="24"/>
              </w:rPr>
              <w:t xml:space="preserve">П12570017909</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368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Хамовники, переулок 2-й Неопалимовский, дом 3, квартира 29</w:t>
            </w:r>
            <w:r/>
          </w:p>
        </w:tc>
        <w:tc>
          <w:tcPr>
            <w:tcBorders>
              <w:bottom w:val="none" w:color="000000" w:sz="4" w:space="0"/>
            </w:tcBorders>
            <w:tcW w:w="2299" w:type="dxa"/>
            <w:vAlign w:val="center"/>
            <w:textDirection w:val="lrTb"/>
            <w:noWrap w:val="false"/>
          </w:tcPr>
          <w:p>
            <w:pPr>
              <w:pStyle w:val="1231"/>
              <w:jc w:val="center"/>
            </w:pPr>
            <w:r>
              <w:rPr>
                <w:sz w:val="24"/>
              </w:rPr>
              <w:t xml:space="preserve">77:01:0005003:4693</w:t>
            </w:r>
            <w:r/>
          </w:p>
        </w:tc>
        <w:tc>
          <w:tcPr>
            <w:tcBorders>
              <w:bottom w:val="none" w:color="000000" w:sz="4" w:space="0"/>
            </w:tcBorders>
            <w:tcW w:w="1642" w:type="dxa"/>
            <w:vAlign w:val="center"/>
            <w:textDirection w:val="lrTb"/>
            <w:noWrap w:val="false"/>
          </w:tcPr>
          <w:p>
            <w:pPr>
              <w:pStyle w:val="1231"/>
              <w:jc w:val="center"/>
            </w:pPr>
            <w:r>
              <w:rPr>
                <w:sz w:val="24"/>
              </w:rPr>
              <w:t xml:space="preserve">П13770088223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368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369</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Челябинская область, г. Магнитогорск, ул. Феодосия Воронова, 8</w:t>
            </w:r>
            <w:r/>
          </w:p>
        </w:tc>
        <w:tc>
          <w:tcPr>
            <w:tcW w:w="2299" w:type="dxa"/>
            <w:vAlign w:val="center"/>
            <w:textDirection w:val="lrTb"/>
            <w:noWrap w:val="false"/>
          </w:tcPr>
          <w:p>
            <w:pPr>
              <w:pStyle w:val="1231"/>
              <w:jc w:val="center"/>
            </w:pPr>
            <w:r>
              <w:rPr>
                <w:sz w:val="24"/>
              </w:rPr>
              <w:t xml:space="preserve">74:33:0218001:853</w:t>
            </w:r>
            <w:r/>
          </w:p>
        </w:tc>
        <w:tc>
          <w:tcPr>
            <w:tcW w:w="1642" w:type="dxa"/>
            <w:vAlign w:val="center"/>
            <w:textDirection w:val="lrTb"/>
            <w:noWrap w:val="false"/>
          </w:tcPr>
          <w:p>
            <w:pPr>
              <w:pStyle w:val="1231"/>
              <w:jc w:val="center"/>
            </w:pPr>
            <w:r>
              <w:rPr>
                <w:sz w:val="24"/>
              </w:rPr>
              <w:t xml:space="preserve">П11740016368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Объект индивидуального жилищного строительства</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74:33:0218001:270</w:t>
            </w:r>
            <w:r/>
          </w:p>
        </w:tc>
        <w:tc>
          <w:tcPr>
            <w:tcBorders>
              <w:bottom w:val="none" w:color="000000" w:sz="4" w:space="0"/>
            </w:tcBorders>
            <w:tcW w:w="1642" w:type="dxa"/>
            <w:vAlign w:val="center"/>
            <w:textDirection w:val="lrTb"/>
            <w:noWrap w:val="false"/>
          </w:tcPr>
          <w:p>
            <w:pPr>
              <w:pStyle w:val="1231"/>
              <w:jc w:val="center"/>
            </w:pPr>
            <w:r>
              <w:rPr>
                <w:sz w:val="24"/>
              </w:rPr>
              <w:t xml:space="preserve">П12740023112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369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370</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Республика Башкортостан, м.р-н Белорецкий, с.п. Абзаковский сельсовет, с. Новоабзаково, ул. Кизильская 2-я, з/у 8</w:t>
            </w:r>
            <w:r/>
          </w:p>
        </w:tc>
        <w:tc>
          <w:tcPr>
            <w:tcW w:w="2299" w:type="dxa"/>
            <w:vAlign w:val="center"/>
            <w:textDirection w:val="lrTb"/>
            <w:noWrap w:val="false"/>
          </w:tcPr>
          <w:p>
            <w:pPr>
              <w:pStyle w:val="1231"/>
              <w:jc w:val="center"/>
            </w:pPr>
            <w:r>
              <w:rPr>
                <w:sz w:val="24"/>
              </w:rPr>
              <w:t xml:space="preserve">02:11:040205:165</w:t>
            </w:r>
            <w:r/>
          </w:p>
        </w:tc>
        <w:tc>
          <w:tcPr>
            <w:tcW w:w="1642" w:type="dxa"/>
            <w:vAlign w:val="center"/>
            <w:textDirection w:val="lrTb"/>
            <w:noWrap w:val="false"/>
          </w:tcPr>
          <w:p>
            <w:pPr>
              <w:pStyle w:val="1231"/>
              <w:jc w:val="center"/>
            </w:pPr>
            <w:r>
              <w:rPr>
                <w:sz w:val="24"/>
              </w:rPr>
              <w:t xml:space="preserve">П11030022892</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Нежилое здание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02:11:040205:442</w:t>
            </w:r>
            <w:r/>
          </w:p>
        </w:tc>
        <w:tc>
          <w:tcPr>
            <w:tcBorders>
              <w:bottom w:val="none" w:color="000000" w:sz="4" w:space="0"/>
            </w:tcBorders>
            <w:tcW w:w="1642" w:type="dxa"/>
            <w:vAlign w:val="center"/>
            <w:textDirection w:val="lrTb"/>
            <w:noWrap w:val="false"/>
          </w:tcPr>
          <w:p>
            <w:pPr>
              <w:pStyle w:val="1231"/>
              <w:jc w:val="center"/>
            </w:pPr>
            <w:r>
              <w:rPr>
                <w:sz w:val="24"/>
              </w:rPr>
              <w:t xml:space="preserve">П12030015377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370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371</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Республика Башкортостан, м.р-н Белорецкий, с.п. Абзаковский сельсовет, с Новоабзаково, ул. Кольцевая, з/у 6</w:t>
            </w:r>
            <w:r/>
          </w:p>
        </w:tc>
        <w:tc>
          <w:tcPr>
            <w:tcW w:w="2299" w:type="dxa"/>
            <w:vAlign w:val="center"/>
            <w:textDirection w:val="lrTb"/>
            <w:noWrap w:val="false"/>
          </w:tcPr>
          <w:p>
            <w:pPr>
              <w:pStyle w:val="1231"/>
              <w:jc w:val="center"/>
            </w:pPr>
            <w:r>
              <w:rPr>
                <w:sz w:val="24"/>
              </w:rPr>
              <w:t xml:space="preserve">02:11:040205:143</w:t>
            </w:r>
            <w:r/>
          </w:p>
        </w:tc>
        <w:tc>
          <w:tcPr>
            <w:tcW w:w="1642" w:type="dxa"/>
            <w:vAlign w:val="center"/>
            <w:textDirection w:val="lrTb"/>
            <w:noWrap w:val="false"/>
          </w:tcPr>
          <w:p>
            <w:pPr>
              <w:pStyle w:val="1231"/>
              <w:jc w:val="center"/>
            </w:pPr>
            <w:r>
              <w:rPr>
                <w:sz w:val="24"/>
              </w:rPr>
              <w:t xml:space="preserve">П11030022886</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Нежилое здание</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02:11:040205:444</w:t>
            </w:r>
            <w:r/>
          </w:p>
        </w:tc>
        <w:tc>
          <w:tcPr>
            <w:tcBorders>
              <w:bottom w:val="none" w:color="000000" w:sz="4" w:space="0"/>
            </w:tcBorders>
            <w:tcW w:w="1642" w:type="dxa"/>
            <w:vAlign w:val="center"/>
            <w:textDirection w:val="lrTb"/>
            <w:noWrap w:val="false"/>
          </w:tcPr>
          <w:p>
            <w:pPr>
              <w:pStyle w:val="1231"/>
              <w:jc w:val="center"/>
            </w:pPr>
            <w:r>
              <w:rPr>
                <w:sz w:val="24"/>
              </w:rPr>
              <w:t xml:space="preserve">П12030015376</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371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372</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Российская Федерация, Республика Башкортостан, м.р-н Белорецкий, с.п. Абзаковский сельсовет, с Новоабзаково, ул. Кизильская 2-я, з/у 12</w:t>
            </w:r>
            <w:r/>
          </w:p>
        </w:tc>
        <w:tc>
          <w:tcPr>
            <w:tcW w:w="2299" w:type="dxa"/>
            <w:vAlign w:val="center"/>
            <w:textDirection w:val="lrTb"/>
            <w:noWrap w:val="false"/>
          </w:tcPr>
          <w:p>
            <w:pPr>
              <w:pStyle w:val="1231"/>
              <w:jc w:val="center"/>
            </w:pPr>
            <w:r>
              <w:rPr>
                <w:sz w:val="24"/>
              </w:rPr>
              <w:t xml:space="preserve">02:11:040205:16</w:t>
            </w:r>
            <w:r/>
          </w:p>
        </w:tc>
        <w:tc>
          <w:tcPr>
            <w:tcW w:w="1642" w:type="dxa"/>
            <w:vAlign w:val="center"/>
            <w:textDirection w:val="lrTb"/>
            <w:noWrap w:val="false"/>
          </w:tcPr>
          <w:p>
            <w:pPr>
              <w:pStyle w:val="1231"/>
              <w:jc w:val="center"/>
            </w:pPr>
            <w:r>
              <w:rPr>
                <w:sz w:val="24"/>
              </w:rPr>
              <w:t xml:space="preserve">П11030022888</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Гараж</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02:11:040205:443</w:t>
            </w:r>
            <w:r/>
          </w:p>
        </w:tc>
        <w:tc>
          <w:tcPr>
            <w:tcBorders>
              <w:bottom w:val="none" w:color="000000" w:sz="4" w:space="0"/>
            </w:tcBorders>
            <w:tcW w:w="1642" w:type="dxa"/>
            <w:vAlign w:val="center"/>
            <w:textDirection w:val="lrTb"/>
            <w:noWrap w:val="false"/>
          </w:tcPr>
          <w:p>
            <w:pPr>
              <w:pStyle w:val="1231"/>
              <w:jc w:val="center"/>
            </w:pPr>
            <w:r>
              <w:rPr>
                <w:sz w:val="24"/>
              </w:rPr>
              <w:t xml:space="preserve">П12030015375</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372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373</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обл. Оренбургская, г. Оренбург, п. Ростоши, ул. Российская, N 2/7</w:t>
            </w:r>
            <w:r/>
          </w:p>
        </w:tc>
        <w:tc>
          <w:tcPr>
            <w:tcW w:w="2299" w:type="dxa"/>
            <w:vAlign w:val="center"/>
            <w:textDirection w:val="lrTb"/>
            <w:noWrap w:val="false"/>
          </w:tcPr>
          <w:p>
            <w:pPr>
              <w:pStyle w:val="1231"/>
              <w:jc w:val="center"/>
            </w:pPr>
            <w:r>
              <w:rPr>
                <w:sz w:val="24"/>
              </w:rPr>
              <w:t xml:space="preserve">56:44:0201012:4</w:t>
            </w:r>
            <w:r/>
          </w:p>
        </w:tc>
        <w:tc>
          <w:tcPr>
            <w:tcW w:w="1642" w:type="dxa"/>
            <w:vAlign w:val="center"/>
            <w:textDirection w:val="lrTb"/>
            <w:noWrap w:val="false"/>
          </w:tcPr>
          <w:p>
            <w:pPr>
              <w:pStyle w:val="1231"/>
              <w:jc w:val="center"/>
            </w:pPr>
            <w:r>
              <w:rPr>
                <w:sz w:val="24"/>
              </w:rPr>
              <w:t xml:space="preserve">П112570027612</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56:44:0201012:201</w:t>
            </w:r>
            <w:r/>
          </w:p>
        </w:tc>
        <w:tc>
          <w:tcPr>
            <w:tcBorders>
              <w:bottom w:val="none" w:color="000000" w:sz="4" w:space="0"/>
            </w:tcBorders>
            <w:tcW w:w="1642" w:type="dxa"/>
            <w:vAlign w:val="center"/>
            <w:textDirection w:val="lrTb"/>
            <w:noWrap w:val="false"/>
          </w:tcPr>
          <w:p>
            <w:pPr>
              <w:pStyle w:val="1231"/>
              <w:jc w:val="center"/>
            </w:pPr>
            <w:r>
              <w:rPr>
                <w:sz w:val="24"/>
              </w:rPr>
              <w:t xml:space="preserve">П12570017907</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Мещанский, пр-кт Мира, д. 47 стр. 2, кв. 24</w:t>
            </w:r>
            <w:r/>
          </w:p>
        </w:tc>
        <w:tc>
          <w:tcPr>
            <w:tcBorders>
              <w:bottom w:val="none" w:color="000000" w:sz="4" w:space="0"/>
            </w:tcBorders>
            <w:tcW w:w="2299" w:type="dxa"/>
            <w:vAlign w:val="center"/>
            <w:textDirection w:val="lrTb"/>
            <w:noWrap w:val="false"/>
          </w:tcPr>
          <w:p>
            <w:pPr>
              <w:pStyle w:val="1231"/>
              <w:jc w:val="center"/>
            </w:pPr>
            <w:r>
              <w:rPr>
                <w:sz w:val="24"/>
              </w:rPr>
              <w:t xml:space="preserve">77:01:0003049:1853</w:t>
            </w:r>
            <w:r/>
          </w:p>
        </w:tc>
        <w:tc>
          <w:tcPr>
            <w:tcBorders>
              <w:bottom w:val="none" w:color="000000" w:sz="4" w:space="0"/>
            </w:tcBorders>
            <w:tcW w:w="1642" w:type="dxa"/>
            <w:vAlign w:val="center"/>
            <w:textDirection w:val="lrTb"/>
            <w:noWrap w:val="false"/>
          </w:tcPr>
          <w:p>
            <w:pPr>
              <w:pStyle w:val="1231"/>
              <w:jc w:val="center"/>
            </w:pPr>
            <w:r>
              <w:rPr>
                <w:sz w:val="24"/>
              </w:rPr>
              <w:t xml:space="preserve">П13770089647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375</w:t>
            </w:r>
            <w:r/>
          </w:p>
        </w:tc>
        <w:tc>
          <w:tcPr>
            <w:tcBorders>
              <w:bottom w:val="none" w:color="000000" w:sz="4" w:space="0"/>
            </w:tcBorders>
            <w:tcW w:w="3045" w:type="dxa"/>
            <w:vAlign w:val="center"/>
            <w:textDirection w:val="lrTb"/>
            <w:noWrap w:val="false"/>
          </w:tcPr>
          <w:p>
            <w:pPr>
              <w:pStyle w:val="1231"/>
            </w:pPr>
            <w:r>
              <w:rPr>
                <w:sz w:val="24"/>
              </w:rPr>
              <w:t xml:space="preserve">Комната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Тверской, пер. Воротниковский, д. 8 стр. 1, кв. 9, ком. 6</w:t>
            </w:r>
            <w:r/>
          </w:p>
        </w:tc>
        <w:tc>
          <w:tcPr>
            <w:tcBorders>
              <w:bottom w:val="none" w:color="000000" w:sz="4" w:space="0"/>
            </w:tcBorders>
            <w:tcW w:w="2299" w:type="dxa"/>
            <w:vAlign w:val="center"/>
            <w:textDirection w:val="lrTb"/>
            <w:noWrap w:val="false"/>
          </w:tcPr>
          <w:p>
            <w:pPr>
              <w:pStyle w:val="1231"/>
              <w:jc w:val="center"/>
            </w:pPr>
            <w:r>
              <w:rPr>
                <w:sz w:val="24"/>
              </w:rPr>
              <w:t xml:space="preserve">77:01:0001099:3644</w:t>
            </w:r>
            <w:r/>
          </w:p>
        </w:tc>
        <w:tc>
          <w:tcPr>
            <w:tcBorders>
              <w:bottom w:val="none" w:color="000000" w:sz="4" w:space="0"/>
            </w:tcBorders>
            <w:tcW w:w="1642" w:type="dxa"/>
            <w:vAlign w:val="center"/>
            <w:textDirection w:val="lrTb"/>
            <w:noWrap w:val="false"/>
          </w:tcPr>
          <w:p>
            <w:pPr>
              <w:pStyle w:val="1231"/>
              <w:jc w:val="center"/>
            </w:pPr>
            <w:r>
              <w:rPr>
                <w:sz w:val="24"/>
              </w:rPr>
              <w:t xml:space="preserve">П13770089645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376</w:t>
            </w:r>
            <w:r/>
          </w:p>
        </w:tc>
        <w:tc>
          <w:tcPr>
            <w:tcBorders>
              <w:bottom w:val="none" w:color="000000" w:sz="4" w:space="0"/>
            </w:tcBorders>
            <w:tcW w:w="3045" w:type="dxa"/>
            <w:vAlign w:val="center"/>
            <w:textDirection w:val="lrTb"/>
            <w:noWrap w:val="false"/>
          </w:tcPr>
          <w:p>
            <w:pPr>
              <w:pStyle w:val="1231"/>
            </w:pPr>
            <w:r>
              <w:rPr>
                <w:sz w:val="24"/>
              </w:rPr>
              <w:t xml:space="preserve">Смежные комнаты</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Тверской, переулок Воротниковский, дом 8, строение 1, квартира 9, комната 2</w:t>
            </w:r>
            <w:r/>
          </w:p>
        </w:tc>
        <w:tc>
          <w:tcPr>
            <w:tcBorders>
              <w:bottom w:val="none" w:color="000000" w:sz="4" w:space="0"/>
            </w:tcBorders>
            <w:tcW w:w="2299" w:type="dxa"/>
            <w:vAlign w:val="center"/>
            <w:textDirection w:val="lrTb"/>
            <w:noWrap w:val="false"/>
          </w:tcPr>
          <w:p>
            <w:pPr>
              <w:pStyle w:val="1231"/>
              <w:jc w:val="center"/>
            </w:pPr>
            <w:r>
              <w:rPr>
                <w:sz w:val="24"/>
              </w:rPr>
              <w:t xml:space="preserve">77:01:0001099:3641</w:t>
            </w:r>
            <w:r/>
          </w:p>
        </w:tc>
        <w:tc>
          <w:tcPr>
            <w:tcBorders>
              <w:bottom w:val="none" w:color="000000" w:sz="4" w:space="0"/>
            </w:tcBorders>
            <w:tcW w:w="1642" w:type="dxa"/>
            <w:vAlign w:val="center"/>
            <w:textDirection w:val="lrTb"/>
            <w:noWrap w:val="false"/>
          </w:tcPr>
          <w:p>
            <w:pPr>
              <w:pStyle w:val="1231"/>
              <w:jc w:val="center"/>
            </w:pPr>
            <w:r>
              <w:rPr>
                <w:sz w:val="24"/>
              </w:rPr>
              <w:t xml:space="preserve">П13770089651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Российская, д. 167, кв. 11</w:t>
            </w:r>
            <w:r/>
          </w:p>
        </w:tc>
        <w:tc>
          <w:tcPr>
            <w:tcBorders>
              <w:bottom w:val="none" w:color="000000" w:sz="4" w:space="0"/>
            </w:tcBorders>
            <w:tcW w:w="2299" w:type="dxa"/>
            <w:vAlign w:val="center"/>
            <w:textDirection w:val="lrTb"/>
            <w:noWrap w:val="false"/>
          </w:tcPr>
          <w:p>
            <w:pPr>
              <w:pStyle w:val="1231"/>
              <w:jc w:val="center"/>
            </w:pPr>
            <w:r>
              <w:rPr>
                <w:sz w:val="24"/>
              </w:rPr>
              <w:t xml:space="preserve">74:36:0510004:638</w:t>
            </w:r>
            <w:r/>
          </w:p>
        </w:tc>
        <w:tc>
          <w:tcPr>
            <w:tcBorders>
              <w:bottom w:val="none" w:color="000000" w:sz="4" w:space="0"/>
            </w:tcBorders>
            <w:tcW w:w="1642" w:type="dxa"/>
            <w:vAlign w:val="center"/>
            <w:textDirection w:val="lrTb"/>
            <w:noWrap w:val="false"/>
          </w:tcPr>
          <w:p>
            <w:pPr>
              <w:pStyle w:val="1231"/>
              <w:jc w:val="center"/>
            </w:pPr>
            <w:r>
              <w:rPr>
                <w:sz w:val="24"/>
              </w:rPr>
              <w:t xml:space="preserve">П13740012742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Бейвеля, д. 6, кв. 148</w:t>
            </w:r>
            <w:r/>
          </w:p>
        </w:tc>
        <w:tc>
          <w:tcPr>
            <w:tcBorders>
              <w:bottom w:val="none" w:color="000000" w:sz="4" w:space="0"/>
            </w:tcBorders>
            <w:tcW w:w="2299" w:type="dxa"/>
            <w:vAlign w:val="center"/>
            <w:textDirection w:val="lrTb"/>
            <w:noWrap w:val="false"/>
          </w:tcPr>
          <w:p>
            <w:pPr>
              <w:pStyle w:val="1231"/>
              <w:jc w:val="center"/>
            </w:pPr>
            <w:r>
              <w:rPr>
                <w:sz w:val="24"/>
              </w:rPr>
              <w:t xml:space="preserve">74:36:0714001:601</w:t>
            </w:r>
            <w:r/>
          </w:p>
        </w:tc>
        <w:tc>
          <w:tcPr>
            <w:tcBorders>
              <w:bottom w:val="none" w:color="000000" w:sz="4" w:space="0"/>
            </w:tcBorders>
            <w:tcW w:w="1642" w:type="dxa"/>
            <w:vAlign w:val="center"/>
            <w:textDirection w:val="lrTb"/>
            <w:noWrap w:val="false"/>
          </w:tcPr>
          <w:p>
            <w:pPr>
              <w:pStyle w:val="1231"/>
              <w:jc w:val="center"/>
            </w:pPr>
            <w:r>
              <w:rPr>
                <w:sz w:val="24"/>
              </w:rPr>
              <w:t xml:space="preserve">П13740012727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379</w:t>
            </w:r>
            <w:r/>
          </w:p>
        </w:tc>
        <w:tc>
          <w:tcPr>
            <w:tcBorders>
              <w:bottom w:val="none" w:color="000000" w:sz="4" w:space="0"/>
            </w:tcBorders>
            <w:tcW w:w="3045" w:type="dxa"/>
            <w:vAlign w:val="center"/>
            <w:textDirection w:val="lrTb"/>
            <w:noWrap w:val="false"/>
          </w:tcPr>
          <w:p>
            <w:pPr>
              <w:pStyle w:val="1231"/>
            </w:pPr>
            <w:r>
              <w:rPr>
                <w:sz w:val="24"/>
              </w:rPr>
              <w:t xml:space="preserve">Помещения N 1 - 9 первого этажа, Помещения N 10 - 18 второго этажа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Центральный район, ул. Кубанская, д. 1А</w:t>
            </w:r>
            <w:r/>
          </w:p>
        </w:tc>
        <w:tc>
          <w:tcPr>
            <w:tcBorders>
              <w:bottom w:val="none" w:color="000000" w:sz="4" w:space="0"/>
            </w:tcBorders>
            <w:tcW w:w="2299" w:type="dxa"/>
            <w:vAlign w:val="center"/>
            <w:textDirection w:val="lrTb"/>
            <w:noWrap w:val="false"/>
          </w:tcPr>
          <w:p>
            <w:pPr>
              <w:pStyle w:val="1231"/>
              <w:jc w:val="center"/>
            </w:pPr>
            <w:r>
              <w:rPr>
                <w:sz w:val="24"/>
              </w:rPr>
              <w:t xml:space="preserve">23:49:0204027:1366</w:t>
            </w:r>
            <w:r/>
          </w:p>
        </w:tc>
        <w:tc>
          <w:tcPr>
            <w:tcBorders>
              <w:bottom w:val="none" w:color="000000" w:sz="4" w:space="0"/>
            </w:tcBorders>
            <w:tcW w:w="1642" w:type="dxa"/>
            <w:vAlign w:val="center"/>
            <w:textDirection w:val="lrTb"/>
            <w:noWrap w:val="false"/>
          </w:tcPr>
          <w:p>
            <w:pPr>
              <w:pStyle w:val="1231"/>
              <w:jc w:val="center"/>
            </w:pPr>
            <w:r>
              <w:rPr>
                <w:sz w:val="24"/>
              </w:rPr>
              <w:t xml:space="preserve">П13240025495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379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380</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Республика Башкортостан, м.р-н Абзелиловский, с.п. Ташбулатовский сельсовет, д. Зеленая Поляна, ул. Курортная, д. 83 к. 4, кв. 2</w:t>
            </w:r>
            <w:r/>
          </w:p>
        </w:tc>
        <w:tc>
          <w:tcPr>
            <w:tcBorders>
              <w:bottom w:val="none" w:color="000000" w:sz="4" w:space="0"/>
            </w:tcBorders>
            <w:tcW w:w="2299" w:type="dxa"/>
            <w:vAlign w:val="center"/>
            <w:textDirection w:val="lrTb"/>
            <w:noWrap w:val="false"/>
          </w:tcPr>
          <w:p>
            <w:pPr>
              <w:pStyle w:val="1231"/>
              <w:jc w:val="center"/>
            </w:pPr>
            <w:r>
              <w:rPr>
                <w:sz w:val="24"/>
              </w:rPr>
              <w:t xml:space="preserve">02:01:100801:405</w:t>
            </w:r>
            <w:r/>
          </w:p>
        </w:tc>
        <w:tc>
          <w:tcPr>
            <w:tcBorders>
              <w:bottom w:val="none" w:color="000000" w:sz="4" w:space="0"/>
            </w:tcBorders>
            <w:tcW w:w="1642" w:type="dxa"/>
            <w:vAlign w:val="center"/>
            <w:textDirection w:val="lrTb"/>
            <w:noWrap w:val="false"/>
          </w:tcPr>
          <w:p>
            <w:pPr>
              <w:pStyle w:val="1231"/>
              <w:jc w:val="center"/>
            </w:pPr>
            <w:r>
              <w:rPr>
                <w:sz w:val="24"/>
              </w:rPr>
              <w:t xml:space="preserve">П13030005223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Пограничная, д. 2, кв. 255</w:t>
            </w:r>
            <w:r/>
          </w:p>
        </w:tc>
        <w:tc>
          <w:tcPr>
            <w:tcBorders>
              <w:bottom w:val="none" w:color="000000" w:sz="4" w:space="0"/>
            </w:tcBorders>
            <w:tcW w:w="2299" w:type="dxa"/>
            <w:vAlign w:val="center"/>
            <w:textDirection w:val="lrTb"/>
            <w:noWrap w:val="false"/>
          </w:tcPr>
          <w:p>
            <w:pPr>
              <w:pStyle w:val="1231"/>
              <w:jc w:val="center"/>
            </w:pPr>
            <w:r>
              <w:rPr>
                <w:sz w:val="24"/>
              </w:rPr>
              <w:t xml:space="preserve">74:36:0317005:1786</w:t>
            </w:r>
            <w:r/>
          </w:p>
        </w:tc>
        <w:tc>
          <w:tcPr>
            <w:tcBorders>
              <w:bottom w:val="none" w:color="000000" w:sz="4" w:space="0"/>
            </w:tcBorders>
            <w:tcW w:w="1642" w:type="dxa"/>
            <w:vAlign w:val="center"/>
            <w:textDirection w:val="lrTb"/>
            <w:noWrap w:val="false"/>
          </w:tcPr>
          <w:p>
            <w:pPr>
              <w:pStyle w:val="1231"/>
              <w:jc w:val="center"/>
            </w:pPr>
            <w:r>
              <w:rPr>
                <w:sz w:val="24"/>
              </w:rPr>
              <w:t xml:space="preserve">П13740012618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Володарского, д. 52 а, кв. 14</w:t>
            </w:r>
            <w:r/>
          </w:p>
        </w:tc>
        <w:tc>
          <w:tcPr>
            <w:tcBorders>
              <w:bottom w:val="none" w:color="000000" w:sz="4" w:space="0"/>
            </w:tcBorders>
            <w:tcW w:w="2299" w:type="dxa"/>
            <w:vAlign w:val="center"/>
            <w:textDirection w:val="lrTb"/>
            <w:noWrap w:val="false"/>
          </w:tcPr>
          <w:p>
            <w:pPr>
              <w:pStyle w:val="1231"/>
              <w:jc w:val="center"/>
            </w:pPr>
            <w:r>
              <w:rPr>
                <w:sz w:val="24"/>
              </w:rPr>
              <w:t xml:space="preserve">74:36:0507008:410</w:t>
            </w:r>
            <w:r/>
          </w:p>
        </w:tc>
        <w:tc>
          <w:tcPr>
            <w:tcBorders>
              <w:bottom w:val="none" w:color="000000" w:sz="4" w:space="0"/>
            </w:tcBorders>
            <w:tcW w:w="1642" w:type="dxa"/>
            <w:vAlign w:val="center"/>
            <w:textDirection w:val="lrTb"/>
            <w:noWrap w:val="false"/>
          </w:tcPr>
          <w:p>
            <w:pPr>
              <w:pStyle w:val="1231"/>
              <w:jc w:val="center"/>
            </w:pPr>
            <w:r>
              <w:rPr>
                <w:sz w:val="24"/>
              </w:rPr>
              <w:t xml:space="preserve">П13740012734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Южный Бульвар, д. 27, кв. 42</w:t>
            </w:r>
            <w:r/>
          </w:p>
        </w:tc>
        <w:tc>
          <w:tcPr>
            <w:tcBorders>
              <w:bottom w:val="none" w:color="000000" w:sz="4" w:space="0"/>
            </w:tcBorders>
            <w:tcW w:w="2299" w:type="dxa"/>
            <w:vAlign w:val="center"/>
            <w:textDirection w:val="lrTb"/>
            <w:noWrap w:val="false"/>
          </w:tcPr>
          <w:p>
            <w:pPr>
              <w:pStyle w:val="1231"/>
              <w:jc w:val="center"/>
            </w:pPr>
            <w:r>
              <w:rPr>
                <w:sz w:val="24"/>
              </w:rPr>
              <w:t xml:space="preserve">74:36:0324016:157</w:t>
            </w:r>
            <w:r/>
          </w:p>
        </w:tc>
        <w:tc>
          <w:tcPr>
            <w:tcBorders>
              <w:bottom w:val="none" w:color="000000" w:sz="4" w:space="0"/>
            </w:tcBorders>
            <w:tcW w:w="1642" w:type="dxa"/>
            <w:vAlign w:val="center"/>
            <w:textDirection w:val="lrTb"/>
            <w:noWrap w:val="false"/>
          </w:tcPr>
          <w:p>
            <w:pPr>
              <w:pStyle w:val="1231"/>
              <w:jc w:val="center"/>
            </w:pPr>
            <w:r>
              <w:rPr>
                <w:sz w:val="24"/>
              </w:rPr>
              <w:t xml:space="preserve">П13740012857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Южный Бульвар, д. 2, кв. 61</w:t>
            </w:r>
            <w:r/>
          </w:p>
        </w:tc>
        <w:tc>
          <w:tcPr>
            <w:tcBorders>
              <w:bottom w:val="none" w:color="000000" w:sz="4" w:space="0"/>
            </w:tcBorders>
            <w:tcW w:w="2299" w:type="dxa"/>
            <w:vAlign w:val="center"/>
            <w:textDirection w:val="lrTb"/>
            <w:noWrap w:val="false"/>
          </w:tcPr>
          <w:p>
            <w:pPr>
              <w:pStyle w:val="1231"/>
              <w:jc w:val="center"/>
            </w:pPr>
            <w:r>
              <w:rPr>
                <w:sz w:val="24"/>
              </w:rPr>
              <w:t xml:space="preserve">74:36:0324005:891</w:t>
            </w:r>
            <w:r/>
          </w:p>
        </w:tc>
        <w:tc>
          <w:tcPr>
            <w:tcBorders>
              <w:bottom w:val="none" w:color="000000" w:sz="4" w:space="0"/>
            </w:tcBorders>
            <w:tcW w:w="1642" w:type="dxa"/>
            <w:vAlign w:val="center"/>
            <w:textDirection w:val="lrTb"/>
            <w:noWrap w:val="false"/>
          </w:tcPr>
          <w:p>
            <w:pPr>
              <w:pStyle w:val="1231"/>
              <w:jc w:val="center"/>
            </w:pPr>
            <w:r>
              <w:rPr>
                <w:sz w:val="24"/>
              </w:rPr>
              <w:t xml:space="preserve">П13740012858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Бейвеля, д. 6, кв. 124</w:t>
            </w:r>
            <w:r/>
          </w:p>
        </w:tc>
        <w:tc>
          <w:tcPr>
            <w:tcBorders>
              <w:bottom w:val="none" w:color="000000" w:sz="4" w:space="0"/>
            </w:tcBorders>
            <w:tcW w:w="2299" w:type="dxa"/>
            <w:vAlign w:val="center"/>
            <w:textDirection w:val="lrTb"/>
            <w:noWrap w:val="false"/>
          </w:tcPr>
          <w:p>
            <w:pPr>
              <w:pStyle w:val="1231"/>
              <w:jc w:val="center"/>
            </w:pPr>
            <w:r>
              <w:rPr>
                <w:sz w:val="24"/>
              </w:rPr>
              <w:t xml:space="preserve">74:36:0714001:625</w:t>
            </w:r>
            <w:r/>
          </w:p>
        </w:tc>
        <w:tc>
          <w:tcPr>
            <w:tcBorders>
              <w:bottom w:val="none" w:color="000000" w:sz="4" w:space="0"/>
            </w:tcBorders>
            <w:tcW w:w="1642" w:type="dxa"/>
            <w:vAlign w:val="center"/>
            <w:textDirection w:val="lrTb"/>
            <w:noWrap w:val="false"/>
          </w:tcPr>
          <w:p>
            <w:pPr>
              <w:pStyle w:val="1231"/>
              <w:jc w:val="center"/>
            </w:pPr>
            <w:r>
              <w:rPr>
                <w:sz w:val="24"/>
              </w:rPr>
              <w:t xml:space="preserve">П13740012746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Энгельса, д. 44-Г, кв. 47</w:t>
            </w:r>
            <w:r/>
          </w:p>
        </w:tc>
        <w:tc>
          <w:tcPr>
            <w:tcBorders>
              <w:bottom w:val="none" w:color="000000" w:sz="4" w:space="0"/>
            </w:tcBorders>
            <w:tcW w:w="2299" w:type="dxa"/>
            <w:vAlign w:val="center"/>
            <w:textDirection w:val="lrTb"/>
            <w:noWrap w:val="false"/>
          </w:tcPr>
          <w:p>
            <w:pPr>
              <w:pStyle w:val="1231"/>
              <w:jc w:val="center"/>
            </w:pPr>
            <w:r>
              <w:rPr>
                <w:sz w:val="24"/>
              </w:rPr>
              <w:t xml:space="preserve">74:36:0515006:5245</w:t>
            </w:r>
            <w:r/>
          </w:p>
        </w:tc>
        <w:tc>
          <w:tcPr>
            <w:tcBorders>
              <w:bottom w:val="none" w:color="000000" w:sz="4" w:space="0"/>
            </w:tcBorders>
            <w:tcW w:w="1642" w:type="dxa"/>
            <w:vAlign w:val="center"/>
            <w:textDirection w:val="lrTb"/>
            <w:noWrap w:val="false"/>
          </w:tcPr>
          <w:p>
            <w:pPr>
              <w:pStyle w:val="1231"/>
              <w:jc w:val="center"/>
            </w:pPr>
            <w:r>
              <w:rPr>
                <w:sz w:val="24"/>
              </w:rPr>
              <w:t xml:space="preserve">П13740012739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387</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проезд Причальный, дом 10, корпус 1, квартира 367В</w:t>
            </w:r>
            <w:r/>
          </w:p>
        </w:tc>
        <w:tc>
          <w:tcPr>
            <w:tcBorders>
              <w:bottom w:val="none" w:color="000000" w:sz="4" w:space="0"/>
            </w:tcBorders>
            <w:tcW w:w="2299" w:type="dxa"/>
            <w:vAlign w:val="center"/>
            <w:textDirection w:val="lrTb"/>
            <w:noWrap w:val="false"/>
          </w:tcPr>
          <w:p>
            <w:pPr>
              <w:pStyle w:val="1231"/>
              <w:jc w:val="center"/>
            </w:pPr>
            <w:r>
              <w:rPr>
                <w:sz w:val="24"/>
              </w:rPr>
              <w:t xml:space="preserve">77:08:0012005:16346</w:t>
            </w:r>
            <w:r/>
          </w:p>
        </w:tc>
        <w:tc>
          <w:tcPr>
            <w:tcBorders>
              <w:bottom w:val="none" w:color="000000" w:sz="4" w:space="0"/>
            </w:tcBorders>
            <w:tcW w:w="1642" w:type="dxa"/>
            <w:vAlign w:val="center"/>
            <w:textDirection w:val="lrTb"/>
            <w:noWrap w:val="false"/>
          </w:tcPr>
          <w:p>
            <w:pPr>
              <w:pStyle w:val="1231"/>
              <w:jc w:val="center"/>
            </w:pPr>
            <w:r>
              <w:rPr>
                <w:sz w:val="24"/>
              </w:rPr>
              <w:t xml:space="preserve">П13770083892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проезд Причальный, дом 10, корпус 1, квартира 603В</w:t>
            </w:r>
            <w:r/>
          </w:p>
        </w:tc>
        <w:tc>
          <w:tcPr>
            <w:tcBorders>
              <w:bottom w:val="none" w:color="000000" w:sz="4" w:space="0"/>
            </w:tcBorders>
            <w:tcW w:w="2299" w:type="dxa"/>
            <w:vAlign w:val="center"/>
            <w:textDirection w:val="lrTb"/>
            <w:noWrap w:val="false"/>
          </w:tcPr>
          <w:p>
            <w:pPr>
              <w:pStyle w:val="1231"/>
              <w:jc w:val="center"/>
            </w:pPr>
            <w:r>
              <w:rPr>
                <w:sz w:val="24"/>
              </w:rPr>
              <w:t xml:space="preserve">77:08:0012005:16609</w:t>
            </w:r>
            <w:r/>
          </w:p>
        </w:tc>
        <w:tc>
          <w:tcPr>
            <w:tcBorders>
              <w:bottom w:val="none" w:color="000000" w:sz="4" w:space="0"/>
            </w:tcBorders>
            <w:tcW w:w="1642" w:type="dxa"/>
            <w:vAlign w:val="center"/>
            <w:textDirection w:val="lrTb"/>
            <w:noWrap w:val="false"/>
          </w:tcPr>
          <w:p>
            <w:pPr>
              <w:pStyle w:val="1231"/>
              <w:jc w:val="center"/>
            </w:pPr>
            <w:r>
              <w:rPr>
                <w:sz w:val="24"/>
              </w:rPr>
              <w:t xml:space="preserve">П13770083893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389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Курчатовский р-н, г. Челябинск, пр-кт Комсомольский, д. 80, кв. 182</w:t>
            </w:r>
            <w:r/>
          </w:p>
        </w:tc>
        <w:tc>
          <w:tcPr>
            <w:tcBorders>
              <w:bottom w:val="none" w:color="000000" w:sz="4" w:space="0"/>
            </w:tcBorders>
            <w:tcW w:w="2299" w:type="dxa"/>
            <w:vAlign w:val="center"/>
            <w:textDirection w:val="lrTb"/>
            <w:noWrap w:val="false"/>
          </w:tcPr>
          <w:p>
            <w:pPr>
              <w:pStyle w:val="1231"/>
              <w:jc w:val="center"/>
            </w:pPr>
            <w:r>
              <w:rPr>
                <w:sz w:val="24"/>
              </w:rPr>
              <w:t xml:space="preserve">74:36:0711001:8692</w:t>
            </w:r>
            <w:r/>
          </w:p>
        </w:tc>
        <w:tc>
          <w:tcPr>
            <w:tcBorders>
              <w:bottom w:val="none" w:color="000000" w:sz="4" w:space="0"/>
            </w:tcBorders>
            <w:tcW w:w="1642" w:type="dxa"/>
            <w:vAlign w:val="center"/>
            <w:textDirection w:val="lrTb"/>
            <w:noWrap w:val="false"/>
          </w:tcPr>
          <w:p>
            <w:pPr>
              <w:pStyle w:val="1231"/>
              <w:jc w:val="center"/>
            </w:pPr>
            <w:r>
              <w:rPr>
                <w:sz w:val="24"/>
              </w:rPr>
              <w:t xml:space="preserve">П13740012715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389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пр-кт Победы, д. 320/А, кв. 51</w:t>
            </w:r>
            <w:r/>
          </w:p>
        </w:tc>
        <w:tc>
          <w:tcPr>
            <w:tcBorders>
              <w:bottom w:val="none" w:color="000000" w:sz="4" w:space="0"/>
            </w:tcBorders>
            <w:tcW w:w="2299" w:type="dxa"/>
            <w:vAlign w:val="center"/>
            <w:textDirection w:val="lrTb"/>
            <w:noWrap w:val="false"/>
          </w:tcPr>
          <w:p>
            <w:pPr>
              <w:pStyle w:val="1231"/>
              <w:jc w:val="center"/>
            </w:pPr>
            <w:r>
              <w:rPr>
                <w:sz w:val="24"/>
              </w:rPr>
              <w:t xml:space="preserve">74:36:0710001:3746</w:t>
            </w:r>
            <w:r/>
          </w:p>
        </w:tc>
        <w:tc>
          <w:tcPr>
            <w:tcBorders>
              <w:bottom w:val="none" w:color="000000" w:sz="4" w:space="0"/>
            </w:tcBorders>
            <w:tcW w:w="1642" w:type="dxa"/>
            <w:vAlign w:val="center"/>
            <w:textDirection w:val="lrTb"/>
            <w:noWrap w:val="false"/>
          </w:tcPr>
          <w:p>
            <w:pPr>
              <w:pStyle w:val="1231"/>
              <w:jc w:val="center"/>
            </w:pPr>
            <w:r>
              <w:rPr>
                <w:sz w:val="24"/>
              </w:rPr>
              <w:t xml:space="preserve">П13740012716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городской округ Челябинский, внутригородской район Тракторозаводский, город Челябинск, улица Рождественского, дом 7Б, квартира 54</w:t>
            </w:r>
            <w:r/>
          </w:p>
        </w:tc>
        <w:tc>
          <w:tcPr>
            <w:tcBorders>
              <w:bottom w:val="none" w:color="000000" w:sz="4" w:space="0"/>
            </w:tcBorders>
            <w:tcW w:w="2299" w:type="dxa"/>
            <w:vAlign w:val="center"/>
            <w:textDirection w:val="lrTb"/>
            <w:noWrap w:val="false"/>
          </w:tcPr>
          <w:p>
            <w:pPr>
              <w:pStyle w:val="1231"/>
              <w:jc w:val="center"/>
            </w:pPr>
            <w:r>
              <w:rPr>
                <w:sz w:val="24"/>
              </w:rPr>
              <w:t xml:space="preserve">74:36:0212007:537</w:t>
            </w:r>
            <w:r/>
          </w:p>
        </w:tc>
        <w:tc>
          <w:tcPr>
            <w:tcBorders>
              <w:bottom w:val="none" w:color="000000" w:sz="4" w:space="0"/>
            </w:tcBorders>
            <w:tcW w:w="1642" w:type="dxa"/>
            <w:vAlign w:val="center"/>
            <w:textDirection w:val="lrTb"/>
            <w:noWrap w:val="false"/>
          </w:tcPr>
          <w:p>
            <w:pPr>
              <w:pStyle w:val="1231"/>
              <w:jc w:val="center"/>
            </w:pPr>
            <w:r>
              <w:rPr>
                <w:sz w:val="24"/>
              </w:rPr>
              <w:t xml:space="preserve">П13740012717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Энтузиастов, д. 37, кв. 71</w:t>
            </w:r>
            <w:r/>
          </w:p>
        </w:tc>
        <w:tc>
          <w:tcPr>
            <w:tcBorders>
              <w:bottom w:val="none" w:color="000000" w:sz="4" w:space="0"/>
            </w:tcBorders>
            <w:tcW w:w="2299" w:type="dxa"/>
            <w:vAlign w:val="center"/>
            <w:textDirection w:val="lrTb"/>
            <w:noWrap w:val="false"/>
          </w:tcPr>
          <w:p>
            <w:pPr>
              <w:pStyle w:val="1231"/>
              <w:jc w:val="center"/>
            </w:pPr>
            <w:r>
              <w:rPr>
                <w:sz w:val="24"/>
              </w:rPr>
              <w:t xml:space="preserve">74:36:0513004:595</w:t>
            </w:r>
            <w:r/>
          </w:p>
        </w:tc>
        <w:tc>
          <w:tcPr>
            <w:tcBorders>
              <w:bottom w:val="none" w:color="000000" w:sz="4" w:space="0"/>
            </w:tcBorders>
            <w:tcW w:w="1642" w:type="dxa"/>
            <w:vAlign w:val="center"/>
            <w:textDirection w:val="lrTb"/>
            <w:noWrap w:val="false"/>
          </w:tcPr>
          <w:p>
            <w:pPr>
              <w:pStyle w:val="1231"/>
              <w:jc w:val="center"/>
            </w:pPr>
            <w:r>
              <w:rPr>
                <w:sz w:val="24"/>
              </w:rPr>
              <w:t xml:space="preserve">П13740012740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пр-кт Ленина, д. 78а, кв. 1</w:t>
            </w:r>
            <w:r/>
          </w:p>
        </w:tc>
        <w:tc>
          <w:tcPr>
            <w:tcBorders>
              <w:bottom w:val="none" w:color="000000" w:sz="4" w:space="0"/>
            </w:tcBorders>
            <w:tcW w:w="2299" w:type="dxa"/>
            <w:vAlign w:val="center"/>
            <w:textDirection w:val="lrTb"/>
            <w:noWrap w:val="false"/>
          </w:tcPr>
          <w:p>
            <w:pPr>
              <w:pStyle w:val="1231"/>
              <w:jc w:val="center"/>
            </w:pPr>
            <w:r>
              <w:rPr>
                <w:sz w:val="24"/>
              </w:rPr>
              <w:t xml:space="preserve">74:36:0516001:995</w:t>
            </w:r>
            <w:r/>
          </w:p>
        </w:tc>
        <w:tc>
          <w:tcPr>
            <w:tcBorders>
              <w:bottom w:val="none" w:color="000000" w:sz="4" w:space="0"/>
            </w:tcBorders>
            <w:tcW w:w="1642" w:type="dxa"/>
            <w:vAlign w:val="center"/>
            <w:textDirection w:val="lrTb"/>
            <w:noWrap w:val="false"/>
          </w:tcPr>
          <w:p>
            <w:pPr>
              <w:pStyle w:val="1231"/>
              <w:jc w:val="center"/>
            </w:pPr>
            <w:r>
              <w:rPr>
                <w:sz w:val="24"/>
              </w:rPr>
              <w:t xml:space="preserve">П13740012743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р-н Центральный, ул. Пустового, д. 25, кв. 8</w:t>
            </w:r>
            <w:r/>
          </w:p>
        </w:tc>
        <w:tc>
          <w:tcPr>
            <w:tcBorders>
              <w:bottom w:val="none" w:color="000000" w:sz="4" w:space="0"/>
            </w:tcBorders>
            <w:tcW w:w="2299" w:type="dxa"/>
            <w:vAlign w:val="center"/>
            <w:textDirection w:val="lrTb"/>
            <w:noWrap w:val="false"/>
          </w:tcPr>
          <w:p>
            <w:pPr>
              <w:pStyle w:val="1231"/>
              <w:jc w:val="center"/>
            </w:pPr>
            <w:r>
              <w:rPr>
                <w:sz w:val="24"/>
              </w:rPr>
              <w:t xml:space="preserve">74:36:0502002:610</w:t>
            </w:r>
            <w:r/>
          </w:p>
        </w:tc>
        <w:tc>
          <w:tcPr>
            <w:tcBorders>
              <w:bottom w:val="none" w:color="000000" w:sz="4" w:space="0"/>
            </w:tcBorders>
            <w:tcW w:w="1642" w:type="dxa"/>
            <w:vAlign w:val="center"/>
            <w:textDirection w:val="lrTb"/>
            <w:noWrap w:val="false"/>
          </w:tcPr>
          <w:p>
            <w:pPr>
              <w:pStyle w:val="1231"/>
              <w:jc w:val="center"/>
            </w:pPr>
            <w:r>
              <w:rPr>
                <w:sz w:val="24"/>
              </w:rPr>
              <w:t xml:space="preserve">П12740023122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Челябинская область, г. Челябинск, ул. Героя России Яковлева А.В., д. 9, кв. 122</w:t>
            </w:r>
            <w:r/>
          </w:p>
        </w:tc>
        <w:tc>
          <w:tcPr>
            <w:tcBorders>
              <w:bottom w:val="none" w:color="000000" w:sz="4" w:space="0"/>
            </w:tcBorders>
            <w:tcW w:w="2299" w:type="dxa"/>
            <w:vAlign w:val="center"/>
            <w:textDirection w:val="lrTb"/>
            <w:noWrap w:val="false"/>
          </w:tcPr>
          <w:p>
            <w:pPr>
              <w:pStyle w:val="1231"/>
              <w:jc w:val="center"/>
            </w:pPr>
            <w:r>
              <w:rPr>
                <w:sz w:val="24"/>
              </w:rPr>
              <w:t xml:space="preserve">74:36:0506002:2767</w:t>
            </w:r>
            <w:r/>
          </w:p>
        </w:tc>
        <w:tc>
          <w:tcPr>
            <w:tcBorders>
              <w:bottom w:val="none" w:color="000000" w:sz="4" w:space="0"/>
            </w:tcBorders>
            <w:tcW w:w="1642" w:type="dxa"/>
            <w:vAlign w:val="center"/>
            <w:textDirection w:val="lrTb"/>
            <w:noWrap w:val="false"/>
          </w:tcPr>
          <w:p>
            <w:pPr>
              <w:pStyle w:val="1231"/>
              <w:jc w:val="center"/>
            </w:pPr>
            <w:r>
              <w:rPr>
                <w:sz w:val="24"/>
              </w:rPr>
              <w:t xml:space="preserve">П13740012785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Мещанский, бульвар Цветной, дом 22, строение 5, квартира 26</w:t>
            </w:r>
            <w:r/>
          </w:p>
        </w:tc>
        <w:tc>
          <w:tcPr>
            <w:tcBorders>
              <w:bottom w:val="none" w:color="000000" w:sz="4" w:space="0"/>
            </w:tcBorders>
            <w:tcW w:w="2299" w:type="dxa"/>
            <w:vAlign w:val="center"/>
            <w:textDirection w:val="lrTb"/>
            <w:noWrap w:val="false"/>
          </w:tcPr>
          <w:p>
            <w:pPr>
              <w:pStyle w:val="1231"/>
              <w:jc w:val="center"/>
            </w:pPr>
            <w:r>
              <w:rPr>
                <w:sz w:val="24"/>
              </w:rPr>
              <w:t xml:space="preserve">77:01:0001092:2851</w:t>
            </w:r>
            <w:r/>
          </w:p>
        </w:tc>
        <w:tc>
          <w:tcPr>
            <w:tcBorders>
              <w:bottom w:val="none" w:color="000000" w:sz="4" w:space="0"/>
            </w:tcBorders>
            <w:tcW w:w="1642" w:type="dxa"/>
            <w:vAlign w:val="center"/>
            <w:textDirection w:val="lrTb"/>
            <w:noWrap w:val="false"/>
          </w:tcPr>
          <w:p>
            <w:pPr>
              <w:pStyle w:val="1231"/>
              <w:jc w:val="center"/>
            </w:pPr>
            <w:r>
              <w:rPr>
                <w:sz w:val="24"/>
              </w:rPr>
              <w:t xml:space="preserve">П13770089649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Свердловская область, г.о. город Екатеринбург, г. Екатеринбург, ул. Радищева, д. 33, кв. 452</w:t>
            </w:r>
            <w:r/>
          </w:p>
        </w:tc>
        <w:tc>
          <w:tcPr>
            <w:tcBorders>
              <w:bottom w:val="none" w:color="000000" w:sz="4" w:space="0"/>
            </w:tcBorders>
            <w:tcW w:w="2299" w:type="dxa"/>
            <w:vAlign w:val="center"/>
            <w:textDirection w:val="lrTb"/>
            <w:noWrap w:val="false"/>
          </w:tcPr>
          <w:p>
            <w:pPr>
              <w:pStyle w:val="1231"/>
              <w:jc w:val="center"/>
            </w:pPr>
            <w:r>
              <w:rPr>
                <w:sz w:val="24"/>
              </w:rPr>
              <w:t xml:space="preserve">66:41:0401020:867</w:t>
            </w:r>
            <w:r/>
          </w:p>
        </w:tc>
        <w:tc>
          <w:tcPr>
            <w:tcBorders>
              <w:bottom w:val="none" w:color="000000" w:sz="4" w:space="0"/>
            </w:tcBorders>
            <w:tcW w:w="1642" w:type="dxa"/>
            <w:vAlign w:val="center"/>
            <w:textDirection w:val="lrTb"/>
            <w:noWrap w:val="false"/>
          </w:tcPr>
          <w:p>
            <w:pPr>
              <w:pStyle w:val="1231"/>
              <w:jc w:val="center"/>
            </w:pPr>
            <w:r>
              <w:rPr>
                <w:sz w:val="24"/>
              </w:rPr>
              <w:t xml:space="preserve">П13660063288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398</w:t>
            </w:r>
            <w:r/>
          </w:p>
        </w:tc>
        <w:tc>
          <w:tcPr>
            <w:tcBorders>
              <w:bottom w:val="none" w:color="000000" w:sz="4" w:space="0"/>
            </w:tcBorders>
            <w:tcW w:w="3045" w:type="dxa"/>
            <w:vAlign w:val="center"/>
            <w:textDirection w:val="lrTb"/>
            <w:noWrap w:val="false"/>
          </w:tcPr>
          <w:p>
            <w:pPr>
              <w:pStyle w:val="1231"/>
            </w:pPr>
            <w:r>
              <w:rPr>
                <w:sz w:val="24"/>
              </w:rPr>
              <w:t xml:space="preserve">Помещения N 19 - 28 третьего этажа жилого дома лит. 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Сочи, Центральный район, ул. Кубанская, д. 1А</w:t>
            </w:r>
            <w:r/>
          </w:p>
        </w:tc>
        <w:tc>
          <w:tcPr>
            <w:tcBorders>
              <w:bottom w:val="none" w:color="000000" w:sz="4" w:space="0"/>
            </w:tcBorders>
            <w:tcW w:w="2299" w:type="dxa"/>
            <w:vAlign w:val="center"/>
            <w:textDirection w:val="lrTb"/>
            <w:noWrap w:val="false"/>
          </w:tcPr>
          <w:p>
            <w:pPr>
              <w:pStyle w:val="1231"/>
              <w:jc w:val="center"/>
            </w:pPr>
            <w:r>
              <w:rPr>
                <w:sz w:val="24"/>
              </w:rPr>
              <w:t xml:space="preserve">23:49:0204027:1368</w:t>
            </w:r>
            <w:r/>
          </w:p>
        </w:tc>
        <w:tc>
          <w:tcPr>
            <w:tcBorders>
              <w:bottom w:val="none" w:color="000000" w:sz="4" w:space="0"/>
            </w:tcBorders>
            <w:tcW w:w="1642" w:type="dxa"/>
            <w:vAlign w:val="center"/>
            <w:textDirection w:val="lrTb"/>
            <w:noWrap w:val="false"/>
          </w:tcPr>
          <w:p>
            <w:pPr>
              <w:pStyle w:val="1231"/>
              <w:jc w:val="center"/>
            </w:pPr>
            <w:r>
              <w:rPr>
                <w:sz w:val="24"/>
              </w:rPr>
              <w:t xml:space="preserve">П13240025987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399</w:t>
            </w:r>
            <w:r/>
          </w:p>
        </w:tc>
        <w:tc>
          <w:tcPr>
            <w:tcBorders>
              <w:bottom w:val="none" w:color="000000" w:sz="4" w:space="0"/>
            </w:tcBorders>
            <w:tcW w:w="3045" w:type="dxa"/>
            <w:vAlign w:val="center"/>
            <w:textDirection w:val="lrTb"/>
            <w:noWrap w:val="false"/>
          </w:tcPr>
          <w:p>
            <w:pPr>
              <w:pStyle w:val="1231"/>
            </w:pPr>
            <w:r>
              <w:rPr>
                <w:sz w:val="24"/>
              </w:rPr>
              <w:t xml:space="preserve">Квартира N 4</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Тверской, бульвар Цветной, дом 13, корпус 2, квартира 4</w:t>
            </w:r>
            <w:r/>
          </w:p>
        </w:tc>
        <w:tc>
          <w:tcPr>
            <w:tcBorders>
              <w:bottom w:val="none" w:color="000000" w:sz="4" w:space="0"/>
            </w:tcBorders>
            <w:tcW w:w="2299" w:type="dxa"/>
            <w:vAlign w:val="center"/>
            <w:textDirection w:val="lrTb"/>
            <w:noWrap w:val="false"/>
          </w:tcPr>
          <w:p>
            <w:pPr>
              <w:pStyle w:val="1231"/>
              <w:jc w:val="center"/>
            </w:pPr>
            <w:r>
              <w:rPr>
                <w:sz w:val="24"/>
              </w:rPr>
              <w:t xml:space="preserve">77:01:0001093:3117</w:t>
            </w:r>
            <w:r/>
          </w:p>
        </w:tc>
        <w:tc>
          <w:tcPr>
            <w:tcBorders>
              <w:bottom w:val="none" w:color="000000" w:sz="4" w:space="0"/>
            </w:tcBorders>
            <w:tcW w:w="1642" w:type="dxa"/>
            <w:vAlign w:val="center"/>
            <w:textDirection w:val="lrTb"/>
            <w:noWrap w:val="false"/>
          </w:tcPr>
          <w:p>
            <w:pPr>
              <w:pStyle w:val="1231"/>
              <w:jc w:val="center"/>
            </w:pPr>
            <w:r>
              <w:rPr>
                <w:sz w:val="24"/>
              </w:rPr>
              <w:t xml:space="preserve">П13770089710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399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Санкт-Петербург, ул. Миллионная, д. 15, литера Б, кв. 19</w:t>
            </w:r>
            <w:r/>
          </w:p>
        </w:tc>
        <w:tc>
          <w:tcPr>
            <w:tcBorders>
              <w:bottom w:val="none" w:color="000000" w:sz="4" w:space="0"/>
            </w:tcBorders>
            <w:tcW w:w="2299" w:type="dxa"/>
            <w:vAlign w:val="center"/>
            <w:textDirection w:val="lrTb"/>
            <w:noWrap w:val="false"/>
          </w:tcPr>
          <w:p>
            <w:pPr>
              <w:pStyle w:val="1231"/>
              <w:jc w:val="center"/>
            </w:pPr>
            <w:r>
              <w:rPr>
                <w:sz w:val="24"/>
              </w:rPr>
              <w:t xml:space="preserve">78:31:0001018:2022</w:t>
            </w:r>
            <w:r/>
          </w:p>
        </w:tc>
        <w:tc>
          <w:tcPr>
            <w:tcBorders>
              <w:bottom w:val="none" w:color="000000" w:sz="4" w:space="0"/>
            </w:tcBorders>
            <w:tcW w:w="1642" w:type="dxa"/>
            <w:vAlign w:val="center"/>
            <w:textDirection w:val="lrTb"/>
            <w:noWrap w:val="false"/>
          </w:tcPr>
          <w:p>
            <w:pPr>
              <w:pStyle w:val="1231"/>
              <w:jc w:val="center"/>
            </w:pPr>
            <w:r>
              <w:rPr>
                <w:sz w:val="24"/>
              </w:rPr>
              <w:t xml:space="preserve">П13780037486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Геленджик, ул. Крымская, д. 22, корп. 24, кв. 25</w:t>
            </w:r>
            <w:r/>
          </w:p>
        </w:tc>
        <w:tc>
          <w:tcPr>
            <w:tcBorders>
              <w:bottom w:val="none" w:color="000000" w:sz="4" w:space="0"/>
            </w:tcBorders>
            <w:tcW w:w="2299" w:type="dxa"/>
            <w:vAlign w:val="center"/>
            <w:textDirection w:val="lrTb"/>
            <w:noWrap w:val="false"/>
          </w:tcPr>
          <w:p>
            <w:pPr>
              <w:pStyle w:val="1231"/>
              <w:jc w:val="center"/>
            </w:pPr>
            <w:r>
              <w:rPr>
                <w:sz w:val="24"/>
              </w:rPr>
              <w:t xml:space="preserve">23:40:0404010:4127</w:t>
            </w:r>
            <w:r/>
          </w:p>
        </w:tc>
        <w:tc>
          <w:tcPr>
            <w:tcBorders>
              <w:bottom w:val="none" w:color="000000" w:sz="4" w:space="0"/>
            </w:tcBorders>
            <w:tcW w:w="1642" w:type="dxa"/>
            <w:vAlign w:val="center"/>
            <w:textDirection w:val="lrTb"/>
            <w:noWrap w:val="false"/>
          </w:tcPr>
          <w:p>
            <w:pPr>
              <w:pStyle w:val="1231"/>
              <w:jc w:val="center"/>
            </w:pPr>
            <w:r>
              <w:rPr>
                <w:sz w:val="24"/>
              </w:rPr>
              <w:t xml:space="preserve">П13240026041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402</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Даниловский, улица Дубининская, дом 59А, квартира 30907</w:t>
            </w:r>
            <w:r/>
          </w:p>
        </w:tc>
        <w:tc>
          <w:tcPr>
            <w:tcBorders>
              <w:bottom w:val="none" w:color="000000" w:sz="4" w:space="0"/>
            </w:tcBorders>
            <w:tcW w:w="2299" w:type="dxa"/>
            <w:vAlign w:val="center"/>
            <w:textDirection w:val="lrTb"/>
            <w:noWrap w:val="false"/>
          </w:tcPr>
          <w:p>
            <w:pPr>
              <w:pStyle w:val="1231"/>
              <w:jc w:val="center"/>
            </w:pPr>
            <w:r>
              <w:rPr>
                <w:sz w:val="24"/>
              </w:rPr>
              <w:t xml:space="preserve">77:05:0000000:13059</w:t>
            </w:r>
            <w:r/>
          </w:p>
        </w:tc>
        <w:tc>
          <w:tcPr>
            <w:tcBorders>
              <w:bottom w:val="none" w:color="000000" w:sz="4" w:space="0"/>
            </w:tcBorders>
            <w:tcW w:w="1642" w:type="dxa"/>
            <w:vAlign w:val="center"/>
            <w:textDirection w:val="lrTb"/>
            <w:noWrap w:val="false"/>
          </w:tcPr>
          <w:p>
            <w:pPr>
              <w:pStyle w:val="1231"/>
              <w:jc w:val="center"/>
            </w:pPr>
            <w:r>
              <w:rPr>
                <w:sz w:val="24"/>
              </w:rPr>
              <w:t xml:space="preserve">П13770089628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403</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85</w:t>
            </w:r>
            <w:r/>
          </w:p>
        </w:tc>
        <w:tc>
          <w:tcPr>
            <w:tcBorders>
              <w:bottom w:val="none" w:color="000000" w:sz="4" w:space="0"/>
            </w:tcBorders>
            <w:tcW w:w="2299" w:type="dxa"/>
            <w:vAlign w:val="center"/>
            <w:textDirection w:val="lrTb"/>
            <w:noWrap w:val="false"/>
          </w:tcPr>
          <w:p>
            <w:pPr>
              <w:pStyle w:val="1231"/>
              <w:jc w:val="center"/>
            </w:pPr>
            <w:r>
              <w:rPr>
                <w:sz w:val="24"/>
              </w:rPr>
              <w:t xml:space="preserve">23:49:0203017:4245</w:t>
            </w:r>
            <w:r/>
          </w:p>
        </w:tc>
        <w:tc>
          <w:tcPr>
            <w:tcBorders>
              <w:bottom w:val="none" w:color="000000" w:sz="4" w:space="0"/>
            </w:tcBorders>
            <w:tcW w:w="1642" w:type="dxa"/>
            <w:vAlign w:val="center"/>
            <w:textDirection w:val="lrTb"/>
            <w:noWrap w:val="false"/>
          </w:tcPr>
          <w:p>
            <w:pPr>
              <w:pStyle w:val="1231"/>
              <w:jc w:val="center"/>
            </w:pPr>
            <w:r>
              <w:rPr>
                <w:sz w:val="24"/>
              </w:rPr>
              <w:t xml:space="preserve">П13240026035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404</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87</w:t>
            </w:r>
            <w:r/>
          </w:p>
        </w:tc>
        <w:tc>
          <w:tcPr>
            <w:tcBorders>
              <w:bottom w:val="none" w:color="000000" w:sz="4" w:space="0"/>
            </w:tcBorders>
            <w:tcW w:w="2299" w:type="dxa"/>
            <w:vAlign w:val="center"/>
            <w:textDirection w:val="lrTb"/>
            <w:noWrap w:val="false"/>
          </w:tcPr>
          <w:p>
            <w:pPr>
              <w:pStyle w:val="1231"/>
              <w:jc w:val="center"/>
            </w:pPr>
            <w:r>
              <w:rPr>
                <w:sz w:val="24"/>
              </w:rPr>
              <w:t xml:space="preserve">23:49:0203017:4083</w:t>
            </w:r>
            <w:r/>
          </w:p>
        </w:tc>
        <w:tc>
          <w:tcPr>
            <w:tcBorders>
              <w:bottom w:val="none" w:color="000000" w:sz="4" w:space="0"/>
            </w:tcBorders>
            <w:tcW w:w="1642" w:type="dxa"/>
            <w:vAlign w:val="center"/>
            <w:textDirection w:val="lrTb"/>
            <w:noWrap w:val="false"/>
          </w:tcPr>
          <w:p>
            <w:pPr>
              <w:pStyle w:val="1231"/>
              <w:jc w:val="center"/>
            </w:pPr>
            <w:r>
              <w:rPr>
                <w:sz w:val="24"/>
              </w:rPr>
              <w:t xml:space="preserve">П13240026042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405</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88</w:t>
            </w:r>
            <w:r/>
          </w:p>
        </w:tc>
        <w:tc>
          <w:tcPr>
            <w:tcBorders>
              <w:bottom w:val="none" w:color="000000" w:sz="4" w:space="0"/>
            </w:tcBorders>
            <w:tcW w:w="2299" w:type="dxa"/>
            <w:vAlign w:val="center"/>
            <w:textDirection w:val="lrTb"/>
            <w:noWrap w:val="false"/>
          </w:tcPr>
          <w:p>
            <w:pPr>
              <w:pStyle w:val="1231"/>
              <w:jc w:val="center"/>
            </w:pPr>
            <w:r>
              <w:rPr>
                <w:sz w:val="24"/>
              </w:rPr>
              <w:t xml:space="preserve">23:49:0203017:4084</w:t>
            </w:r>
            <w:r/>
          </w:p>
        </w:tc>
        <w:tc>
          <w:tcPr>
            <w:tcBorders>
              <w:bottom w:val="none" w:color="000000" w:sz="4" w:space="0"/>
            </w:tcBorders>
            <w:tcW w:w="1642" w:type="dxa"/>
            <w:vAlign w:val="center"/>
            <w:textDirection w:val="lrTb"/>
            <w:noWrap w:val="false"/>
          </w:tcPr>
          <w:p>
            <w:pPr>
              <w:pStyle w:val="1231"/>
              <w:jc w:val="center"/>
            </w:pPr>
            <w:r>
              <w:rPr>
                <w:sz w:val="24"/>
              </w:rPr>
              <w:t xml:space="preserve">П13240026044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406</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Кондратенко Н.И., д. 8, кв. 27</w:t>
            </w:r>
            <w:r/>
          </w:p>
        </w:tc>
        <w:tc>
          <w:tcPr>
            <w:tcBorders>
              <w:bottom w:val="none" w:color="000000" w:sz="4" w:space="0"/>
            </w:tcBorders>
            <w:tcW w:w="2299" w:type="dxa"/>
            <w:vAlign w:val="center"/>
            <w:textDirection w:val="lrTb"/>
            <w:noWrap w:val="false"/>
          </w:tcPr>
          <w:p>
            <w:pPr>
              <w:pStyle w:val="1231"/>
              <w:jc w:val="center"/>
            </w:pPr>
            <w:r>
              <w:rPr>
                <w:sz w:val="24"/>
              </w:rPr>
              <w:t xml:space="preserve">23:43:0209008:2918</w:t>
            </w:r>
            <w:r/>
          </w:p>
        </w:tc>
        <w:tc>
          <w:tcPr>
            <w:tcBorders>
              <w:bottom w:val="none" w:color="000000" w:sz="4" w:space="0"/>
            </w:tcBorders>
            <w:tcW w:w="1642" w:type="dxa"/>
            <w:vAlign w:val="center"/>
            <w:textDirection w:val="lrTb"/>
            <w:noWrap w:val="false"/>
          </w:tcPr>
          <w:p>
            <w:pPr>
              <w:pStyle w:val="1231"/>
              <w:jc w:val="center"/>
            </w:pPr>
            <w:r>
              <w:rPr>
                <w:sz w:val="24"/>
              </w:rPr>
              <w:t xml:space="preserve">П13240026043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407</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82</w:t>
            </w:r>
            <w:r/>
          </w:p>
        </w:tc>
        <w:tc>
          <w:tcPr>
            <w:tcBorders>
              <w:bottom w:val="none" w:color="000000" w:sz="4" w:space="0"/>
            </w:tcBorders>
            <w:tcW w:w="2299" w:type="dxa"/>
            <w:vAlign w:val="center"/>
            <w:textDirection w:val="lrTb"/>
            <w:noWrap w:val="false"/>
          </w:tcPr>
          <w:p>
            <w:pPr>
              <w:pStyle w:val="1231"/>
              <w:jc w:val="center"/>
            </w:pPr>
            <w:r>
              <w:rPr>
                <w:sz w:val="24"/>
              </w:rPr>
              <w:t xml:space="preserve">23:49:0203017:4242</w:t>
            </w:r>
            <w:r/>
          </w:p>
        </w:tc>
        <w:tc>
          <w:tcPr>
            <w:tcBorders>
              <w:bottom w:val="none" w:color="000000" w:sz="4" w:space="0"/>
            </w:tcBorders>
            <w:tcW w:w="1642" w:type="dxa"/>
            <w:vAlign w:val="center"/>
            <w:textDirection w:val="lrTb"/>
            <w:noWrap w:val="false"/>
          </w:tcPr>
          <w:p>
            <w:pPr>
              <w:pStyle w:val="1231"/>
              <w:jc w:val="center"/>
            </w:pPr>
            <w:r>
              <w:rPr>
                <w:sz w:val="24"/>
              </w:rPr>
              <w:t xml:space="preserve">П13240026039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83</w:t>
            </w:r>
            <w:r/>
          </w:p>
        </w:tc>
        <w:tc>
          <w:tcPr>
            <w:tcBorders>
              <w:bottom w:val="none" w:color="000000" w:sz="4" w:space="0"/>
            </w:tcBorders>
            <w:tcW w:w="2299" w:type="dxa"/>
            <w:vAlign w:val="center"/>
            <w:textDirection w:val="lrTb"/>
            <w:noWrap w:val="false"/>
          </w:tcPr>
          <w:p>
            <w:pPr>
              <w:pStyle w:val="1231"/>
              <w:jc w:val="center"/>
            </w:pPr>
            <w:r>
              <w:rPr>
                <w:sz w:val="24"/>
              </w:rPr>
              <w:t xml:space="preserve">23:49:0203017:4243</w:t>
            </w:r>
            <w:r/>
          </w:p>
        </w:tc>
        <w:tc>
          <w:tcPr>
            <w:tcBorders>
              <w:bottom w:val="none" w:color="000000" w:sz="4" w:space="0"/>
            </w:tcBorders>
            <w:tcW w:w="1642" w:type="dxa"/>
            <w:vAlign w:val="center"/>
            <w:textDirection w:val="lrTb"/>
            <w:noWrap w:val="false"/>
          </w:tcPr>
          <w:p>
            <w:pPr>
              <w:pStyle w:val="1231"/>
              <w:jc w:val="center"/>
            </w:pPr>
            <w:r>
              <w:rPr>
                <w:sz w:val="24"/>
              </w:rPr>
              <w:t xml:space="preserve">П13240026038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409</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84</w:t>
            </w:r>
            <w:r/>
          </w:p>
        </w:tc>
        <w:tc>
          <w:tcPr>
            <w:tcBorders>
              <w:bottom w:val="none" w:color="000000" w:sz="4" w:space="0"/>
            </w:tcBorders>
            <w:tcW w:w="2299" w:type="dxa"/>
            <w:vAlign w:val="center"/>
            <w:textDirection w:val="lrTb"/>
            <w:noWrap w:val="false"/>
          </w:tcPr>
          <w:p>
            <w:pPr>
              <w:pStyle w:val="1231"/>
              <w:jc w:val="center"/>
            </w:pPr>
            <w:r>
              <w:rPr>
                <w:sz w:val="24"/>
              </w:rPr>
              <w:t xml:space="preserve">23:49:0203017:4244</w:t>
            </w:r>
            <w:r/>
          </w:p>
        </w:tc>
        <w:tc>
          <w:tcPr>
            <w:tcBorders>
              <w:bottom w:val="none" w:color="000000" w:sz="4" w:space="0"/>
            </w:tcBorders>
            <w:tcW w:w="1642" w:type="dxa"/>
            <w:vAlign w:val="center"/>
            <w:textDirection w:val="lrTb"/>
            <w:noWrap w:val="false"/>
          </w:tcPr>
          <w:p>
            <w:pPr>
              <w:pStyle w:val="1231"/>
              <w:jc w:val="center"/>
            </w:pPr>
            <w:r>
              <w:rPr>
                <w:sz w:val="24"/>
              </w:rPr>
              <w:t xml:space="preserve">П13240026037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409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410</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80</w:t>
            </w:r>
            <w:r/>
          </w:p>
        </w:tc>
        <w:tc>
          <w:tcPr>
            <w:tcBorders>
              <w:bottom w:val="none" w:color="000000" w:sz="4" w:space="0"/>
            </w:tcBorders>
            <w:tcW w:w="2299" w:type="dxa"/>
            <w:vAlign w:val="center"/>
            <w:textDirection w:val="lrTb"/>
            <w:noWrap w:val="false"/>
          </w:tcPr>
          <w:p>
            <w:pPr>
              <w:pStyle w:val="1231"/>
              <w:jc w:val="center"/>
            </w:pPr>
            <w:r>
              <w:rPr>
                <w:sz w:val="24"/>
              </w:rPr>
              <w:t xml:space="preserve">23:49:0203017:4240</w:t>
            </w:r>
            <w:r/>
          </w:p>
        </w:tc>
        <w:tc>
          <w:tcPr>
            <w:tcBorders>
              <w:bottom w:val="none" w:color="000000" w:sz="4" w:space="0"/>
            </w:tcBorders>
            <w:tcW w:w="1642" w:type="dxa"/>
            <w:vAlign w:val="center"/>
            <w:textDirection w:val="lrTb"/>
            <w:noWrap w:val="false"/>
          </w:tcPr>
          <w:p>
            <w:pPr>
              <w:pStyle w:val="1231"/>
              <w:jc w:val="center"/>
            </w:pPr>
            <w:r>
              <w:rPr>
                <w:sz w:val="24"/>
              </w:rPr>
              <w:t xml:space="preserve">П13240026036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411</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город-курорт Сочи, город Сочи, Центральный внутригородской район, ул. Цюрупы, д. 13Д, кв. 91</w:t>
            </w:r>
            <w:r/>
          </w:p>
        </w:tc>
        <w:tc>
          <w:tcPr>
            <w:tcBorders>
              <w:bottom w:val="none" w:color="000000" w:sz="4" w:space="0"/>
            </w:tcBorders>
            <w:tcW w:w="2299" w:type="dxa"/>
            <w:vAlign w:val="center"/>
            <w:textDirection w:val="lrTb"/>
            <w:noWrap w:val="false"/>
          </w:tcPr>
          <w:p>
            <w:pPr>
              <w:pStyle w:val="1231"/>
              <w:jc w:val="center"/>
            </w:pPr>
            <w:r>
              <w:rPr>
                <w:sz w:val="24"/>
              </w:rPr>
              <w:t xml:space="preserve">23:49:0203017:4087</w:t>
            </w:r>
            <w:r/>
          </w:p>
        </w:tc>
        <w:tc>
          <w:tcPr>
            <w:tcBorders>
              <w:bottom w:val="none" w:color="000000" w:sz="4" w:space="0"/>
            </w:tcBorders>
            <w:tcW w:w="1642" w:type="dxa"/>
            <w:vAlign w:val="center"/>
            <w:textDirection w:val="lrTb"/>
            <w:noWrap w:val="false"/>
          </w:tcPr>
          <w:p>
            <w:pPr>
              <w:pStyle w:val="1231"/>
              <w:jc w:val="center"/>
            </w:pPr>
            <w:r>
              <w:rPr>
                <w:sz w:val="24"/>
              </w:rPr>
              <w:t xml:space="preserve">П13240026034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Санкт-Петербург, Ушаковская набережная, дом 3, корпус 2, литера А, квартира 197</w:t>
            </w:r>
            <w:r/>
          </w:p>
        </w:tc>
        <w:tc>
          <w:tcPr>
            <w:tcBorders>
              <w:bottom w:val="none" w:color="000000" w:sz="4" w:space="0"/>
            </w:tcBorders>
            <w:tcW w:w="2299" w:type="dxa"/>
            <w:vAlign w:val="center"/>
            <w:textDirection w:val="lrTb"/>
            <w:noWrap w:val="false"/>
          </w:tcPr>
          <w:p>
            <w:pPr>
              <w:pStyle w:val="1231"/>
              <w:jc w:val="center"/>
            </w:pPr>
            <w:r>
              <w:rPr>
                <w:sz w:val="24"/>
              </w:rPr>
              <w:t xml:space="preserve">78:34:0004019:3479</w:t>
            </w:r>
            <w:r/>
          </w:p>
        </w:tc>
        <w:tc>
          <w:tcPr>
            <w:tcBorders>
              <w:bottom w:val="none" w:color="000000" w:sz="4" w:space="0"/>
            </w:tcBorders>
            <w:tcW w:w="1642" w:type="dxa"/>
            <w:vAlign w:val="center"/>
            <w:textDirection w:val="lrTb"/>
            <w:noWrap w:val="false"/>
          </w:tcPr>
          <w:p>
            <w:pPr>
              <w:pStyle w:val="1231"/>
              <w:jc w:val="center"/>
            </w:pPr>
            <w:r>
              <w:rPr>
                <w:sz w:val="24"/>
              </w:rPr>
              <w:t xml:space="preserve">П13780037475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Санкт-Петербург, Ушаковская набережная, дом 3, корпус 4, литера А, квартира 40</w:t>
            </w:r>
            <w:r/>
          </w:p>
        </w:tc>
        <w:tc>
          <w:tcPr>
            <w:tcBorders>
              <w:bottom w:val="none" w:color="000000" w:sz="4" w:space="0"/>
            </w:tcBorders>
            <w:tcW w:w="2299" w:type="dxa"/>
            <w:vAlign w:val="center"/>
            <w:textDirection w:val="lrTb"/>
            <w:noWrap w:val="false"/>
          </w:tcPr>
          <w:p>
            <w:pPr>
              <w:pStyle w:val="1231"/>
              <w:jc w:val="center"/>
            </w:pPr>
            <w:r>
              <w:rPr>
                <w:sz w:val="24"/>
              </w:rPr>
              <w:t xml:space="preserve">78:34:0004019:2434</w:t>
            </w:r>
            <w:r/>
          </w:p>
        </w:tc>
        <w:tc>
          <w:tcPr>
            <w:tcBorders>
              <w:bottom w:val="none" w:color="000000" w:sz="4" w:space="0"/>
            </w:tcBorders>
            <w:tcW w:w="1642" w:type="dxa"/>
            <w:vAlign w:val="center"/>
            <w:textDirection w:val="lrTb"/>
            <w:noWrap w:val="false"/>
          </w:tcPr>
          <w:p>
            <w:pPr>
              <w:pStyle w:val="1231"/>
              <w:jc w:val="center"/>
            </w:pPr>
            <w:r>
              <w:rPr>
                <w:sz w:val="24"/>
              </w:rPr>
              <w:t xml:space="preserve">П13780037474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Санкт-Петербург, внутригородское муниципальное образование Санкт-Петербурга муниципальный округ Чкаловское, Барочная улица, дом 6, строение 1, квартира 42</w:t>
            </w:r>
            <w:r/>
          </w:p>
        </w:tc>
        <w:tc>
          <w:tcPr>
            <w:tcBorders>
              <w:bottom w:val="none" w:color="000000" w:sz="4" w:space="0"/>
            </w:tcBorders>
            <w:tcW w:w="2299" w:type="dxa"/>
            <w:vAlign w:val="center"/>
            <w:textDirection w:val="lrTb"/>
            <w:noWrap w:val="false"/>
          </w:tcPr>
          <w:p>
            <w:pPr>
              <w:pStyle w:val="1231"/>
              <w:jc w:val="center"/>
            </w:pPr>
            <w:r>
              <w:rPr>
                <w:sz w:val="24"/>
              </w:rPr>
              <w:t xml:space="preserve">78:07:0003201:2879</w:t>
            </w:r>
            <w:r/>
          </w:p>
        </w:tc>
        <w:tc>
          <w:tcPr>
            <w:tcBorders>
              <w:bottom w:val="none" w:color="000000" w:sz="4" w:space="0"/>
            </w:tcBorders>
            <w:tcW w:w="1642" w:type="dxa"/>
            <w:vAlign w:val="center"/>
            <w:textDirection w:val="lrTb"/>
            <w:noWrap w:val="false"/>
          </w:tcPr>
          <w:p>
            <w:pPr>
              <w:pStyle w:val="1231"/>
              <w:jc w:val="center"/>
            </w:pPr>
            <w:r>
              <w:rPr>
                <w:sz w:val="24"/>
              </w:rPr>
              <w:t xml:space="preserve">П13780037465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414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415</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Челябинская область, г. Магнитогорск, ул. Белинского, д. 5</w:t>
            </w:r>
            <w:r/>
          </w:p>
        </w:tc>
        <w:tc>
          <w:tcPr>
            <w:tcW w:w="2299" w:type="dxa"/>
            <w:vAlign w:val="center"/>
            <w:textDirection w:val="lrTb"/>
            <w:noWrap w:val="false"/>
          </w:tcPr>
          <w:p>
            <w:pPr>
              <w:pStyle w:val="1231"/>
              <w:jc w:val="center"/>
            </w:pPr>
            <w:r>
              <w:rPr>
                <w:sz w:val="24"/>
              </w:rPr>
              <w:t xml:space="preserve">74:33:0126020:66</w:t>
            </w:r>
            <w:r/>
          </w:p>
        </w:tc>
        <w:tc>
          <w:tcPr>
            <w:tcW w:w="1642" w:type="dxa"/>
            <w:vAlign w:val="center"/>
            <w:textDirection w:val="lrTb"/>
            <w:noWrap w:val="false"/>
          </w:tcPr>
          <w:p>
            <w:pPr>
              <w:pStyle w:val="1231"/>
              <w:jc w:val="center"/>
            </w:pPr>
            <w:r>
              <w:rPr>
                <w:sz w:val="24"/>
              </w:rPr>
              <w:t xml:space="preserve">П11740016370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74:33:0126020:103</w:t>
            </w:r>
            <w:r/>
          </w:p>
        </w:tc>
        <w:tc>
          <w:tcPr>
            <w:tcBorders>
              <w:bottom w:val="none" w:color="000000" w:sz="4" w:space="0"/>
            </w:tcBorders>
            <w:tcW w:w="1642" w:type="dxa"/>
            <w:vAlign w:val="center"/>
            <w:textDirection w:val="lrTb"/>
            <w:noWrap w:val="false"/>
          </w:tcPr>
          <w:p>
            <w:pPr>
              <w:pStyle w:val="1231"/>
              <w:jc w:val="center"/>
            </w:pPr>
            <w:r>
              <w:rPr>
                <w:sz w:val="24"/>
              </w:rPr>
              <w:t xml:space="preserve">П12740023113</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415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416</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Ориентир жилой дом. Почтовый адрес ориентира: обл. Оренбургская, г. Оренбург, п. Ростоши, ул. Садовое Кольцо, 45</w:t>
            </w:r>
            <w:r/>
          </w:p>
        </w:tc>
        <w:tc>
          <w:tcPr>
            <w:tcW w:w="2299" w:type="dxa"/>
            <w:vAlign w:val="center"/>
            <w:textDirection w:val="lrTb"/>
            <w:noWrap w:val="false"/>
          </w:tcPr>
          <w:p>
            <w:pPr>
              <w:pStyle w:val="1231"/>
              <w:jc w:val="center"/>
            </w:pPr>
            <w:r>
              <w:rPr>
                <w:sz w:val="24"/>
              </w:rPr>
              <w:t xml:space="preserve">56:44:0201019:147</w:t>
            </w:r>
            <w:r/>
          </w:p>
        </w:tc>
        <w:tc>
          <w:tcPr>
            <w:tcW w:w="1642" w:type="dxa"/>
            <w:vAlign w:val="center"/>
            <w:textDirection w:val="lrTb"/>
            <w:noWrap w:val="false"/>
          </w:tcPr>
          <w:p>
            <w:pPr>
              <w:pStyle w:val="1231"/>
              <w:jc w:val="center"/>
            </w:pPr>
            <w:r>
              <w:rPr>
                <w:sz w:val="24"/>
              </w:rPr>
              <w:t xml:space="preserve">П11570027610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56:44:0201019:339</w:t>
            </w:r>
            <w:r/>
          </w:p>
        </w:tc>
        <w:tc>
          <w:tcPr>
            <w:tcBorders>
              <w:bottom w:val="none" w:color="000000" w:sz="4" w:space="0"/>
            </w:tcBorders>
            <w:tcW w:w="1642" w:type="dxa"/>
            <w:vAlign w:val="center"/>
            <w:textDirection w:val="lrTb"/>
            <w:noWrap w:val="false"/>
          </w:tcPr>
          <w:p>
            <w:pPr>
              <w:pStyle w:val="1231"/>
              <w:jc w:val="center"/>
            </w:pPr>
            <w:r>
              <w:rPr>
                <w:sz w:val="24"/>
              </w:rPr>
              <w:t xml:space="preserve">П12570017904</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417</w:t>
            </w:r>
            <w:r/>
          </w:p>
        </w:tc>
        <w:tc>
          <w:tcPr>
            <w:tcBorders>
              <w:bottom w:val="none" w:color="000000" w:sz="4" w:space="0"/>
            </w:tcBorders>
            <w:tcW w:w="3045" w:type="dxa"/>
            <w:vAlign w:val="center"/>
            <w:textDirection w:val="lrTb"/>
            <w:noWrap w:val="false"/>
          </w:tcPr>
          <w:p>
            <w:pPr>
              <w:pStyle w:val="1231"/>
            </w:pPr>
            <w:r>
              <w:rPr>
                <w:sz w:val="24"/>
              </w:rPr>
              <w:t xml:space="preserve">Машино-место</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улица Нижние Мневники, дом 12, машино-место 2387</w:t>
            </w:r>
            <w:r/>
          </w:p>
        </w:tc>
        <w:tc>
          <w:tcPr>
            <w:tcBorders>
              <w:bottom w:val="none" w:color="000000" w:sz="4" w:space="0"/>
            </w:tcBorders>
            <w:tcW w:w="2299" w:type="dxa"/>
            <w:vAlign w:val="center"/>
            <w:textDirection w:val="lrTb"/>
            <w:noWrap w:val="false"/>
          </w:tcPr>
          <w:p>
            <w:pPr>
              <w:pStyle w:val="1231"/>
              <w:jc w:val="center"/>
            </w:pPr>
            <w:r>
              <w:rPr>
                <w:sz w:val="24"/>
              </w:rPr>
              <w:t xml:space="preserve">77:08:0014001:45374</w:t>
            </w:r>
            <w:r/>
          </w:p>
        </w:tc>
        <w:tc>
          <w:tcPr>
            <w:tcBorders>
              <w:bottom w:val="none" w:color="000000" w:sz="4" w:space="0"/>
            </w:tcBorders>
            <w:tcW w:w="1642" w:type="dxa"/>
            <w:vAlign w:val="center"/>
            <w:textDirection w:val="lrTb"/>
            <w:noWrap w:val="false"/>
          </w:tcPr>
          <w:p>
            <w:pPr>
              <w:pStyle w:val="1231"/>
              <w:jc w:val="center"/>
            </w:pPr>
            <w:r>
              <w:rPr>
                <w:sz w:val="24"/>
              </w:rPr>
              <w:t xml:space="preserve">П13770089509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Мещанский, проспект Мира, дом 3, корпус 1, помещение 3/2</w:t>
            </w:r>
            <w:r/>
          </w:p>
        </w:tc>
        <w:tc>
          <w:tcPr>
            <w:tcBorders>
              <w:bottom w:val="none" w:color="000000" w:sz="4" w:space="0"/>
            </w:tcBorders>
            <w:tcW w:w="2299" w:type="dxa"/>
            <w:vAlign w:val="center"/>
            <w:textDirection w:val="lrTb"/>
            <w:noWrap w:val="false"/>
          </w:tcPr>
          <w:p>
            <w:pPr>
              <w:pStyle w:val="1231"/>
              <w:jc w:val="center"/>
            </w:pPr>
            <w:r>
              <w:rPr>
                <w:sz w:val="24"/>
              </w:rPr>
              <w:t xml:space="preserve">77:02:0023001:4278</w:t>
            </w:r>
            <w:r/>
          </w:p>
        </w:tc>
        <w:tc>
          <w:tcPr>
            <w:tcBorders>
              <w:bottom w:val="none" w:color="000000" w:sz="4" w:space="0"/>
            </w:tcBorders>
            <w:tcW w:w="1642" w:type="dxa"/>
            <w:vAlign w:val="center"/>
            <w:textDirection w:val="lrTb"/>
            <w:noWrap w:val="false"/>
          </w:tcPr>
          <w:p>
            <w:pPr>
              <w:pStyle w:val="1231"/>
              <w:jc w:val="center"/>
            </w:pPr>
            <w:r>
              <w:rPr>
                <w:sz w:val="24"/>
              </w:rPr>
              <w:t xml:space="preserve">П13770089648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419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Санкт-Петербург, муниципальный округ Большая Охта, проспект Энергетиков, дом 9, корпус 3, строение 1, квартира 490</w:t>
            </w:r>
            <w:r/>
          </w:p>
        </w:tc>
        <w:tc>
          <w:tcPr>
            <w:tcBorders>
              <w:bottom w:val="none" w:color="000000" w:sz="4" w:space="0"/>
            </w:tcBorders>
            <w:tcW w:w="2299" w:type="dxa"/>
            <w:vAlign w:val="center"/>
            <w:textDirection w:val="lrTb"/>
            <w:noWrap w:val="false"/>
          </w:tcPr>
          <w:p>
            <w:pPr>
              <w:pStyle w:val="1231"/>
              <w:jc w:val="center"/>
            </w:pPr>
            <w:r>
              <w:rPr>
                <w:sz w:val="24"/>
              </w:rPr>
              <w:t xml:space="preserve">78:11:0604601:3063</w:t>
            </w:r>
            <w:r/>
          </w:p>
        </w:tc>
        <w:tc>
          <w:tcPr>
            <w:tcBorders>
              <w:bottom w:val="none" w:color="000000" w:sz="4" w:space="0"/>
            </w:tcBorders>
            <w:tcW w:w="1642" w:type="dxa"/>
            <w:vAlign w:val="center"/>
            <w:textDirection w:val="lrTb"/>
            <w:noWrap w:val="false"/>
          </w:tcPr>
          <w:p>
            <w:pPr>
              <w:pStyle w:val="1231"/>
              <w:jc w:val="center"/>
            </w:pPr>
            <w:r>
              <w:rPr>
                <w:sz w:val="24"/>
              </w:rPr>
              <w:t xml:space="preserve">П13780037458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419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улица 2-я Черногрязская, дом 6, корпус 3, квартира 108</w:t>
            </w:r>
            <w:r/>
          </w:p>
        </w:tc>
        <w:tc>
          <w:tcPr>
            <w:tcBorders>
              <w:bottom w:val="none" w:color="000000" w:sz="4" w:space="0"/>
            </w:tcBorders>
            <w:tcW w:w="2299" w:type="dxa"/>
            <w:vAlign w:val="center"/>
            <w:textDirection w:val="lrTb"/>
            <w:noWrap w:val="false"/>
          </w:tcPr>
          <w:p>
            <w:pPr>
              <w:pStyle w:val="1231"/>
              <w:jc w:val="center"/>
            </w:pPr>
            <w:r>
              <w:rPr>
                <w:sz w:val="24"/>
              </w:rPr>
              <w:t xml:space="preserve">77:01:0004038:5882</w:t>
            </w:r>
            <w:r/>
          </w:p>
        </w:tc>
        <w:tc>
          <w:tcPr>
            <w:tcBorders>
              <w:bottom w:val="none" w:color="000000" w:sz="4" w:space="0"/>
            </w:tcBorders>
            <w:tcW w:w="1642" w:type="dxa"/>
            <w:vAlign w:val="center"/>
            <w:textDirection w:val="lrTb"/>
            <w:noWrap w:val="false"/>
          </w:tcPr>
          <w:p>
            <w:pPr>
              <w:pStyle w:val="1231"/>
              <w:jc w:val="center"/>
            </w:pPr>
            <w:r>
              <w:rPr>
                <w:sz w:val="24"/>
              </w:rPr>
              <w:t xml:space="preserve">П13770089621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Ростовская область, г. Ростов-на-Дону, пр-кт Соколова, д. 72, кв. 16</w:t>
            </w:r>
            <w:r/>
          </w:p>
        </w:tc>
        <w:tc>
          <w:tcPr>
            <w:tcBorders>
              <w:bottom w:val="none" w:color="000000" w:sz="4" w:space="0"/>
            </w:tcBorders>
            <w:tcW w:w="2299" w:type="dxa"/>
            <w:vAlign w:val="center"/>
            <w:textDirection w:val="lrTb"/>
            <w:noWrap w:val="false"/>
          </w:tcPr>
          <w:p>
            <w:pPr>
              <w:pStyle w:val="1231"/>
              <w:jc w:val="center"/>
            </w:pPr>
            <w:r>
              <w:rPr>
                <w:sz w:val="24"/>
              </w:rPr>
              <w:t xml:space="preserve">61:44:0040312:251</w:t>
            </w:r>
            <w:r/>
          </w:p>
        </w:tc>
        <w:tc>
          <w:tcPr>
            <w:tcBorders>
              <w:bottom w:val="none" w:color="000000" w:sz="4" w:space="0"/>
            </w:tcBorders>
            <w:tcW w:w="1642" w:type="dxa"/>
            <w:vAlign w:val="center"/>
            <w:textDirection w:val="lrTb"/>
            <w:noWrap w:val="false"/>
          </w:tcPr>
          <w:p>
            <w:pPr>
              <w:pStyle w:val="1231"/>
              <w:jc w:val="center"/>
            </w:pPr>
            <w:r>
              <w:rPr>
                <w:sz w:val="24"/>
              </w:rPr>
              <w:t xml:space="preserve">П13610063723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Ростовская область, городской округ "Город Ростов-на-Дону", город Ростов-на-Дону, улица Максима Горького, дом 256, кв. 185</w:t>
            </w:r>
            <w:r/>
          </w:p>
        </w:tc>
        <w:tc>
          <w:tcPr>
            <w:tcBorders>
              <w:bottom w:val="none" w:color="000000" w:sz="4" w:space="0"/>
            </w:tcBorders>
            <w:tcW w:w="2299" w:type="dxa"/>
            <w:vAlign w:val="center"/>
            <w:textDirection w:val="lrTb"/>
            <w:noWrap w:val="false"/>
          </w:tcPr>
          <w:p>
            <w:pPr>
              <w:pStyle w:val="1231"/>
              <w:jc w:val="center"/>
            </w:pPr>
            <w:r>
              <w:rPr>
                <w:sz w:val="24"/>
              </w:rPr>
              <w:t xml:space="preserve">61:44:0040440:793</w:t>
            </w:r>
            <w:r/>
          </w:p>
        </w:tc>
        <w:tc>
          <w:tcPr>
            <w:tcBorders>
              <w:bottom w:val="none" w:color="000000" w:sz="4" w:space="0"/>
            </w:tcBorders>
            <w:tcW w:w="1642" w:type="dxa"/>
            <w:vAlign w:val="center"/>
            <w:textDirection w:val="lrTb"/>
            <w:noWrap w:val="false"/>
          </w:tcPr>
          <w:p>
            <w:pPr>
              <w:pStyle w:val="1231"/>
              <w:jc w:val="center"/>
            </w:pPr>
            <w:r>
              <w:rPr>
                <w:sz w:val="24"/>
              </w:rPr>
              <w:t xml:space="preserve">П13610063716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Ростовская область, городской округ город Ростов-на-Дону, город Ростов-на-Дону, улица Левобережная, дом 6/1, строение 1, кв. 150</w:t>
            </w:r>
            <w:r/>
          </w:p>
        </w:tc>
        <w:tc>
          <w:tcPr>
            <w:tcBorders>
              <w:bottom w:val="none" w:color="000000" w:sz="4" w:space="0"/>
            </w:tcBorders>
            <w:tcW w:w="2299" w:type="dxa"/>
            <w:vAlign w:val="center"/>
            <w:textDirection w:val="lrTb"/>
            <w:noWrap w:val="false"/>
          </w:tcPr>
          <w:p>
            <w:pPr>
              <w:pStyle w:val="1231"/>
              <w:jc w:val="center"/>
            </w:pPr>
            <w:r>
              <w:rPr>
                <w:sz w:val="24"/>
              </w:rPr>
              <w:t xml:space="preserve">61:44:0041308:1286</w:t>
            </w:r>
            <w:r/>
          </w:p>
        </w:tc>
        <w:tc>
          <w:tcPr>
            <w:tcBorders>
              <w:bottom w:val="none" w:color="000000" w:sz="4" w:space="0"/>
            </w:tcBorders>
            <w:tcW w:w="1642" w:type="dxa"/>
            <w:vAlign w:val="center"/>
            <w:textDirection w:val="lrTb"/>
            <w:noWrap w:val="false"/>
          </w:tcPr>
          <w:p>
            <w:pPr>
              <w:pStyle w:val="1231"/>
              <w:jc w:val="center"/>
            </w:pPr>
            <w:r>
              <w:rPr>
                <w:sz w:val="24"/>
              </w:rPr>
              <w:t xml:space="preserve">П13610063712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Ростовская область, г. Ростов-на-Дону, Ленинский район, ул. Береговая, 6, кв. N 493</w:t>
            </w:r>
            <w:r/>
          </w:p>
        </w:tc>
        <w:tc>
          <w:tcPr>
            <w:tcBorders>
              <w:bottom w:val="none" w:color="000000" w:sz="4" w:space="0"/>
            </w:tcBorders>
            <w:tcW w:w="2299" w:type="dxa"/>
            <w:vAlign w:val="center"/>
            <w:textDirection w:val="lrTb"/>
            <w:noWrap w:val="false"/>
          </w:tcPr>
          <w:p>
            <w:pPr>
              <w:pStyle w:val="1231"/>
              <w:jc w:val="center"/>
            </w:pPr>
            <w:r>
              <w:rPr>
                <w:sz w:val="24"/>
              </w:rPr>
              <w:t xml:space="preserve">61:44:0051012:1013</w:t>
            </w:r>
            <w:r/>
          </w:p>
        </w:tc>
        <w:tc>
          <w:tcPr>
            <w:tcBorders>
              <w:bottom w:val="none" w:color="000000" w:sz="4" w:space="0"/>
            </w:tcBorders>
            <w:tcW w:w="1642" w:type="dxa"/>
            <w:vAlign w:val="center"/>
            <w:textDirection w:val="lrTb"/>
            <w:noWrap w:val="false"/>
          </w:tcPr>
          <w:p>
            <w:pPr>
              <w:pStyle w:val="1231"/>
              <w:jc w:val="center"/>
            </w:pPr>
            <w:r>
              <w:rPr>
                <w:sz w:val="24"/>
              </w:rPr>
              <w:t xml:space="preserve">П13610063718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Ростовская область, г. Ростов-на-Дону, Ленинский район, ул. Береговая, 6, кв. N 986</w:t>
            </w:r>
            <w:r/>
          </w:p>
        </w:tc>
        <w:tc>
          <w:tcPr>
            <w:tcBorders>
              <w:bottom w:val="none" w:color="000000" w:sz="4" w:space="0"/>
            </w:tcBorders>
            <w:tcW w:w="2299" w:type="dxa"/>
            <w:vAlign w:val="center"/>
            <w:textDirection w:val="lrTb"/>
            <w:noWrap w:val="false"/>
          </w:tcPr>
          <w:p>
            <w:pPr>
              <w:pStyle w:val="1231"/>
              <w:jc w:val="center"/>
            </w:pPr>
            <w:r>
              <w:rPr>
                <w:sz w:val="24"/>
              </w:rPr>
              <w:t xml:space="preserve">61:44:0051012:543</w:t>
            </w:r>
            <w:r/>
          </w:p>
        </w:tc>
        <w:tc>
          <w:tcPr>
            <w:tcBorders>
              <w:bottom w:val="none" w:color="000000" w:sz="4" w:space="0"/>
            </w:tcBorders>
            <w:tcW w:w="1642" w:type="dxa"/>
            <w:vAlign w:val="center"/>
            <w:textDirection w:val="lrTb"/>
            <w:noWrap w:val="false"/>
          </w:tcPr>
          <w:p>
            <w:pPr>
              <w:pStyle w:val="1231"/>
              <w:jc w:val="center"/>
            </w:pPr>
            <w:r>
              <w:rPr>
                <w:sz w:val="24"/>
              </w:rPr>
              <w:t xml:space="preserve">П13610063717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425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426</w:t>
            </w:r>
            <w:r/>
          </w:p>
        </w:tc>
        <w:tc>
          <w:tcPr>
            <w:tcW w:w="3045" w:type="dxa"/>
            <w:vAlign w:val="center"/>
            <w:textDirection w:val="lrTb"/>
            <w:noWrap w:val="false"/>
          </w:tcPr>
          <w:p>
            <w:pPr>
              <w:pStyle w:val="1231"/>
            </w:pPr>
            <w:r>
              <w:rPr>
                <w:sz w:val="24"/>
              </w:rPr>
              <w:t xml:space="preserve">Земельный участок с расположенным на нем объектом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Ростовская область, Азовский район, с. Пешково, ул. Южная</w:t>
            </w:r>
            <w:r/>
          </w:p>
        </w:tc>
        <w:tc>
          <w:tcPr>
            <w:tcW w:w="2299" w:type="dxa"/>
            <w:vAlign w:val="center"/>
            <w:textDirection w:val="lrTb"/>
            <w:noWrap w:val="false"/>
          </w:tcPr>
          <w:p>
            <w:pPr>
              <w:pStyle w:val="1231"/>
              <w:jc w:val="center"/>
            </w:pPr>
            <w:r>
              <w:rPr>
                <w:sz w:val="24"/>
              </w:rPr>
              <w:t xml:space="preserve">61:01:0140101:7984</w:t>
            </w:r>
            <w:r/>
          </w:p>
        </w:tc>
        <w:tc>
          <w:tcPr>
            <w:tcW w:w="1642" w:type="dxa"/>
            <w:vAlign w:val="center"/>
            <w:textDirection w:val="lrTb"/>
            <w:noWrap w:val="false"/>
          </w:tcPr>
          <w:p>
            <w:pPr>
              <w:pStyle w:val="1231"/>
              <w:jc w:val="center"/>
            </w:pPr>
            <w:r>
              <w:rPr>
                <w:sz w:val="24"/>
              </w:rPr>
              <w:t xml:space="preserve">П11610028430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61:01:0140101:6902</w:t>
            </w:r>
            <w:r/>
          </w:p>
        </w:tc>
        <w:tc>
          <w:tcPr>
            <w:tcBorders>
              <w:bottom w:val="none" w:color="000000" w:sz="4" w:space="0"/>
            </w:tcBorders>
            <w:tcW w:w="1642" w:type="dxa"/>
            <w:vAlign w:val="center"/>
            <w:textDirection w:val="lrTb"/>
            <w:noWrap w:val="false"/>
          </w:tcPr>
          <w:p>
            <w:pPr>
              <w:pStyle w:val="1231"/>
              <w:jc w:val="center"/>
            </w:pPr>
            <w:r>
              <w:rPr>
                <w:sz w:val="24"/>
              </w:rPr>
              <w:t xml:space="preserve">П12610101238</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Обручевский, проспект Ленинский, дом 111, корпус 1, квартира 269</w:t>
            </w:r>
            <w:r/>
          </w:p>
        </w:tc>
        <w:tc>
          <w:tcPr>
            <w:tcBorders>
              <w:bottom w:val="none" w:color="000000" w:sz="4" w:space="0"/>
            </w:tcBorders>
            <w:tcW w:w="2299" w:type="dxa"/>
            <w:vAlign w:val="center"/>
            <w:textDirection w:val="lrTb"/>
            <w:noWrap w:val="false"/>
          </w:tcPr>
          <w:p>
            <w:pPr>
              <w:pStyle w:val="1231"/>
              <w:jc w:val="center"/>
            </w:pPr>
            <w:r>
              <w:rPr>
                <w:sz w:val="24"/>
              </w:rPr>
              <w:t xml:space="preserve">77:06:0006001:9524</w:t>
            </w:r>
            <w:r/>
          </w:p>
        </w:tc>
        <w:tc>
          <w:tcPr>
            <w:tcBorders>
              <w:bottom w:val="none" w:color="000000" w:sz="4" w:space="0"/>
            </w:tcBorders>
            <w:tcW w:w="1642" w:type="dxa"/>
            <w:vAlign w:val="center"/>
            <w:textDirection w:val="lrTb"/>
            <w:noWrap w:val="false"/>
          </w:tcPr>
          <w:p>
            <w:pPr>
              <w:pStyle w:val="1231"/>
              <w:jc w:val="center"/>
            </w:pPr>
            <w:r>
              <w:rPr>
                <w:sz w:val="24"/>
              </w:rPr>
              <w:t xml:space="preserve">П13770089676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Обручевский, проспект Ленинский, дом 111, корпус 1, квартира 5</w:t>
            </w:r>
            <w:r/>
          </w:p>
        </w:tc>
        <w:tc>
          <w:tcPr>
            <w:tcBorders>
              <w:bottom w:val="none" w:color="000000" w:sz="4" w:space="0"/>
            </w:tcBorders>
            <w:tcW w:w="2299" w:type="dxa"/>
            <w:vAlign w:val="center"/>
            <w:textDirection w:val="lrTb"/>
            <w:noWrap w:val="false"/>
          </w:tcPr>
          <w:p>
            <w:pPr>
              <w:pStyle w:val="1231"/>
              <w:jc w:val="center"/>
            </w:pPr>
            <w:r>
              <w:rPr>
                <w:sz w:val="24"/>
              </w:rPr>
              <w:t xml:space="preserve">77:06:0006001:11556</w:t>
            </w:r>
            <w:r/>
          </w:p>
        </w:tc>
        <w:tc>
          <w:tcPr>
            <w:tcBorders>
              <w:bottom w:val="none" w:color="000000" w:sz="4" w:space="0"/>
            </w:tcBorders>
            <w:tcW w:w="1642" w:type="dxa"/>
            <w:vAlign w:val="center"/>
            <w:textDirection w:val="lrTb"/>
            <w:noWrap w:val="false"/>
          </w:tcPr>
          <w:p>
            <w:pPr>
              <w:pStyle w:val="1231"/>
              <w:jc w:val="center"/>
            </w:pPr>
            <w:r>
              <w:rPr>
                <w:sz w:val="24"/>
              </w:rPr>
              <w:t xml:space="preserve">П13770089675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429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Обручевский, проспект Ленинский, дом 111, корпус 1, квартира 372</w:t>
            </w:r>
            <w:r/>
          </w:p>
        </w:tc>
        <w:tc>
          <w:tcPr>
            <w:tcBorders>
              <w:bottom w:val="none" w:color="000000" w:sz="4" w:space="0"/>
            </w:tcBorders>
            <w:tcW w:w="2299" w:type="dxa"/>
            <w:vAlign w:val="center"/>
            <w:textDirection w:val="lrTb"/>
            <w:noWrap w:val="false"/>
          </w:tcPr>
          <w:p>
            <w:pPr>
              <w:pStyle w:val="1231"/>
              <w:jc w:val="center"/>
            </w:pPr>
            <w:r>
              <w:rPr>
                <w:sz w:val="24"/>
              </w:rPr>
              <w:t xml:space="preserve">77:05:0001009:8456</w:t>
            </w:r>
            <w:r/>
          </w:p>
        </w:tc>
        <w:tc>
          <w:tcPr>
            <w:tcBorders>
              <w:bottom w:val="none" w:color="000000" w:sz="4" w:space="0"/>
            </w:tcBorders>
            <w:tcW w:w="1642" w:type="dxa"/>
            <w:vAlign w:val="center"/>
            <w:textDirection w:val="lrTb"/>
            <w:noWrap w:val="false"/>
          </w:tcPr>
          <w:p>
            <w:pPr>
              <w:pStyle w:val="1231"/>
              <w:jc w:val="center"/>
            </w:pPr>
            <w:r>
              <w:rPr>
                <w:sz w:val="24"/>
              </w:rPr>
              <w:t xml:space="preserve">П13770089677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429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набережная Шелепихинская, дом 42, корпус 2, квартира 185</w:t>
            </w:r>
            <w:r/>
          </w:p>
        </w:tc>
        <w:tc>
          <w:tcPr>
            <w:tcBorders>
              <w:bottom w:val="none" w:color="000000" w:sz="4" w:space="0"/>
            </w:tcBorders>
            <w:tcW w:w="2299" w:type="dxa"/>
            <w:vAlign w:val="center"/>
            <w:textDirection w:val="lrTb"/>
            <w:noWrap w:val="false"/>
          </w:tcPr>
          <w:p>
            <w:pPr>
              <w:pStyle w:val="1231"/>
              <w:jc w:val="center"/>
            </w:pPr>
            <w:r>
              <w:rPr>
                <w:sz w:val="24"/>
              </w:rPr>
              <w:t xml:space="preserve">77:08:0012003:2404</w:t>
            </w:r>
            <w:r/>
          </w:p>
        </w:tc>
        <w:tc>
          <w:tcPr>
            <w:tcBorders>
              <w:bottom w:val="none" w:color="000000" w:sz="4" w:space="0"/>
            </w:tcBorders>
            <w:tcW w:w="1642" w:type="dxa"/>
            <w:vAlign w:val="center"/>
            <w:textDirection w:val="lrTb"/>
            <w:noWrap w:val="false"/>
          </w:tcPr>
          <w:p>
            <w:pPr>
              <w:pStyle w:val="1231"/>
              <w:jc w:val="center"/>
            </w:pPr>
            <w:r>
              <w:rPr>
                <w:sz w:val="24"/>
              </w:rPr>
              <w:t xml:space="preserve">П13770089680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Хорошево-Мневники, набережная Шелепихинская, дом 34, корпус 2, квартира 750</w:t>
            </w:r>
            <w:r/>
          </w:p>
        </w:tc>
        <w:tc>
          <w:tcPr>
            <w:tcBorders>
              <w:bottom w:val="none" w:color="000000" w:sz="4" w:space="0"/>
            </w:tcBorders>
            <w:tcW w:w="2299" w:type="dxa"/>
            <w:vAlign w:val="center"/>
            <w:textDirection w:val="lrTb"/>
            <w:noWrap w:val="false"/>
          </w:tcPr>
          <w:p>
            <w:pPr>
              <w:pStyle w:val="1231"/>
              <w:jc w:val="center"/>
            </w:pPr>
            <w:r>
              <w:rPr>
                <w:sz w:val="24"/>
              </w:rPr>
              <w:t xml:space="preserve">77:08:0012005:5598</w:t>
            </w:r>
            <w:r/>
          </w:p>
        </w:tc>
        <w:tc>
          <w:tcPr>
            <w:tcBorders>
              <w:bottom w:val="none" w:color="000000" w:sz="4" w:space="0"/>
            </w:tcBorders>
            <w:tcW w:w="1642" w:type="dxa"/>
            <w:vAlign w:val="center"/>
            <w:textDirection w:val="lrTb"/>
            <w:noWrap w:val="false"/>
          </w:tcPr>
          <w:p>
            <w:pPr>
              <w:pStyle w:val="1231"/>
              <w:jc w:val="center"/>
            </w:pPr>
            <w:r>
              <w:rPr>
                <w:sz w:val="24"/>
              </w:rPr>
              <w:t xml:space="preserve">П13770089673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Санкт-Петербург, г. Петергоф, ул. Аврова, д. 5, корп. 1, литера А, кв. 1</w:t>
            </w:r>
            <w:r/>
          </w:p>
        </w:tc>
        <w:tc>
          <w:tcPr>
            <w:tcBorders>
              <w:bottom w:val="none" w:color="000000" w:sz="4" w:space="0"/>
            </w:tcBorders>
            <w:tcW w:w="2299" w:type="dxa"/>
            <w:vAlign w:val="center"/>
            <w:textDirection w:val="lrTb"/>
            <w:noWrap w:val="false"/>
          </w:tcPr>
          <w:p>
            <w:pPr>
              <w:pStyle w:val="1231"/>
              <w:jc w:val="center"/>
            </w:pPr>
            <w:r>
              <w:rPr>
                <w:sz w:val="24"/>
              </w:rPr>
              <w:t xml:space="preserve">78:40:0019230:3038</w:t>
            </w:r>
            <w:r/>
          </w:p>
        </w:tc>
        <w:tc>
          <w:tcPr>
            <w:tcBorders>
              <w:bottom w:val="none" w:color="000000" w:sz="4" w:space="0"/>
            </w:tcBorders>
            <w:tcW w:w="1642" w:type="dxa"/>
            <w:vAlign w:val="center"/>
            <w:textDirection w:val="lrTb"/>
            <w:noWrap w:val="false"/>
          </w:tcPr>
          <w:p>
            <w:pPr>
              <w:pStyle w:val="1231"/>
              <w:jc w:val="center"/>
            </w:pPr>
            <w:r>
              <w:rPr>
                <w:sz w:val="24"/>
              </w:rPr>
              <w:t xml:space="preserve">П13780037469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Раменки, улица Мосфильмовская, дом 88, корпус 2, квартира 454</w:t>
            </w:r>
            <w:r/>
          </w:p>
        </w:tc>
        <w:tc>
          <w:tcPr>
            <w:tcBorders>
              <w:bottom w:val="none" w:color="000000" w:sz="4" w:space="0"/>
            </w:tcBorders>
            <w:tcW w:w="2299" w:type="dxa"/>
            <w:vAlign w:val="center"/>
            <w:textDirection w:val="lrTb"/>
            <w:noWrap w:val="false"/>
          </w:tcPr>
          <w:p>
            <w:pPr>
              <w:pStyle w:val="1231"/>
              <w:jc w:val="center"/>
            </w:pPr>
            <w:r>
              <w:rPr>
                <w:sz w:val="24"/>
              </w:rPr>
              <w:t xml:space="preserve">77:07:0013003:15763</w:t>
            </w:r>
            <w:r/>
          </w:p>
        </w:tc>
        <w:tc>
          <w:tcPr>
            <w:tcBorders>
              <w:bottom w:val="none" w:color="000000" w:sz="4" w:space="0"/>
            </w:tcBorders>
            <w:tcW w:w="1642" w:type="dxa"/>
            <w:vAlign w:val="center"/>
            <w:textDirection w:val="lrTb"/>
            <w:noWrap w:val="false"/>
          </w:tcPr>
          <w:p>
            <w:pPr>
              <w:pStyle w:val="1231"/>
              <w:jc w:val="center"/>
            </w:pPr>
            <w:r>
              <w:rPr>
                <w:sz w:val="24"/>
              </w:rPr>
              <w:t xml:space="preserve">П13770089661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433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434</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обл. Московская, р-н Одинцовский, с/о Горский, п. Горки-2, уч. 35, ДПК "Сосны-15"</w:t>
            </w:r>
            <w:r/>
          </w:p>
        </w:tc>
        <w:tc>
          <w:tcPr>
            <w:tcW w:w="2299" w:type="dxa"/>
            <w:vAlign w:val="center"/>
            <w:textDirection w:val="lrTb"/>
            <w:noWrap w:val="false"/>
          </w:tcPr>
          <w:p>
            <w:pPr>
              <w:pStyle w:val="1231"/>
              <w:jc w:val="center"/>
            </w:pPr>
            <w:r>
              <w:rPr>
                <w:sz w:val="24"/>
              </w:rPr>
              <w:t xml:space="preserve">50:20:0040648:492</w:t>
            </w:r>
            <w:r/>
          </w:p>
        </w:tc>
        <w:tc>
          <w:tcPr>
            <w:tcW w:w="1642" w:type="dxa"/>
            <w:vAlign w:val="center"/>
            <w:textDirection w:val="lrTb"/>
            <w:noWrap w:val="false"/>
          </w:tcPr>
          <w:p>
            <w:pPr>
              <w:pStyle w:val="1231"/>
              <w:jc w:val="center"/>
            </w:pPr>
            <w:r>
              <w:rPr>
                <w:sz w:val="24"/>
              </w:rPr>
              <w:t xml:space="preserve">П11510049130</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rPr/>
        <w:tc>
          <w:tcPr>
            <w:tcBorders>
              <w:bottom w:val="none" w:color="000000" w:sz="4" w:space="0"/>
            </w:tcBorders>
            <w:vMerge w:val="continue"/>
            <w:textDirection w:val="lrTb"/>
            <w:noWrap w:val="false"/>
          </w:tcPr>
          <w:p>
            <w:r/>
            <w:r/>
          </w:p>
        </w:tc>
        <w:tc>
          <w:tcPr>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W w:w="2299" w:type="dxa"/>
            <w:vAlign w:val="center"/>
            <w:textDirection w:val="lrTb"/>
            <w:noWrap w:val="false"/>
          </w:tcPr>
          <w:p>
            <w:pPr>
              <w:pStyle w:val="1231"/>
              <w:jc w:val="center"/>
            </w:pPr>
            <w:r>
              <w:rPr>
                <w:sz w:val="24"/>
              </w:rPr>
              <w:t xml:space="preserve">50:20:0040636:8243</w:t>
            </w:r>
            <w:r/>
          </w:p>
        </w:tc>
        <w:tc>
          <w:tcPr>
            <w:tcW w:w="1642" w:type="dxa"/>
            <w:vAlign w:val="center"/>
            <w:textDirection w:val="lrTb"/>
            <w:noWrap w:val="false"/>
          </w:tcPr>
          <w:p>
            <w:pPr>
              <w:pStyle w:val="1231"/>
              <w:jc w:val="center"/>
            </w:pPr>
            <w:r>
              <w:rPr>
                <w:sz w:val="24"/>
              </w:rPr>
              <w:t xml:space="preserve">П12510084981</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Гостевой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50:20:0040702:3031</w:t>
            </w:r>
            <w:r/>
          </w:p>
        </w:tc>
        <w:tc>
          <w:tcPr>
            <w:tcBorders>
              <w:bottom w:val="none" w:color="000000" w:sz="4" w:space="0"/>
            </w:tcBorders>
            <w:tcW w:w="1642" w:type="dxa"/>
            <w:vAlign w:val="center"/>
            <w:textDirection w:val="lrTb"/>
            <w:noWrap w:val="false"/>
          </w:tcPr>
          <w:p>
            <w:pPr>
              <w:pStyle w:val="1231"/>
              <w:jc w:val="center"/>
            </w:pPr>
            <w:r>
              <w:rPr>
                <w:sz w:val="24"/>
              </w:rPr>
              <w:t xml:space="preserve">П12510084980</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Очаково-Матвеевское, улица Нежинская, дом 14, корпус 9, квартира 1</w:t>
            </w:r>
            <w:r/>
          </w:p>
        </w:tc>
        <w:tc>
          <w:tcPr>
            <w:tcBorders>
              <w:bottom w:val="none" w:color="000000" w:sz="4" w:space="0"/>
            </w:tcBorders>
            <w:tcW w:w="2299" w:type="dxa"/>
            <w:vAlign w:val="center"/>
            <w:textDirection w:val="lrTb"/>
            <w:noWrap w:val="false"/>
          </w:tcPr>
          <w:p>
            <w:pPr>
              <w:pStyle w:val="1231"/>
              <w:jc w:val="center"/>
            </w:pPr>
            <w:r>
              <w:rPr>
                <w:sz w:val="24"/>
              </w:rPr>
              <w:t xml:space="preserve">77:07:0012009:2850</w:t>
            </w:r>
            <w:r/>
          </w:p>
        </w:tc>
        <w:tc>
          <w:tcPr>
            <w:tcBorders>
              <w:bottom w:val="none" w:color="000000" w:sz="4" w:space="0"/>
            </w:tcBorders>
            <w:tcW w:w="1642" w:type="dxa"/>
            <w:vAlign w:val="center"/>
            <w:textDirection w:val="lrTb"/>
            <w:noWrap w:val="false"/>
          </w:tcPr>
          <w:p>
            <w:pPr>
              <w:pStyle w:val="1231"/>
              <w:jc w:val="center"/>
            </w:pPr>
            <w:r>
              <w:rPr>
                <w:sz w:val="24"/>
              </w:rPr>
              <w:t xml:space="preserve">П13770089655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Очаково-Матвеевское, улица Нежинская, дом 14, корпус 9, квартира 2</w:t>
            </w:r>
            <w:r/>
          </w:p>
        </w:tc>
        <w:tc>
          <w:tcPr>
            <w:tcBorders>
              <w:bottom w:val="none" w:color="000000" w:sz="4" w:space="0"/>
            </w:tcBorders>
            <w:tcW w:w="2299" w:type="dxa"/>
            <w:vAlign w:val="center"/>
            <w:textDirection w:val="lrTb"/>
            <w:noWrap w:val="false"/>
          </w:tcPr>
          <w:p>
            <w:pPr>
              <w:pStyle w:val="1231"/>
              <w:jc w:val="center"/>
            </w:pPr>
            <w:r>
              <w:rPr>
                <w:sz w:val="24"/>
              </w:rPr>
              <w:t xml:space="preserve">77:07:0012009:2851</w:t>
            </w:r>
            <w:r/>
          </w:p>
        </w:tc>
        <w:tc>
          <w:tcPr>
            <w:tcBorders>
              <w:bottom w:val="none" w:color="000000" w:sz="4" w:space="0"/>
            </w:tcBorders>
            <w:tcW w:w="1642" w:type="dxa"/>
            <w:vAlign w:val="center"/>
            <w:textDirection w:val="lrTb"/>
            <w:noWrap w:val="false"/>
          </w:tcPr>
          <w:p>
            <w:pPr>
              <w:pStyle w:val="1231"/>
              <w:jc w:val="center"/>
            </w:pPr>
            <w:r>
              <w:rPr>
                <w:sz w:val="24"/>
              </w:rPr>
              <w:t xml:space="preserve">П13770089671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436 введен </w:t>
            </w:r>
            <w:r>
              <w:rPr>
                <w:sz w:val="24"/>
              </w:rPr>
              <w:t xml:space="preserve">распоряжением</w:t>
            </w:r>
            <w:r>
              <w:rPr>
                <w:sz w:val="24"/>
              </w:rPr>
              <w:t xml:space="preserve"> Росимущества от 06.08.2026 N 1897-р)</w:t>
            </w:r>
            <w:r/>
          </w:p>
        </w:tc>
      </w:tr>
      <w:tr>
        <w:tblPrEx/>
        <w:trPr/>
        <w:tc>
          <w:tcPr>
            <w:tcBorders>
              <w:bottom w:val="none" w:color="000000" w:sz="4" w:space="0"/>
            </w:tcBorders>
            <w:tcW w:w="567" w:type="dxa"/>
            <w:vAlign w:val="center"/>
            <w:vMerge w:val="restart"/>
            <w:textDirection w:val="lrTb"/>
            <w:noWrap w:val="false"/>
          </w:tcPr>
          <w:p>
            <w:pPr>
              <w:pStyle w:val="1231"/>
              <w:jc w:val="center"/>
            </w:pPr>
            <w:r>
              <w:rPr>
                <w:sz w:val="24"/>
              </w:rPr>
              <w:t xml:space="preserve">437</w:t>
            </w:r>
            <w:r/>
          </w:p>
        </w:tc>
        <w:tc>
          <w:tcPr>
            <w:tcW w:w="3045" w:type="dxa"/>
            <w:vAlign w:val="center"/>
            <w:textDirection w:val="lrTb"/>
            <w:noWrap w:val="false"/>
          </w:tcPr>
          <w:p>
            <w:pPr>
              <w:pStyle w:val="1231"/>
            </w:pPr>
            <w:r>
              <w:rPr>
                <w:sz w:val="24"/>
              </w:rPr>
              <w:t xml:space="preserve">Земельный участок с расположенными на нем объектами недвижимого имущества</w:t>
            </w:r>
            <w:r/>
          </w:p>
        </w:tc>
        <w:tc>
          <w:tcPr>
            <w:tcBorders>
              <w:bottom w:val="none" w:color="000000" w:sz="4" w:space="0"/>
            </w:tcBorders>
            <w:tcW w:w="3046" w:type="dxa"/>
            <w:vAlign w:val="center"/>
            <w:vMerge w:val="restart"/>
            <w:textDirection w:val="lrTb"/>
            <w:noWrap w:val="false"/>
          </w:tcPr>
          <w:p>
            <w:pPr>
              <w:pStyle w:val="1231"/>
              <w:jc w:val="center"/>
            </w:pPr>
            <w:r>
              <w:rPr>
                <w:sz w:val="24"/>
              </w:rPr>
              <w:t xml:space="preserve">Местоположение установлено относительно ориентира, расположенного в границах участка. Почтовый адрес ориентира: обл. Московская, р-н Одинцовский, с/п Барвихинское, д. Жуковка, уч. 43, ЗАО "Ландшафт"</w:t>
            </w:r>
            <w:r/>
          </w:p>
        </w:tc>
        <w:tc>
          <w:tcPr>
            <w:tcW w:w="2299" w:type="dxa"/>
            <w:vAlign w:val="center"/>
            <w:textDirection w:val="lrTb"/>
            <w:noWrap w:val="false"/>
          </w:tcPr>
          <w:p>
            <w:pPr>
              <w:pStyle w:val="1231"/>
              <w:jc w:val="center"/>
            </w:pPr>
            <w:r>
              <w:rPr>
                <w:sz w:val="24"/>
              </w:rPr>
              <w:t xml:space="preserve">50:20:0010419:110</w:t>
            </w:r>
            <w:r/>
          </w:p>
        </w:tc>
        <w:tc>
          <w:tcPr>
            <w:tcW w:w="1642" w:type="dxa"/>
            <w:vAlign w:val="center"/>
            <w:textDirection w:val="lrTb"/>
            <w:noWrap w:val="false"/>
          </w:tcPr>
          <w:p>
            <w:pPr>
              <w:pStyle w:val="1231"/>
              <w:jc w:val="center"/>
            </w:pPr>
            <w:r>
              <w:rPr>
                <w:sz w:val="24"/>
              </w:rPr>
              <w:t xml:space="preserve">П11510049131</w:t>
            </w:r>
            <w:r/>
          </w:p>
        </w:tc>
        <w:tc>
          <w:tcPr>
            <w:tcBorders>
              <w:bottom w:val="none" w:color="000000" w:sz="4" w:space="0"/>
            </w:tcBorders>
            <w:tcW w:w="1984" w:type="dxa"/>
            <w:vAlign w:val="center"/>
            <w:vMerge w:val="restart"/>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vMerge w:val="restart"/>
            <w:textDirection w:val="lrTb"/>
            <w:noWrap w:val="false"/>
          </w:tcPr>
          <w:p>
            <w:pPr>
              <w:pStyle w:val="1231"/>
              <w:jc w:val="center"/>
            </w:pPr>
            <w:r>
              <w:rPr>
                <w:sz w:val="24"/>
              </w:rPr>
              <w:t xml:space="preserve">2026</w:t>
            </w:r>
            <w:r/>
          </w:p>
        </w:tc>
      </w:tr>
      <w:tr>
        <w:tblPrEx>
          <w:tblBorders>
            <w:insideH w:val="none" w:color="000000" w:sz="4" w:space="0"/>
          </w:tblBorders>
        </w:tblPrEx>
        <w:trPr/>
        <w:tc>
          <w:tcPr>
            <w:tcBorders>
              <w:bottom w:val="none" w:color="000000" w:sz="4" w:space="0"/>
            </w:tcBorders>
            <w:vMerge w:val="continue"/>
            <w:textDirection w:val="lrTb"/>
            <w:noWrap w:val="false"/>
          </w:tcPr>
          <w:p>
            <w:r/>
            <w:r/>
          </w:p>
        </w:tc>
        <w:tc>
          <w:tcPr>
            <w:tcBorders>
              <w:bottom w:val="none" w:color="000000" w:sz="4" w:space="0"/>
            </w:tcBorders>
            <w:tcW w:w="3045" w:type="dxa"/>
            <w:vAlign w:val="center"/>
            <w:textDirection w:val="lrTb"/>
            <w:noWrap w:val="false"/>
          </w:tcPr>
          <w:p>
            <w:pPr>
              <w:pStyle w:val="1231"/>
            </w:pPr>
            <w:r>
              <w:rPr>
                <w:sz w:val="24"/>
              </w:rPr>
              <w:t xml:space="preserve">Жилой дом</w:t>
            </w:r>
            <w:r/>
          </w:p>
        </w:tc>
        <w:tc>
          <w:tcPr>
            <w:tcBorders>
              <w:bottom w:val="none" w:color="000000" w:sz="4" w:space="0"/>
            </w:tcBorders>
            <w:vMerge w:val="continue"/>
            <w:textDirection w:val="lrTb"/>
            <w:noWrap w:val="false"/>
          </w:tcPr>
          <w:p>
            <w:r/>
            <w:r/>
          </w:p>
        </w:tc>
        <w:tc>
          <w:tcPr>
            <w:tcBorders>
              <w:bottom w:val="none" w:color="000000" w:sz="4" w:space="0"/>
            </w:tcBorders>
            <w:tcW w:w="2299" w:type="dxa"/>
            <w:vAlign w:val="center"/>
            <w:textDirection w:val="lrTb"/>
            <w:noWrap w:val="false"/>
          </w:tcPr>
          <w:p>
            <w:pPr>
              <w:pStyle w:val="1231"/>
              <w:jc w:val="center"/>
            </w:pPr>
            <w:r>
              <w:rPr>
                <w:sz w:val="24"/>
              </w:rPr>
              <w:t xml:space="preserve">50:20:0010419:347</w:t>
            </w:r>
            <w:r/>
          </w:p>
        </w:tc>
        <w:tc>
          <w:tcPr>
            <w:tcBorders>
              <w:bottom w:val="none" w:color="000000" w:sz="4" w:space="0"/>
            </w:tcBorders>
            <w:tcW w:w="1642" w:type="dxa"/>
            <w:vAlign w:val="center"/>
            <w:textDirection w:val="lrTb"/>
            <w:noWrap w:val="false"/>
          </w:tcPr>
          <w:p>
            <w:pPr>
              <w:pStyle w:val="1231"/>
              <w:jc w:val="center"/>
            </w:pPr>
            <w:r>
              <w:rPr>
                <w:sz w:val="24"/>
              </w:rPr>
              <w:t xml:space="preserve">П12510084982</w:t>
            </w:r>
            <w:r/>
          </w:p>
        </w:tc>
        <w:tc>
          <w:tcPr>
            <w:tcBorders>
              <w:bottom w:val="none" w:color="000000" w:sz="4" w:space="0"/>
            </w:tcBorders>
            <w:vMerge w:val="continue"/>
            <w:textDirection w:val="lrTb"/>
            <w:noWrap w:val="false"/>
          </w:tcPr>
          <w:p>
            <w:r/>
            <w:r/>
          </w:p>
        </w:tc>
        <w:tc>
          <w:tcPr>
            <w:tcBorders>
              <w:bottom w:val="none" w:color="000000" w:sz="4" w:space="0"/>
            </w:tcBorders>
            <w:vMerge w:val="continue"/>
            <w:textDirection w:val="lrTb"/>
            <w:noWrap w:val="false"/>
          </w:tcPr>
          <w:p>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Дорогомилово, проезд Резервный, дом 4, квартира 16</w:t>
            </w:r>
            <w:r/>
          </w:p>
        </w:tc>
        <w:tc>
          <w:tcPr>
            <w:tcBorders>
              <w:bottom w:val="none" w:color="000000" w:sz="4" w:space="0"/>
            </w:tcBorders>
            <w:tcW w:w="2299" w:type="dxa"/>
            <w:vAlign w:val="center"/>
            <w:textDirection w:val="lrTb"/>
            <w:noWrap w:val="false"/>
          </w:tcPr>
          <w:p>
            <w:pPr>
              <w:pStyle w:val="1231"/>
              <w:jc w:val="center"/>
            </w:pPr>
            <w:r>
              <w:rPr>
                <w:sz w:val="24"/>
              </w:rPr>
              <w:t xml:space="preserve">77:07:0007002:6188</w:t>
            </w:r>
            <w:r/>
          </w:p>
        </w:tc>
        <w:tc>
          <w:tcPr>
            <w:tcBorders>
              <w:bottom w:val="none" w:color="000000" w:sz="4" w:space="0"/>
            </w:tcBorders>
            <w:tcW w:w="1642" w:type="dxa"/>
            <w:vAlign w:val="center"/>
            <w:textDirection w:val="lrTb"/>
            <w:noWrap w:val="false"/>
          </w:tcPr>
          <w:p>
            <w:pPr>
              <w:pStyle w:val="1231"/>
              <w:jc w:val="center"/>
            </w:pPr>
            <w:r>
              <w:rPr>
                <w:sz w:val="24"/>
              </w:rPr>
              <w:t xml:space="preserve">П13770089662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439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Дорогомилово, проезд Резервный, дом 4, квартира 32</w:t>
            </w:r>
            <w:r/>
          </w:p>
        </w:tc>
        <w:tc>
          <w:tcPr>
            <w:tcBorders>
              <w:bottom w:val="none" w:color="000000" w:sz="4" w:space="0"/>
            </w:tcBorders>
            <w:tcW w:w="2299" w:type="dxa"/>
            <w:vAlign w:val="center"/>
            <w:textDirection w:val="lrTb"/>
            <w:noWrap w:val="false"/>
          </w:tcPr>
          <w:p>
            <w:pPr>
              <w:pStyle w:val="1231"/>
              <w:jc w:val="center"/>
            </w:pPr>
            <w:r>
              <w:rPr>
                <w:sz w:val="24"/>
              </w:rPr>
              <w:t xml:space="preserve">77:07:0007002:6204</w:t>
            </w:r>
            <w:r/>
          </w:p>
        </w:tc>
        <w:tc>
          <w:tcPr>
            <w:tcBorders>
              <w:bottom w:val="none" w:color="000000" w:sz="4" w:space="0"/>
            </w:tcBorders>
            <w:tcW w:w="1642" w:type="dxa"/>
            <w:vAlign w:val="center"/>
            <w:textDirection w:val="lrTb"/>
            <w:noWrap w:val="false"/>
          </w:tcPr>
          <w:p>
            <w:pPr>
              <w:pStyle w:val="1231"/>
              <w:jc w:val="center"/>
            </w:pPr>
            <w:r>
              <w:rPr>
                <w:sz w:val="24"/>
              </w:rPr>
              <w:t xml:space="preserve">П13770089659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439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Можайский, шоссе Можайское, дом 2, квартира 249</w:t>
            </w:r>
            <w:r/>
          </w:p>
        </w:tc>
        <w:tc>
          <w:tcPr>
            <w:tcBorders>
              <w:bottom w:val="none" w:color="000000" w:sz="4" w:space="0"/>
            </w:tcBorders>
            <w:tcW w:w="2299" w:type="dxa"/>
            <w:vAlign w:val="center"/>
            <w:textDirection w:val="lrTb"/>
            <w:noWrap w:val="false"/>
          </w:tcPr>
          <w:p>
            <w:pPr>
              <w:pStyle w:val="1231"/>
              <w:jc w:val="center"/>
            </w:pPr>
            <w:r>
              <w:rPr>
                <w:sz w:val="24"/>
              </w:rPr>
              <w:t xml:space="preserve">77:07:0008003:2333</w:t>
            </w:r>
            <w:r/>
          </w:p>
        </w:tc>
        <w:tc>
          <w:tcPr>
            <w:tcBorders>
              <w:bottom w:val="none" w:color="000000" w:sz="4" w:space="0"/>
            </w:tcBorders>
            <w:tcW w:w="1642" w:type="dxa"/>
            <w:vAlign w:val="center"/>
            <w:textDirection w:val="lrTb"/>
            <w:noWrap w:val="false"/>
          </w:tcPr>
          <w:p>
            <w:pPr>
              <w:pStyle w:val="1231"/>
              <w:jc w:val="center"/>
            </w:pPr>
            <w:r>
              <w:rPr>
                <w:sz w:val="24"/>
              </w:rPr>
              <w:t xml:space="preserve">П13770089660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набережная Краснопресненская, дом 14А, корпус 1, квартира 88</w:t>
            </w:r>
            <w:r/>
          </w:p>
        </w:tc>
        <w:tc>
          <w:tcPr>
            <w:tcBorders>
              <w:bottom w:val="none" w:color="000000" w:sz="4" w:space="0"/>
            </w:tcBorders>
            <w:tcW w:w="2299" w:type="dxa"/>
            <w:vAlign w:val="center"/>
            <w:textDirection w:val="lrTb"/>
            <w:noWrap w:val="false"/>
          </w:tcPr>
          <w:p>
            <w:pPr>
              <w:pStyle w:val="1231"/>
              <w:jc w:val="center"/>
            </w:pPr>
            <w:r>
              <w:rPr>
                <w:sz w:val="24"/>
              </w:rPr>
              <w:t xml:space="preserve">77:01:0004042:23506</w:t>
            </w:r>
            <w:r/>
          </w:p>
        </w:tc>
        <w:tc>
          <w:tcPr>
            <w:tcBorders>
              <w:bottom w:val="none" w:color="000000" w:sz="4" w:space="0"/>
            </w:tcBorders>
            <w:tcW w:w="1642" w:type="dxa"/>
            <w:vAlign w:val="center"/>
            <w:textDirection w:val="lrTb"/>
            <w:noWrap w:val="false"/>
          </w:tcPr>
          <w:p>
            <w:pPr>
              <w:pStyle w:val="1231"/>
              <w:jc w:val="center"/>
            </w:pPr>
            <w:r>
              <w:rPr>
                <w:sz w:val="24"/>
              </w:rPr>
              <w:t xml:space="preserve">П13770089669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Тверской, улица Садовая-Каретная, дом 24/7, квартира 15</w:t>
            </w:r>
            <w:r/>
          </w:p>
        </w:tc>
        <w:tc>
          <w:tcPr>
            <w:tcBorders>
              <w:bottom w:val="none" w:color="000000" w:sz="4" w:space="0"/>
            </w:tcBorders>
            <w:tcW w:w="2299" w:type="dxa"/>
            <w:vAlign w:val="center"/>
            <w:textDirection w:val="lrTb"/>
            <w:noWrap w:val="false"/>
          </w:tcPr>
          <w:p>
            <w:pPr>
              <w:pStyle w:val="1231"/>
              <w:jc w:val="center"/>
            </w:pPr>
            <w:r>
              <w:rPr>
                <w:sz w:val="24"/>
              </w:rPr>
              <w:t xml:space="preserve">77:01:0001094:1583</w:t>
            </w:r>
            <w:r/>
          </w:p>
        </w:tc>
        <w:tc>
          <w:tcPr>
            <w:tcBorders>
              <w:bottom w:val="none" w:color="000000" w:sz="4" w:space="0"/>
            </w:tcBorders>
            <w:tcW w:w="1642" w:type="dxa"/>
            <w:vAlign w:val="center"/>
            <w:textDirection w:val="lrTb"/>
            <w:noWrap w:val="false"/>
          </w:tcPr>
          <w:p>
            <w:pPr>
              <w:pStyle w:val="1231"/>
              <w:jc w:val="center"/>
            </w:pPr>
            <w:r>
              <w:rPr>
                <w:sz w:val="24"/>
              </w:rPr>
              <w:t xml:space="preserve">П13770089650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проезд Шмитовский, дом 16, строение 2, квартира 509</w:t>
            </w:r>
            <w:r/>
          </w:p>
        </w:tc>
        <w:tc>
          <w:tcPr>
            <w:tcBorders>
              <w:bottom w:val="none" w:color="000000" w:sz="4" w:space="0"/>
            </w:tcBorders>
            <w:tcW w:w="2299" w:type="dxa"/>
            <w:vAlign w:val="center"/>
            <w:textDirection w:val="lrTb"/>
            <w:noWrap w:val="false"/>
          </w:tcPr>
          <w:p>
            <w:pPr>
              <w:pStyle w:val="1231"/>
              <w:jc w:val="center"/>
            </w:pPr>
            <w:r>
              <w:rPr>
                <w:sz w:val="24"/>
              </w:rPr>
              <w:t xml:space="preserve">77:01:0004038:2292</w:t>
            </w:r>
            <w:r/>
          </w:p>
        </w:tc>
        <w:tc>
          <w:tcPr>
            <w:tcBorders>
              <w:bottom w:val="none" w:color="000000" w:sz="4" w:space="0"/>
            </w:tcBorders>
            <w:tcW w:w="1642" w:type="dxa"/>
            <w:vAlign w:val="center"/>
            <w:textDirection w:val="lrTb"/>
            <w:noWrap w:val="false"/>
          </w:tcPr>
          <w:p>
            <w:pPr>
              <w:pStyle w:val="1231"/>
              <w:jc w:val="center"/>
            </w:pPr>
            <w:r>
              <w:rPr>
                <w:sz w:val="24"/>
              </w:rPr>
              <w:t xml:space="preserve">П13770089658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Гаврилова П.М., д. 27 к. 1, кв. 108</w:t>
            </w:r>
            <w:r/>
          </w:p>
        </w:tc>
        <w:tc>
          <w:tcPr>
            <w:tcBorders>
              <w:bottom w:val="none" w:color="000000" w:sz="4" w:space="0"/>
            </w:tcBorders>
            <w:tcW w:w="2299" w:type="dxa"/>
            <w:vAlign w:val="center"/>
            <w:textDirection w:val="lrTb"/>
            <w:noWrap w:val="false"/>
          </w:tcPr>
          <w:p>
            <w:pPr>
              <w:pStyle w:val="1231"/>
              <w:jc w:val="center"/>
            </w:pPr>
            <w:r>
              <w:rPr>
                <w:sz w:val="24"/>
              </w:rPr>
              <w:t xml:space="preserve">23:43:0202053:3133</w:t>
            </w:r>
            <w:r/>
          </w:p>
        </w:tc>
        <w:tc>
          <w:tcPr>
            <w:tcBorders>
              <w:bottom w:val="none" w:color="000000" w:sz="4" w:space="0"/>
            </w:tcBorders>
            <w:tcW w:w="1642" w:type="dxa"/>
            <w:vAlign w:val="center"/>
            <w:textDirection w:val="lrTb"/>
            <w:noWrap w:val="false"/>
          </w:tcPr>
          <w:p>
            <w:pPr>
              <w:pStyle w:val="1231"/>
              <w:jc w:val="center"/>
            </w:pPr>
            <w:r>
              <w:rPr>
                <w:sz w:val="24"/>
              </w:rPr>
              <w:t xml:space="preserve">П13240025966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город-курорт Сочи, г. Сочи, пер. Дагомысский, д. 6, кв. 56</w:t>
            </w:r>
            <w:r/>
          </w:p>
        </w:tc>
        <w:tc>
          <w:tcPr>
            <w:tcBorders>
              <w:bottom w:val="none" w:color="000000" w:sz="4" w:space="0"/>
            </w:tcBorders>
            <w:tcW w:w="2299" w:type="dxa"/>
            <w:vAlign w:val="center"/>
            <w:textDirection w:val="lrTb"/>
            <w:noWrap w:val="false"/>
          </w:tcPr>
          <w:p>
            <w:pPr>
              <w:pStyle w:val="1231"/>
              <w:jc w:val="center"/>
            </w:pPr>
            <w:r>
              <w:rPr>
                <w:sz w:val="24"/>
              </w:rPr>
              <w:t xml:space="preserve">23:49:0205023:1144</w:t>
            </w:r>
            <w:r/>
          </w:p>
        </w:tc>
        <w:tc>
          <w:tcPr>
            <w:tcBorders>
              <w:bottom w:val="none" w:color="000000" w:sz="4" w:space="0"/>
            </w:tcBorders>
            <w:tcW w:w="1642" w:type="dxa"/>
            <w:vAlign w:val="center"/>
            <w:textDirection w:val="lrTb"/>
            <w:noWrap w:val="false"/>
          </w:tcPr>
          <w:p>
            <w:pPr>
              <w:pStyle w:val="1231"/>
              <w:jc w:val="center"/>
            </w:pPr>
            <w:r>
              <w:rPr>
                <w:sz w:val="24"/>
              </w:rPr>
              <w:t xml:space="preserve">П13240025993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Филевский парк, проезд Береговой, дом 3, квартира 259</w:t>
            </w:r>
            <w:r/>
          </w:p>
        </w:tc>
        <w:tc>
          <w:tcPr>
            <w:tcBorders>
              <w:bottom w:val="none" w:color="000000" w:sz="4" w:space="0"/>
            </w:tcBorders>
            <w:tcW w:w="2299" w:type="dxa"/>
            <w:vAlign w:val="center"/>
            <w:textDirection w:val="lrTb"/>
            <w:noWrap w:val="false"/>
          </w:tcPr>
          <w:p>
            <w:pPr>
              <w:pStyle w:val="1231"/>
              <w:jc w:val="center"/>
            </w:pPr>
            <w:r>
              <w:rPr>
                <w:sz w:val="24"/>
              </w:rPr>
              <w:t xml:space="preserve">77:07:0002003:14388</w:t>
            </w:r>
            <w:r/>
          </w:p>
        </w:tc>
        <w:tc>
          <w:tcPr>
            <w:tcBorders>
              <w:bottom w:val="none" w:color="000000" w:sz="4" w:space="0"/>
            </w:tcBorders>
            <w:tcW w:w="1642" w:type="dxa"/>
            <w:vAlign w:val="center"/>
            <w:textDirection w:val="lrTb"/>
            <w:noWrap w:val="false"/>
          </w:tcPr>
          <w:p>
            <w:pPr>
              <w:pStyle w:val="1231"/>
              <w:jc w:val="center"/>
            </w:pPr>
            <w:r>
              <w:rPr>
                <w:sz w:val="24"/>
              </w:rPr>
              <w:t xml:space="preserve">П13770089638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Раменки, улица Мосфильмовская, дом 8, квартира 175</w:t>
            </w:r>
            <w:r/>
          </w:p>
        </w:tc>
        <w:tc>
          <w:tcPr>
            <w:tcBorders>
              <w:bottom w:val="none" w:color="000000" w:sz="4" w:space="0"/>
            </w:tcBorders>
            <w:tcW w:w="2299" w:type="dxa"/>
            <w:vAlign w:val="center"/>
            <w:textDirection w:val="lrTb"/>
            <w:noWrap w:val="false"/>
          </w:tcPr>
          <w:p>
            <w:pPr>
              <w:pStyle w:val="1231"/>
              <w:jc w:val="center"/>
            </w:pPr>
            <w:r>
              <w:rPr>
                <w:sz w:val="24"/>
              </w:rPr>
              <w:t xml:space="preserve">77:07:0000000:2818</w:t>
            </w:r>
            <w:r/>
          </w:p>
        </w:tc>
        <w:tc>
          <w:tcPr>
            <w:tcBorders>
              <w:bottom w:val="none" w:color="000000" w:sz="4" w:space="0"/>
            </w:tcBorders>
            <w:tcW w:w="1642" w:type="dxa"/>
            <w:vAlign w:val="center"/>
            <w:textDirection w:val="lrTb"/>
            <w:noWrap w:val="false"/>
          </w:tcPr>
          <w:p>
            <w:pPr>
              <w:pStyle w:val="1231"/>
              <w:jc w:val="center"/>
            </w:pPr>
            <w:r>
              <w:rPr>
                <w:sz w:val="24"/>
              </w:rPr>
              <w:t xml:space="preserve">П13770089640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муниципальный округ город Горячий Ключ, город Горячий ключ, улица Кириченко, дом 7, корпус 5, квартира 42</w:t>
            </w:r>
            <w:r/>
          </w:p>
        </w:tc>
        <w:tc>
          <w:tcPr>
            <w:tcBorders>
              <w:bottom w:val="none" w:color="000000" w:sz="4" w:space="0"/>
            </w:tcBorders>
            <w:tcW w:w="2299" w:type="dxa"/>
            <w:vAlign w:val="center"/>
            <w:textDirection w:val="lrTb"/>
            <w:noWrap w:val="false"/>
          </w:tcPr>
          <w:p>
            <w:pPr>
              <w:pStyle w:val="1231"/>
              <w:jc w:val="center"/>
            </w:pPr>
            <w:r>
              <w:rPr>
                <w:sz w:val="24"/>
              </w:rPr>
              <w:t xml:space="preserve">23:41:1005001:7246</w:t>
            </w:r>
            <w:r/>
          </w:p>
        </w:tc>
        <w:tc>
          <w:tcPr>
            <w:tcBorders>
              <w:bottom w:val="none" w:color="000000" w:sz="4" w:space="0"/>
            </w:tcBorders>
            <w:tcW w:w="1642" w:type="dxa"/>
            <w:vAlign w:val="center"/>
            <w:textDirection w:val="lrTb"/>
            <w:noWrap w:val="false"/>
          </w:tcPr>
          <w:p>
            <w:pPr>
              <w:pStyle w:val="1231"/>
              <w:jc w:val="center"/>
            </w:pPr>
            <w:r>
              <w:rPr>
                <w:sz w:val="24"/>
              </w:rPr>
              <w:t xml:space="preserve">П13240025956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449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4</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23:41:1005001:6553</w:t>
            </w:r>
            <w:r/>
          </w:p>
        </w:tc>
        <w:tc>
          <w:tcPr>
            <w:tcBorders>
              <w:bottom w:val="none" w:color="000000" w:sz="4" w:space="0"/>
            </w:tcBorders>
            <w:tcW w:w="1642" w:type="dxa"/>
            <w:vAlign w:val="center"/>
            <w:textDirection w:val="lrTb"/>
            <w:noWrap w:val="false"/>
          </w:tcPr>
          <w:p>
            <w:pPr>
              <w:pStyle w:val="1231"/>
              <w:jc w:val="center"/>
            </w:pPr>
            <w:r>
              <w:rPr>
                <w:sz w:val="24"/>
              </w:rPr>
              <w:t xml:space="preserve">П13240025958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449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bottom"/>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2</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23:41:1005001:6531</w:t>
            </w:r>
            <w:r/>
          </w:p>
        </w:tc>
        <w:tc>
          <w:tcPr>
            <w:tcBorders>
              <w:bottom w:val="none" w:color="000000" w:sz="4" w:space="0"/>
            </w:tcBorders>
            <w:tcW w:w="1642" w:type="dxa"/>
            <w:vAlign w:val="center"/>
            <w:textDirection w:val="lrTb"/>
            <w:noWrap w:val="false"/>
          </w:tcPr>
          <w:p>
            <w:pPr>
              <w:pStyle w:val="1231"/>
              <w:jc w:val="center"/>
            </w:pPr>
            <w:r>
              <w:rPr>
                <w:sz w:val="24"/>
              </w:rPr>
              <w:t xml:space="preserve">П13240025965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21</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23:41:1005001:6523</w:t>
            </w:r>
            <w:r/>
          </w:p>
        </w:tc>
        <w:tc>
          <w:tcPr>
            <w:tcBorders>
              <w:bottom w:val="none" w:color="000000" w:sz="4" w:space="0"/>
            </w:tcBorders>
            <w:tcW w:w="1642" w:type="dxa"/>
            <w:vAlign w:val="center"/>
            <w:textDirection w:val="lrTb"/>
            <w:noWrap w:val="false"/>
          </w:tcPr>
          <w:p>
            <w:pPr>
              <w:pStyle w:val="1231"/>
              <w:jc w:val="center"/>
            </w:pPr>
            <w:r>
              <w:rPr>
                <w:sz w:val="24"/>
              </w:rPr>
              <w:t xml:space="preserve">П13240025959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7</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23:41:1005001:6572</w:t>
            </w:r>
            <w:r/>
          </w:p>
        </w:tc>
        <w:tc>
          <w:tcPr>
            <w:tcBorders>
              <w:bottom w:val="none" w:color="000000" w:sz="4" w:space="0"/>
            </w:tcBorders>
            <w:tcW w:w="1642" w:type="dxa"/>
            <w:vAlign w:val="center"/>
            <w:textDirection w:val="lrTb"/>
            <w:noWrap w:val="false"/>
          </w:tcPr>
          <w:p>
            <w:pPr>
              <w:pStyle w:val="1231"/>
              <w:jc w:val="center"/>
            </w:pPr>
            <w:r>
              <w:rPr>
                <w:sz w:val="24"/>
              </w:rPr>
              <w:t xml:space="preserve">П13240025953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22</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23:41:1005001:6524</w:t>
            </w:r>
            <w:r/>
          </w:p>
        </w:tc>
        <w:tc>
          <w:tcPr>
            <w:tcBorders>
              <w:bottom w:val="none" w:color="000000" w:sz="4" w:space="0"/>
            </w:tcBorders>
            <w:tcW w:w="1642" w:type="dxa"/>
            <w:vAlign w:val="center"/>
            <w:textDirection w:val="lrTb"/>
            <w:noWrap w:val="false"/>
          </w:tcPr>
          <w:p>
            <w:pPr>
              <w:pStyle w:val="1231"/>
              <w:jc w:val="center"/>
            </w:pPr>
            <w:r>
              <w:rPr>
                <w:sz w:val="24"/>
              </w:rPr>
              <w:t xml:space="preserve">П13240025955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23</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23:41:1005001:6525</w:t>
            </w:r>
            <w:r/>
          </w:p>
        </w:tc>
        <w:tc>
          <w:tcPr>
            <w:tcBorders>
              <w:bottom w:val="none" w:color="000000" w:sz="4" w:space="0"/>
            </w:tcBorders>
            <w:tcW w:w="1642" w:type="dxa"/>
            <w:vAlign w:val="center"/>
            <w:textDirection w:val="lrTb"/>
            <w:noWrap w:val="false"/>
          </w:tcPr>
          <w:p>
            <w:pPr>
              <w:pStyle w:val="1231"/>
              <w:jc w:val="center"/>
            </w:pPr>
            <w:r>
              <w:rPr>
                <w:sz w:val="24"/>
              </w:rPr>
              <w:t xml:space="preserve">П13240025968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16</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23:41:1005001:6517</w:t>
            </w:r>
            <w:r/>
          </w:p>
        </w:tc>
        <w:tc>
          <w:tcPr>
            <w:tcBorders>
              <w:bottom w:val="none" w:color="000000" w:sz="4" w:space="0"/>
            </w:tcBorders>
            <w:tcW w:w="1642" w:type="dxa"/>
            <w:vAlign w:val="center"/>
            <w:textDirection w:val="lrTb"/>
            <w:noWrap w:val="false"/>
          </w:tcPr>
          <w:p>
            <w:pPr>
              <w:pStyle w:val="1231"/>
              <w:jc w:val="center"/>
            </w:pPr>
            <w:r>
              <w:rPr>
                <w:sz w:val="24"/>
              </w:rPr>
              <w:t xml:space="preserve">П13240025971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20</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23:41:1005001:6522</w:t>
            </w:r>
            <w:r/>
          </w:p>
        </w:tc>
        <w:tc>
          <w:tcPr>
            <w:tcBorders>
              <w:bottom w:val="none" w:color="000000" w:sz="4" w:space="0"/>
            </w:tcBorders>
            <w:tcW w:w="1642" w:type="dxa"/>
            <w:vAlign w:val="center"/>
            <w:textDirection w:val="lrTb"/>
            <w:noWrap w:val="false"/>
          </w:tcPr>
          <w:p>
            <w:pPr>
              <w:pStyle w:val="1231"/>
              <w:jc w:val="center"/>
            </w:pPr>
            <w:r>
              <w:rPr>
                <w:sz w:val="24"/>
              </w:rPr>
              <w:t xml:space="preserve">П13240025960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19</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23:41:1005001:6521</w:t>
            </w:r>
            <w:r/>
          </w:p>
        </w:tc>
        <w:tc>
          <w:tcPr>
            <w:tcBorders>
              <w:bottom w:val="none" w:color="000000" w:sz="4" w:space="0"/>
            </w:tcBorders>
            <w:tcW w:w="1642" w:type="dxa"/>
            <w:vAlign w:val="center"/>
            <w:textDirection w:val="lrTb"/>
            <w:noWrap w:val="false"/>
          </w:tcPr>
          <w:p>
            <w:pPr>
              <w:pStyle w:val="1231"/>
              <w:jc w:val="center"/>
            </w:pPr>
            <w:r>
              <w:rPr>
                <w:sz w:val="24"/>
              </w:rPr>
              <w:t xml:space="preserve">П13240025967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6</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23:41:1005001:6571</w:t>
            </w:r>
            <w:r/>
          </w:p>
        </w:tc>
        <w:tc>
          <w:tcPr>
            <w:tcBorders>
              <w:bottom w:val="none" w:color="000000" w:sz="4" w:space="0"/>
            </w:tcBorders>
            <w:tcW w:w="1642" w:type="dxa"/>
            <w:vAlign w:val="center"/>
            <w:textDirection w:val="lrTb"/>
            <w:noWrap w:val="false"/>
          </w:tcPr>
          <w:p>
            <w:pPr>
              <w:pStyle w:val="1231"/>
              <w:jc w:val="center"/>
            </w:pPr>
            <w:r>
              <w:rPr>
                <w:sz w:val="24"/>
              </w:rPr>
              <w:t xml:space="preserve">П13240025962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459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1</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23:41:1005001:6520</w:t>
            </w:r>
            <w:r/>
          </w:p>
        </w:tc>
        <w:tc>
          <w:tcPr>
            <w:tcBorders>
              <w:bottom w:val="none" w:color="000000" w:sz="4" w:space="0"/>
            </w:tcBorders>
            <w:tcW w:w="1642" w:type="dxa"/>
            <w:vAlign w:val="center"/>
            <w:textDirection w:val="lrTb"/>
            <w:noWrap w:val="false"/>
          </w:tcPr>
          <w:p>
            <w:pPr>
              <w:pStyle w:val="1231"/>
              <w:jc w:val="center"/>
            </w:pPr>
            <w:r>
              <w:rPr>
                <w:sz w:val="24"/>
              </w:rPr>
              <w:t xml:space="preserve">П13240025947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459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23:41:1005001:6542</w:t>
            </w:r>
            <w:r/>
          </w:p>
        </w:tc>
        <w:tc>
          <w:tcPr>
            <w:tcBorders>
              <w:bottom w:val="none" w:color="000000" w:sz="4" w:space="0"/>
            </w:tcBorders>
            <w:tcW w:w="1642" w:type="dxa"/>
            <w:vAlign w:val="center"/>
            <w:textDirection w:val="lrTb"/>
            <w:noWrap w:val="false"/>
          </w:tcPr>
          <w:p>
            <w:pPr>
              <w:pStyle w:val="1231"/>
              <w:jc w:val="center"/>
            </w:pPr>
            <w:r>
              <w:rPr>
                <w:sz w:val="24"/>
              </w:rPr>
              <w:t xml:space="preserve">П13240025941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17</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23:41:1005001:6518</w:t>
            </w:r>
            <w:r/>
          </w:p>
        </w:tc>
        <w:tc>
          <w:tcPr>
            <w:tcBorders>
              <w:bottom w:val="none" w:color="000000" w:sz="4" w:space="0"/>
            </w:tcBorders>
            <w:tcW w:w="1642" w:type="dxa"/>
            <w:vAlign w:val="center"/>
            <w:textDirection w:val="lrTb"/>
            <w:noWrap w:val="false"/>
          </w:tcPr>
          <w:p>
            <w:pPr>
              <w:pStyle w:val="1231"/>
              <w:jc w:val="center"/>
            </w:pPr>
            <w:r>
              <w:rPr>
                <w:sz w:val="24"/>
              </w:rPr>
              <w:t xml:space="preserve">П13240025945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5</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23:41:1005001:6564</w:t>
            </w:r>
            <w:r/>
          </w:p>
        </w:tc>
        <w:tc>
          <w:tcPr>
            <w:tcBorders>
              <w:bottom w:val="none" w:color="000000" w:sz="4" w:space="0"/>
            </w:tcBorders>
            <w:tcW w:w="1642" w:type="dxa"/>
            <w:vAlign w:val="center"/>
            <w:textDirection w:val="lrTb"/>
            <w:noWrap w:val="false"/>
          </w:tcPr>
          <w:p>
            <w:pPr>
              <w:pStyle w:val="1231"/>
              <w:jc w:val="center"/>
            </w:pPr>
            <w:r>
              <w:rPr>
                <w:sz w:val="24"/>
              </w:rPr>
              <w:t xml:space="preserve">П13240025951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18</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23:41:1005001:6519</w:t>
            </w:r>
            <w:r/>
          </w:p>
        </w:tc>
        <w:tc>
          <w:tcPr>
            <w:tcBorders>
              <w:bottom w:val="none" w:color="000000" w:sz="4" w:space="0"/>
            </w:tcBorders>
            <w:tcW w:w="1642" w:type="dxa"/>
            <w:vAlign w:val="center"/>
            <w:textDirection w:val="lrTb"/>
            <w:noWrap w:val="false"/>
          </w:tcPr>
          <w:p>
            <w:pPr>
              <w:pStyle w:val="1231"/>
              <w:jc w:val="center"/>
            </w:pPr>
            <w:r>
              <w:rPr>
                <w:sz w:val="24"/>
              </w:rPr>
              <w:t xml:space="preserve">П13240025944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32</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23:41:1005001:6535</w:t>
            </w:r>
            <w:r/>
          </w:p>
        </w:tc>
        <w:tc>
          <w:tcPr>
            <w:tcBorders>
              <w:bottom w:val="none" w:color="000000" w:sz="4" w:space="0"/>
            </w:tcBorders>
            <w:tcW w:w="1642" w:type="dxa"/>
            <w:vAlign w:val="center"/>
            <w:textDirection w:val="lrTb"/>
            <w:noWrap w:val="false"/>
          </w:tcPr>
          <w:p>
            <w:pPr>
              <w:pStyle w:val="1231"/>
              <w:jc w:val="center"/>
            </w:pPr>
            <w:r>
              <w:rPr>
                <w:sz w:val="24"/>
              </w:rPr>
              <w:t xml:space="preserve">П13240025946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36</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23:41:1005001:6539</w:t>
            </w:r>
            <w:r/>
          </w:p>
        </w:tc>
        <w:tc>
          <w:tcPr>
            <w:tcBorders>
              <w:bottom w:val="none" w:color="000000" w:sz="4" w:space="0"/>
            </w:tcBorders>
            <w:tcW w:w="1642" w:type="dxa"/>
            <w:vAlign w:val="center"/>
            <w:textDirection w:val="lrTb"/>
            <w:noWrap w:val="false"/>
          </w:tcPr>
          <w:p>
            <w:pPr>
              <w:pStyle w:val="1231"/>
              <w:jc w:val="center"/>
            </w:pPr>
            <w:r>
              <w:rPr>
                <w:sz w:val="24"/>
              </w:rPr>
              <w:t xml:space="preserve">П13240025942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39</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23:41:1005001:6543</w:t>
            </w:r>
            <w:r/>
          </w:p>
        </w:tc>
        <w:tc>
          <w:tcPr>
            <w:tcBorders>
              <w:bottom w:val="none" w:color="000000" w:sz="4" w:space="0"/>
            </w:tcBorders>
            <w:tcW w:w="1642" w:type="dxa"/>
            <w:vAlign w:val="center"/>
            <w:textDirection w:val="lrTb"/>
            <w:noWrap w:val="false"/>
          </w:tcPr>
          <w:p>
            <w:pPr>
              <w:pStyle w:val="1231"/>
              <w:jc w:val="center"/>
            </w:pPr>
            <w:r>
              <w:rPr>
                <w:sz w:val="24"/>
              </w:rPr>
              <w:t xml:space="preserve">П13240025940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37</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23:41:1005001:6540</w:t>
            </w:r>
            <w:r/>
          </w:p>
        </w:tc>
        <w:tc>
          <w:tcPr>
            <w:tcBorders>
              <w:bottom w:val="none" w:color="000000" w:sz="4" w:space="0"/>
            </w:tcBorders>
            <w:tcW w:w="1642" w:type="dxa"/>
            <w:vAlign w:val="center"/>
            <w:textDirection w:val="lrTb"/>
            <w:noWrap w:val="false"/>
          </w:tcPr>
          <w:p>
            <w:pPr>
              <w:pStyle w:val="1231"/>
              <w:jc w:val="center"/>
            </w:pPr>
            <w:r>
              <w:rPr>
                <w:sz w:val="24"/>
              </w:rPr>
              <w:t xml:space="preserve">П13240025986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48</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23:41:1005001:6552</w:t>
            </w:r>
            <w:r/>
          </w:p>
        </w:tc>
        <w:tc>
          <w:tcPr>
            <w:tcBorders>
              <w:bottom w:val="none" w:color="000000" w:sz="4" w:space="0"/>
            </w:tcBorders>
            <w:tcW w:w="1642" w:type="dxa"/>
            <w:vAlign w:val="center"/>
            <w:textDirection w:val="lrTb"/>
            <w:noWrap w:val="false"/>
          </w:tcPr>
          <w:p>
            <w:pPr>
              <w:pStyle w:val="1231"/>
              <w:jc w:val="center"/>
            </w:pPr>
            <w:r>
              <w:rPr>
                <w:sz w:val="24"/>
              </w:rPr>
              <w:t xml:space="preserve">П13240025950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469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52</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23:41:1005001:6557</w:t>
            </w:r>
            <w:r/>
          </w:p>
        </w:tc>
        <w:tc>
          <w:tcPr>
            <w:tcBorders>
              <w:bottom w:val="none" w:color="000000" w:sz="4" w:space="0"/>
            </w:tcBorders>
            <w:tcW w:w="1642" w:type="dxa"/>
            <w:vAlign w:val="center"/>
            <w:textDirection w:val="lrTb"/>
            <w:noWrap w:val="false"/>
          </w:tcPr>
          <w:p>
            <w:pPr>
              <w:pStyle w:val="1231"/>
              <w:jc w:val="center"/>
            </w:pPr>
            <w:r>
              <w:rPr>
                <w:sz w:val="24"/>
              </w:rPr>
              <w:t xml:space="preserve">П13240025949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469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53</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23:41:1005001:6558</w:t>
            </w:r>
            <w:r/>
          </w:p>
        </w:tc>
        <w:tc>
          <w:tcPr>
            <w:tcBorders>
              <w:bottom w:val="none" w:color="000000" w:sz="4" w:space="0"/>
            </w:tcBorders>
            <w:tcW w:w="1642" w:type="dxa"/>
            <w:vAlign w:val="center"/>
            <w:textDirection w:val="lrTb"/>
            <w:noWrap w:val="false"/>
          </w:tcPr>
          <w:p>
            <w:pPr>
              <w:pStyle w:val="1231"/>
              <w:jc w:val="center"/>
            </w:pPr>
            <w:r>
              <w:rPr>
                <w:sz w:val="24"/>
              </w:rPr>
              <w:t xml:space="preserve">П13240025952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55</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23:41:1005001:6560</w:t>
            </w:r>
            <w:r/>
          </w:p>
        </w:tc>
        <w:tc>
          <w:tcPr>
            <w:tcBorders>
              <w:bottom w:val="none" w:color="000000" w:sz="4" w:space="0"/>
            </w:tcBorders>
            <w:tcW w:w="1642" w:type="dxa"/>
            <w:vAlign w:val="center"/>
            <w:textDirection w:val="lrTb"/>
            <w:noWrap w:val="false"/>
          </w:tcPr>
          <w:p>
            <w:pPr>
              <w:pStyle w:val="1231"/>
              <w:jc w:val="center"/>
            </w:pPr>
            <w:r>
              <w:rPr>
                <w:sz w:val="24"/>
              </w:rPr>
              <w:t xml:space="preserve">П13240025948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472</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34</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23:41:1005001:6537</w:t>
            </w:r>
            <w:r/>
          </w:p>
        </w:tc>
        <w:tc>
          <w:tcPr>
            <w:tcBorders>
              <w:bottom w:val="none" w:color="000000" w:sz="4" w:space="0"/>
            </w:tcBorders>
            <w:tcW w:w="1642" w:type="dxa"/>
            <w:vAlign w:val="center"/>
            <w:textDirection w:val="lrTb"/>
            <w:noWrap w:val="false"/>
          </w:tcPr>
          <w:p>
            <w:pPr>
              <w:pStyle w:val="1231"/>
              <w:jc w:val="center"/>
            </w:pPr>
            <w:r>
              <w:rPr>
                <w:sz w:val="24"/>
              </w:rPr>
              <w:t xml:space="preserve">П13240025985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473</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38</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23:41:1005001:6541</w:t>
            </w:r>
            <w:r/>
          </w:p>
        </w:tc>
        <w:tc>
          <w:tcPr>
            <w:tcBorders>
              <w:bottom w:val="none" w:color="000000" w:sz="4" w:space="0"/>
            </w:tcBorders>
            <w:tcW w:w="1642" w:type="dxa"/>
            <w:vAlign w:val="center"/>
            <w:textDirection w:val="lrTb"/>
            <w:noWrap w:val="false"/>
          </w:tcPr>
          <w:p>
            <w:pPr>
              <w:pStyle w:val="1231"/>
              <w:jc w:val="center"/>
            </w:pPr>
            <w:r>
              <w:rPr>
                <w:sz w:val="24"/>
              </w:rPr>
              <w:t xml:space="preserve">П13240025943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Горячий ключ, город Горячий Ключ, улица Рябиновая, дом 2Б, корпус 1, строение 1, квартира 50</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23:41:1005001:6555</w:t>
            </w:r>
            <w:r/>
          </w:p>
        </w:tc>
        <w:tc>
          <w:tcPr>
            <w:tcBorders>
              <w:bottom w:val="none" w:color="000000" w:sz="4" w:space="0"/>
            </w:tcBorders>
            <w:tcW w:w="1642" w:type="dxa"/>
            <w:vAlign w:val="center"/>
            <w:textDirection w:val="lrTb"/>
            <w:noWrap w:val="false"/>
          </w:tcPr>
          <w:p>
            <w:pPr>
              <w:pStyle w:val="1231"/>
              <w:jc w:val="center"/>
            </w:pPr>
            <w:r>
              <w:rPr>
                <w:sz w:val="24"/>
              </w:rPr>
              <w:t xml:space="preserve">П13240025939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475</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м.о. город Горячий Ключ, г. Горячий Ключ, ул. Рябиновая, д. 2Б к. 3, кв. 91</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23:41:1005001:6595</w:t>
            </w:r>
            <w:r/>
          </w:p>
        </w:tc>
        <w:tc>
          <w:tcPr>
            <w:tcBorders>
              <w:bottom w:val="none" w:color="000000" w:sz="4" w:space="0"/>
            </w:tcBorders>
            <w:tcW w:w="1642" w:type="dxa"/>
            <w:vAlign w:val="center"/>
            <w:textDirection w:val="lrTb"/>
            <w:noWrap w:val="false"/>
          </w:tcPr>
          <w:p>
            <w:pPr>
              <w:pStyle w:val="1231"/>
              <w:jc w:val="center"/>
            </w:pPr>
            <w:r>
              <w:rPr>
                <w:sz w:val="24"/>
              </w:rPr>
              <w:t xml:space="preserve">П13240025931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476</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м.о. город Горячий Ключ, г. Горячий Ключ, ул. Рябиновая, д. 2Б к. 3, кв. 88</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23:41:1005001:6592</w:t>
            </w:r>
            <w:r/>
          </w:p>
        </w:tc>
        <w:tc>
          <w:tcPr>
            <w:tcBorders>
              <w:bottom w:val="none" w:color="000000" w:sz="4" w:space="0"/>
            </w:tcBorders>
            <w:tcW w:w="1642" w:type="dxa"/>
            <w:vAlign w:val="center"/>
            <w:textDirection w:val="lrTb"/>
            <w:noWrap w:val="false"/>
          </w:tcPr>
          <w:p>
            <w:pPr>
              <w:pStyle w:val="1231"/>
              <w:jc w:val="center"/>
            </w:pPr>
            <w:r>
              <w:rPr>
                <w:sz w:val="24"/>
              </w:rPr>
              <w:t xml:space="preserve">П13240025932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477</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улица Круговая, д. 4/1, корпус 3, кв. 109</w:t>
            </w:r>
            <w:r/>
          </w:p>
        </w:tc>
        <w:tc>
          <w:tcPr>
            <w:tcBorders>
              <w:bottom w:val="none" w:color="000000" w:sz="4" w:space="0"/>
            </w:tcBorders>
            <w:tcW w:w="2299" w:type="dxa"/>
            <w:vAlign w:val="center"/>
            <w:textDirection w:val="lrTb"/>
            <w:noWrap w:val="false"/>
          </w:tcPr>
          <w:p>
            <w:pPr>
              <w:pStyle w:val="1231"/>
              <w:jc w:val="center"/>
            </w:pPr>
            <w:r>
              <w:rPr>
                <w:sz w:val="24"/>
              </w:rPr>
              <w:t xml:space="preserve">23:43:0126007:18002</w:t>
            </w:r>
            <w:r/>
          </w:p>
        </w:tc>
        <w:tc>
          <w:tcPr>
            <w:tcBorders>
              <w:bottom w:val="none" w:color="000000" w:sz="4" w:space="0"/>
            </w:tcBorders>
            <w:tcW w:w="1642" w:type="dxa"/>
            <w:vAlign w:val="center"/>
            <w:textDirection w:val="lrTb"/>
            <w:noWrap w:val="false"/>
          </w:tcPr>
          <w:p>
            <w:pPr>
              <w:pStyle w:val="1231"/>
              <w:jc w:val="center"/>
            </w:pPr>
            <w:r>
              <w:rPr>
                <w:sz w:val="24"/>
              </w:rPr>
              <w:t xml:space="preserve">П13240025969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478</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м.о. город Горячий Ключ, г. Горячий Ключ, ул. Рябиновая, д. 2Б к. 3, кв. 76</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23:41:1005001:6579</w:t>
            </w:r>
            <w:r/>
          </w:p>
        </w:tc>
        <w:tc>
          <w:tcPr>
            <w:tcBorders>
              <w:bottom w:val="none" w:color="000000" w:sz="4" w:space="0"/>
            </w:tcBorders>
            <w:tcW w:w="1642" w:type="dxa"/>
            <w:vAlign w:val="center"/>
            <w:textDirection w:val="lrTb"/>
            <w:noWrap w:val="false"/>
          </w:tcPr>
          <w:p>
            <w:pPr>
              <w:pStyle w:val="1231"/>
              <w:jc w:val="center"/>
            </w:pPr>
            <w:r>
              <w:rPr>
                <w:sz w:val="24"/>
              </w:rPr>
              <w:t xml:space="preserve">П13240025988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479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м.о. город Горячий Ключ, г. Горячий Ключ, ул. Рябиновая, д. 2Б к. 3, кв. 72</w:t>
            </w:r>
            <w:r/>
          </w:p>
        </w:tc>
        <w:tc>
          <w:tcPr>
            <w:tcBorders>
              <w:bottom w:val="none" w:color="000000" w:sz="4" w:space="0"/>
            </w:tcBorders>
            <w:tcW w:w="2299" w:type="dxa"/>
            <w:vAlign w:val="center"/>
            <w:textDirection w:val="lrTb"/>
            <w:noWrap w:val="false"/>
          </w:tcPr>
          <w:p>
            <w:pPr>
              <w:pStyle w:val="1231"/>
              <w:jc w:val="center"/>
            </w:pPr>
            <w:r>
              <w:rPr>
                <w:sz w:val="24"/>
              </w:rPr>
              <w:t xml:space="preserve">23:41:1005001:6575</w:t>
            </w:r>
            <w:r/>
          </w:p>
        </w:tc>
        <w:tc>
          <w:tcPr>
            <w:tcBorders>
              <w:bottom w:val="none" w:color="000000" w:sz="4" w:space="0"/>
            </w:tcBorders>
            <w:tcW w:w="1642" w:type="dxa"/>
            <w:vAlign w:val="center"/>
            <w:textDirection w:val="lrTb"/>
            <w:noWrap w:val="false"/>
          </w:tcPr>
          <w:p>
            <w:pPr>
              <w:pStyle w:val="1231"/>
              <w:jc w:val="center"/>
            </w:pPr>
            <w:r>
              <w:rPr>
                <w:sz w:val="24"/>
              </w:rPr>
              <w:t xml:space="preserve">П13240025989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479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 Горячий Ключ, ул. Кучерявого, 50Б, квартира N 18</w:t>
            </w:r>
            <w:r/>
          </w:p>
        </w:tc>
        <w:tc>
          <w:tcPr>
            <w:tcBorders>
              <w:bottom w:val="none" w:color="000000" w:sz="4" w:space="0"/>
            </w:tcBorders>
            <w:tcW w:w="2299" w:type="dxa"/>
            <w:vAlign w:val="center"/>
            <w:textDirection w:val="lrTb"/>
            <w:noWrap w:val="false"/>
          </w:tcPr>
          <w:p>
            <w:pPr>
              <w:pStyle w:val="1231"/>
              <w:jc w:val="center"/>
            </w:pPr>
            <w:r>
              <w:rPr>
                <w:sz w:val="24"/>
              </w:rPr>
              <w:t xml:space="preserve">23:41:1005001:5092</w:t>
            </w:r>
            <w:r/>
          </w:p>
        </w:tc>
        <w:tc>
          <w:tcPr>
            <w:tcBorders>
              <w:bottom w:val="none" w:color="000000" w:sz="4" w:space="0"/>
            </w:tcBorders>
            <w:tcW w:w="1642" w:type="dxa"/>
            <w:vAlign w:val="center"/>
            <w:textDirection w:val="lrTb"/>
            <w:noWrap w:val="false"/>
          </w:tcPr>
          <w:p>
            <w:pPr>
              <w:pStyle w:val="1231"/>
              <w:jc w:val="center"/>
            </w:pPr>
            <w:r>
              <w:rPr>
                <w:sz w:val="24"/>
              </w:rPr>
              <w:t xml:space="preserve">П13240025992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481</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городской округ город Краснодар, город Краснодар, улица Круговая, д. 4/1, корпус 3, кв. 94</w:t>
            </w:r>
            <w:r/>
          </w:p>
        </w:tc>
        <w:tc>
          <w:tcPr>
            <w:tcBorders>
              <w:bottom w:val="none" w:color="000000" w:sz="4" w:space="0"/>
            </w:tcBorders>
            <w:tcW w:w="2299" w:type="dxa"/>
            <w:vAlign w:val="center"/>
            <w:textDirection w:val="lrTb"/>
            <w:noWrap w:val="false"/>
          </w:tcPr>
          <w:p>
            <w:pPr>
              <w:pStyle w:val="1231"/>
              <w:jc w:val="center"/>
            </w:pPr>
            <w:r>
              <w:rPr>
                <w:sz w:val="24"/>
              </w:rPr>
              <w:t xml:space="preserve">23:43:0126007:18230</w:t>
            </w:r>
            <w:r/>
          </w:p>
        </w:tc>
        <w:tc>
          <w:tcPr>
            <w:tcBorders>
              <w:bottom w:val="none" w:color="000000" w:sz="4" w:space="0"/>
            </w:tcBorders>
            <w:tcW w:w="1642" w:type="dxa"/>
            <w:vAlign w:val="center"/>
            <w:textDirection w:val="lrTb"/>
            <w:noWrap w:val="false"/>
          </w:tcPr>
          <w:p>
            <w:pPr>
              <w:pStyle w:val="1231"/>
              <w:jc w:val="center"/>
            </w:pPr>
            <w:r>
              <w:rPr>
                <w:sz w:val="24"/>
              </w:rPr>
              <w:t xml:space="preserve">П13240025922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482</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Савеловский, улица 2-я Хуторская, дом 34, квартира 11407</w:t>
            </w:r>
            <w:r/>
          </w:p>
        </w:tc>
        <w:tc>
          <w:tcPr>
            <w:tcBorders>
              <w:bottom w:val="none" w:color="000000" w:sz="4" w:space="0"/>
            </w:tcBorders>
            <w:tcW w:w="2299" w:type="dxa"/>
            <w:vAlign w:val="center"/>
            <w:textDirection w:val="lrTb"/>
            <w:noWrap w:val="false"/>
          </w:tcPr>
          <w:p>
            <w:pPr>
              <w:pStyle w:val="1231"/>
              <w:jc w:val="center"/>
            </w:pPr>
            <w:r>
              <w:rPr>
                <w:sz w:val="24"/>
              </w:rPr>
              <w:t xml:space="preserve">77:09:0004011:7910</w:t>
            </w:r>
            <w:r/>
          </w:p>
        </w:tc>
        <w:tc>
          <w:tcPr>
            <w:tcBorders>
              <w:bottom w:val="none" w:color="000000" w:sz="4" w:space="0"/>
            </w:tcBorders>
            <w:tcW w:w="1642" w:type="dxa"/>
            <w:vAlign w:val="center"/>
            <w:textDirection w:val="lrTb"/>
            <w:noWrap w:val="false"/>
          </w:tcPr>
          <w:p>
            <w:pPr>
              <w:pStyle w:val="1231"/>
              <w:jc w:val="center"/>
            </w:pPr>
            <w:r>
              <w:rPr>
                <w:sz w:val="24"/>
              </w:rPr>
              <w:t xml:space="preserve">П13770089635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483</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Краснодарский край, г.о. город Краснодар, г. Краснодар, ул. им. Гаврилова П.М., д. 88, кв. 179</w:t>
            </w:r>
            <w:r/>
          </w:p>
        </w:tc>
        <w:tc>
          <w:tcPr>
            <w:tcBorders>
              <w:bottom w:val="none" w:color="000000" w:sz="4" w:space="0"/>
            </w:tcBorders>
            <w:tcW w:w="2299" w:type="dxa"/>
            <w:vAlign w:val="center"/>
            <w:textDirection w:val="lrTb"/>
            <w:noWrap w:val="false"/>
          </w:tcPr>
          <w:p>
            <w:pPr>
              <w:pStyle w:val="1231"/>
              <w:jc w:val="center"/>
            </w:pPr>
            <w:r>
              <w:rPr>
                <w:sz w:val="24"/>
              </w:rPr>
              <w:t xml:space="preserve">23:43:0000000:23078</w:t>
            </w:r>
            <w:r/>
          </w:p>
        </w:tc>
        <w:tc>
          <w:tcPr>
            <w:tcBorders>
              <w:bottom w:val="none" w:color="000000" w:sz="4" w:space="0"/>
            </w:tcBorders>
            <w:tcW w:w="1642" w:type="dxa"/>
            <w:vAlign w:val="center"/>
            <w:textDirection w:val="lrTb"/>
            <w:noWrap w:val="false"/>
          </w:tcPr>
          <w:p>
            <w:pPr>
              <w:pStyle w:val="1231"/>
              <w:jc w:val="center"/>
            </w:pPr>
            <w:r>
              <w:rPr>
                <w:sz w:val="24"/>
              </w:rPr>
              <w:t xml:space="preserve">П13240025976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484</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улица Мантулинская, дом 9, корпус 6, квартира 194</w:t>
            </w:r>
            <w:r/>
          </w:p>
        </w:tc>
        <w:tc>
          <w:tcPr>
            <w:tcBorders>
              <w:bottom w:val="none" w:color="000000" w:sz="4" w:space="0"/>
            </w:tcBorders>
            <w:tcW w:w="2299" w:type="dxa"/>
            <w:vAlign w:val="center"/>
            <w:textDirection w:val="lrTb"/>
            <w:noWrap w:val="false"/>
          </w:tcPr>
          <w:p>
            <w:pPr>
              <w:pStyle w:val="1231"/>
              <w:jc w:val="center"/>
            </w:pPr>
            <w:r>
              <w:rPr>
                <w:sz w:val="24"/>
              </w:rPr>
              <w:t xml:space="preserve">77:01:0004041:5656</w:t>
            </w:r>
            <w:r/>
          </w:p>
        </w:tc>
        <w:tc>
          <w:tcPr>
            <w:tcBorders>
              <w:bottom w:val="none" w:color="000000" w:sz="4" w:space="0"/>
            </w:tcBorders>
            <w:tcW w:w="1642" w:type="dxa"/>
            <w:vAlign w:val="center"/>
            <w:textDirection w:val="lrTb"/>
            <w:noWrap w:val="false"/>
          </w:tcPr>
          <w:p>
            <w:pPr>
              <w:pStyle w:val="1231"/>
              <w:jc w:val="center"/>
            </w:pPr>
            <w:r>
              <w:rPr>
                <w:sz w:val="24"/>
              </w:rPr>
              <w:t xml:space="preserve">П13770089637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485</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г.о. Пушкинский, г. Пушкино, ул. Грибоедова, д. 7, помещ. 3</w:t>
            </w:r>
            <w:r/>
          </w:p>
        </w:tc>
        <w:tc>
          <w:tcPr>
            <w:tcBorders>
              <w:bottom w:val="none" w:color="000000" w:sz="4" w:space="0"/>
            </w:tcBorders>
            <w:tcW w:w="2299" w:type="dxa"/>
            <w:vAlign w:val="center"/>
            <w:textDirection w:val="lrTb"/>
            <w:noWrap w:val="false"/>
          </w:tcPr>
          <w:p>
            <w:pPr>
              <w:pStyle w:val="1231"/>
              <w:jc w:val="center"/>
            </w:pPr>
            <w:r>
              <w:rPr>
                <w:sz w:val="24"/>
              </w:rPr>
              <w:t xml:space="preserve">50:13:0070208:1006</w:t>
            </w:r>
            <w:r/>
          </w:p>
        </w:tc>
        <w:tc>
          <w:tcPr>
            <w:tcBorders>
              <w:bottom w:val="none" w:color="000000" w:sz="4" w:space="0"/>
            </w:tcBorders>
            <w:tcW w:w="1642" w:type="dxa"/>
            <w:vAlign w:val="center"/>
            <w:textDirection w:val="lrTb"/>
            <w:noWrap w:val="false"/>
          </w:tcPr>
          <w:p>
            <w:pPr>
              <w:pStyle w:val="1231"/>
              <w:jc w:val="center"/>
            </w:pPr>
            <w:r>
              <w:rPr>
                <w:sz w:val="24"/>
              </w:rPr>
              <w:t xml:space="preserve">П13510093380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486</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г.о. Пушкинский, г. Пушкино, ул. Грибоедова, д. 7, помещ. 4</w:t>
            </w:r>
            <w:r/>
          </w:p>
        </w:tc>
        <w:tc>
          <w:tcPr>
            <w:tcBorders>
              <w:bottom w:val="none" w:color="000000" w:sz="4" w:space="0"/>
            </w:tcBorders>
            <w:tcW w:w="2299" w:type="dxa"/>
            <w:vAlign w:val="center"/>
            <w:textDirection w:val="lrTb"/>
            <w:noWrap w:val="false"/>
          </w:tcPr>
          <w:p>
            <w:pPr>
              <w:pStyle w:val="1231"/>
              <w:jc w:val="center"/>
            </w:pPr>
            <w:r>
              <w:rPr>
                <w:sz w:val="24"/>
              </w:rPr>
              <w:t xml:space="preserve">50:13:0070208:1112</w:t>
            </w:r>
            <w:r/>
          </w:p>
        </w:tc>
        <w:tc>
          <w:tcPr>
            <w:tcBorders>
              <w:bottom w:val="none" w:color="000000" w:sz="4" w:space="0"/>
            </w:tcBorders>
            <w:tcW w:w="1642" w:type="dxa"/>
            <w:vAlign w:val="center"/>
            <w:textDirection w:val="lrTb"/>
            <w:noWrap w:val="false"/>
          </w:tcPr>
          <w:p>
            <w:pPr>
              <w:pStyle w:val="1231"/>
              <w:jc w:val="center"/>
            </w:pPr>
            <w:r>
              <w:rPr>
                <w:sz w:val="24"/>
              </w:rPr>
              <w:t xml:space="preserve">П13510093387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Сергиево-Посадский муниципальный район, сельское поселение Лозовское, поселок Лоза, дом 17 "А", квартира 86</w:t>
            </w:r>
            <w:r/>
          </w:p>
        </w:tc>
        <w:tc>
          <w:tcPr>
            <w:tcBorders>
              <w:bottom w:val="none" w:color="000000" w:sz="4" w:space="0"/>
            </w:tcBorders>
            <w:tcW w:w="2299" w:type="dxa"/>
            <w:vAlign w:val="center"/>
            <w:textDirection w:val="lrTb"/>
            <w:noWrap w:val="false"/>
          </w:tcPr>
          <w:p>
            <w:pPr>
              <w:pStyle w:val="1231"/>
              <w:jc w:val="center"/>
            </w:pPr>
            <w:r>
              <w:rPr>
                <w:sz w:val="24"/>
              </w:rPr>
              <w:t xml:space="preserve">50:05:0140229:985</w:t>
            </w:r>
            <w:r/>
          </w:p>
        </w:tc>
        <w:tc>
          <w:tcPr>
            <w:tcBorders>
              <w:bottom w:val="none" w:color="000000" w:sz="4" w:space="0"/>
            </w:tcBorders>
            <w:tcW w:w="1642" w:type="dxa"/>
            <w:vAlign w:val="center"/>
            <w:textDirection w:val="lrTb"/>
            <w:noWrap w:val="false"/>
          </w:tcPr>
          <w:p>
            <w:pPr>
              <w:pStyle w:val="1231"/>
              <w:jc w:val="center"/>
            </w:pPr>
            <w:r>
              <w:rPr>
                <w:sz w:val="24"/>
              </w:rPr>
              <w:t xml:space="preserve">П13510093381</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488</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Сергиево-Посадский муниципальный район, сельское поселение Лозовское, поселок Лоза, дом 17 "А", квартира 85</w:t>
            </w:r>
            <w:r/>
          </w:p>
        </w:tc>
        <w:tc>
          <w:tcPr>
            <w:tcBorders>
              <w:bottom w:val="none" w:color="000000" w:sz="4" w:space="0"/>
            </w:tcBorders>
            <w:tcW w:w="2299" w:type="dxa"/>
            <w:vAlign w:val="center"/>
            <w:textDirection w:val="lrTb"/>
            <w:noWrap w:val="false"/>
          </w:tcPr>
          <w:p>
            <w:pPr>
              <w:pStyle w:val="1231"/>
              <w:jc w:val="center"/>
            </w:pPr>
            <w:r>
              <w:rPr>
                <w:sz w:val="24"/>
              </w:rPr>
              <w:t xml:space="preserve">50:05:0140229:885</w:t>
            </w:r>
            <w:r/>
          </w:p>
        </w:tc>
        <w:tc>
          <w:tcPr>
            <w:tcBorders>
              <w:bottom w:val="none" w:color="000000" w:sz="4" w:space="0"/>
            </w:tcBorders>
            <w:tcW w:w="1642" w:type="dxa"/>
            <w:vAlign w:val="center"/>
            <w:textDirection w:val="lrTb"/>
            <w:noWrap w:val="false"/>
          </w:tcPr>
          <w:p>
            <w:pPr>
              <w:pStyle w:val="1231"/>
              <w:jc w:val="center"/>
            </w:pPr>
            <w:r>
              <w:rPr>
                <w:sz w:val="24"/>
              </w:rPr>
              <w:t xml:space="preserve">П13510093382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489</w:t>
            </w:r>
            <w:r/>
          </w:p>
        </w:tc>
        <w:tc>
          <w:tcPr>
            <w:tcBorders>
              <w:bottom w:val="none" w:color="000000" w:sz="4" w:space="0"/>
            </w:tcBorders>
            <w:tcW w:w="3045" w:type="dxa"/>
            <w:vAlign w:val="center"/>
            <w:textDirection w:val="lrTb"/>
            <w:noWrap w:val="false"/>
          </w:tcPr>
          <w:p>
            <w:pPr>
              <w:pStyle w:val="1231"/>
            </w:pPr>
            <w:r>
              <w:rPr>
                <w:sz w:val="24"/>
              </w:rPr>
              <w:t xml:space="preserve">Гаражный бокс</w:t>
            </w:r>
            <w:r/>
          </w:p>
        </w:tc>
        <w:tc>
          <w:tcPr>
            <w:tcBorders>
              <w:bottom w:val="none" w:color="000000" w:sz="4" w:space="0"/>
            </w:tcBorders>
            <w:tcW w:w="3046" w:type="dxa"/>
            <w:vAlign w:val="center"/>
            <w:textDirection w:val="lrTb"/>
            <w:noWrap w:val="false"/>
          </w:tcPr>
          <w:p>
            <w:pPr>
              <w:pStyle w:val="1231"/>
              <w:jc w:val="center"/>
            </w:pPr>
            <w:r>
              <w:rPr>
                <w:sz w:val="24"/>
              </w:rPr>
              <w:t xml:space="preserve">Московская область, Пушкинский район, пос. Лесные Поляны, ГСПК "Спутник", бокс 8</w:t>
            </w:r>
            <w:r/>
          </w:p>
        </w:tc>
        <w:tc>
          <w:tcPr>
            <w:tcBorders>
              <w:bottom w:val="none" w:color="000000" w:sz="4" w:space="0"/>
            </w:tcBorders>
            <w:tcW w:w="2299" w:type="dxa"/>
            <w:vAlign w:val="center"/>
            <w:textDirection w:val="lrTb"/>
            <w:noWrap w:val="false"/>
          </w:tcPr>
          <w:p>
            <w:pPr>
              <w:pStyle w:val="1231"/>
              <w:jc w:val="center"/>
            </w:pPr>
            <w:r>
              <w:rPr>
                <w:sz w:val="24"/>
              </w:rPr>
              <w:t xml:space="preserve">50:13:0080414:1809</w:t>
            </w:r>
            <w:r/>
          </w:p>
        </w:tc>
        <w:tc>
          <w:tcPr>
            <w:tcBorders>
              <w:bottom w:val="none" w:color="000000" w:sz="4" w:space="0"/>
            </w:tcBorders>
            <w:tcW w:w="1642" w:type="dxa"/>
            <w:vAlign w:val="center"/>
            <w:textDirection w:val="lrTb"/>
            <w:noWrap w:val="false"/>
          </w:tcPr>
          <w:p>
            <w:pPr>
              <w:pStyle w:val="1231"/>
              <w:jc w:val="center"/>
            </w:pPr>
            <w:r>
              <w:rPr>
                <w:sz w:val="24"/>
              </w:rPr>
              <w:t xml:space="preserve">П13510093389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489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490</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Республика Крым, г. Ялта, пер. Черноморский, д. 3 лит. Б, кв. 4</w:t>
            </w:r>
            <w:r/>
          </w:p>
        </w:tc>
        <w:tc>
          <w:tcPr>
            <w:tcBorders>
              <w:bottom w:val="none" w:color="000000" w:sz="4" w:space="0"/>
            </w:tcBorders>
            <w:tcW w:w="2299" w:type="dxa"/>
            <w:vAlign w:val="center"/>
            <w:textDirection w:val="lrTb"/>
            <w:noWrap w:val="false"/>
          </w:tcPr>
          <w:p>
            <w:pPr>
              <w:pStyle w:val="1231"/>
              <w:jc w:val="center"/>
            </w:pPr>
            <w:r>
              <w:rPr>
                <w:sz w:val="24"/>
              </w:rPr>
              <w:t xml:space="preserve">90:25:010106:1176</w:t>
            </w:r>
            <w:r/>
          </w:p>
        </w:tc>
        <w:tc>
          <w:tcPr>
            <w:tcBorders>
              <w:bottom w:val="none" w:color="000000" w:sz="4" w:space="0"/>
            </w:tcBorders>
            <w:tcW w:w="1642" w:type="dxa"/>
            <w:vAlign w:val="center"/>
            <w:textDirection w:val="lrTb"/>
            <w:noWrap w:val="false"/>
          </w:tcPr>
          <w:p>
            <w:pPr>
              <w:pStyle w:val="1231"/>
              <w:jc w:val="center"/>
            </w:pPr>
            <w:r>
              <w:rPr>
                <w:sz w:val="24"/>
              </w:rPr>
              <w:t xml:space="preserve">П13920008530</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491</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вн. тер. г. муниципальный округ Мещанский, пл. Малая Сухаревская, д. 3, кв. 90</w:t>
            </w:r>
            <w:r/>
          </w:p>
        </w:tc>
        <w:tc>
          <w:tcPr>
            <w:tcBorders>
              <w:bottom w:val="none" w:color="000000" w:sz="4" w:space="0"/>
            </w:tcBorders>
            <w:tcW w:w="2299" w:type="dxa"/>
            <w:vAlign w:val="center"/>
            <w:textDirection w:val="lrTb"/>
            <w:noWrap w:val="false"/>
          </w:tcPr>
          <w:p>
            <w:pPr>
              <w:pStyle w:val="1231"/>
              <w:jc w:val="center"/>
            </w:pPr>
            <w:r>
              <w:rPr>
                <w:sz w:val="24"/>
              </w:rPr>
              <w:t xml:space="preserve">77:01:0003043:1848</w:t>
            </w:r>
            <w:r/>
          </w:p>
        </w:tc>
        <w:tc>
          <w:tcPr>
            <w:tcBorders>
              <w:bottom w:val="none" w:color="000000" w:sz="4" w:space="0"/>
            </w:tcBorders>
            <w:tcW w:w="1642" w:type="dxa"/>
            <w:vAlign w:val="center"/>
            <w:textDirection w:val="lrTb"/>
            <w:noWrap w:val="false"/>
          </w:tcPr>
          <w:p>
            <w:pPr>
              <w:pStyle w:val="1231"/>
              <w:jc w:val="center"/>
            </w:pPr>
            <w:r>
              <w:rPr>
                <w:sz w:val="24"/>
              </w:rPr>
              <w:t xml:space="preserve">П13770089646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492</w:t>
            </w:r>
            <w:r/>
          </w:p>
        </w:tc>
        <w:tc>
          <w:tcPr>
            <w:tcBorders>
              <w:bottom w:val="none" w:color="000000" w:sz="4" w:space="0"/>
            </w:tcBorders>
            <w:tcW w:w="3045" w:type="dxa"/>
            <w:vAlign w:val="center"/>
            <w:textDirection w:val="lrTb"/>
            <w:noWrap w:val="false"/>
          </w:tcPr>
          <w:p>
            <w:pPr>
              <w:pStyle w:val="1231"/>
            </w:pPr>
            <w:r>
              <w:rPr>
                <w:sz w:val="24"/>
              </w:rPr>
              <w:t xml:space="preserve">Нежилое 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Залинейная, д. 26б</w:t>
            </w:r>
            <w:r/>
          </w:p>
        </w:tc>
        <w:tc>
          <w:tcPr>
            <w:tcBorders>
              <w:bottom w:val="none" w:color="000000" w:sz="4" w:space="0"/>
            </w:tcBorders>
            <w:tcW w:w="2299" w:type="dxa"/>
            <w:vAlign w:val="center"/>
            <w:textDirection w:val="lrTb"/>
            <w:noWrap w:val="false"/>
          </w:tcPr>
          <w:p>
            <w:pPr>
              <w:pStyle w:val="1231"/>
              <w:jc w:val="center"/>
            </w:pPr>
            <w:r>
              <w:rPr>
                <w:sz w:val="24"/>
              </w:rPr>
              <w:t xml:space="preserve">35:24:0102005:2959</w:t>
            </w:r>
            <w:r/>
          </w:p>
        </w:tc>
        <w:tc>
          <w:tcPr>
            <w:tcBorders>
              <w:bottom w:val="none" w:color="000000" w:sz="4" w:space="0"/>
            </w:tcBorders>
            <w:tcW w:w="1642" w:type="dxa"/>
            <w:vAlign w:val="center"/>
            <w:textDirection w:val="lrTb"/>
            <w:noWrap w:val="false"/>
          </w:tcPr>
          <w:p>
            <w:pPr>
              <w:pStyle w:val="1231"/>
              <w:jc w:val="center"/>
            </w:pPr>
            <w:r>
              <w:rPr>
                <w:sz w:val="24"/>
              </w:rPr>
              <w:t xml:space="preserve">П13370039603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493</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Залинейная, д. 26Б</w:t>
            </w:r>
            <w:r/>
          </w:p>
        </w:tc>
        <w:tc>
          <w:tcPr>
            <w:tcBorders>
              <w:bottom w:val="none" w:color="000000" w:sz="4" w:space="0"/>
            </w:tcBorders>
            <w:tcW w:w="2299" w:type="dxa"/>
            <w:vAlign w:val="center"/>
            <w:textDirection w:val="lrTb"/>
            <w:noWrap w:val="false"/>
          </w:tcPr>
          <w:p>
            <w:pPr>
              <w:pStyle w:val="1231"/>
              <w:jc w:val="center"/>
            </w:pPr>
            <w:r>
              <w:rPr>
                <w:sz w:val="24"/>
              </w:rPr>
              <w:t xml:space="preserve">35:24:0102005:2960</w:t>
            </w:r>
            <w:r/>
          </w:p>
        </w:tc>
        <w:tc>
          <w:tcPr>
            <w:tcBorders>
              <w:bottom w:val="none" w:color="000000" w:sz="4" w:space="0"/>
            </w:tcBorders>
            <w:tcW w:w="1642" w:type="dxa"/>
            <w:vAlign w:val="center"/>
            <w:textDirection w:val="lrTb"/>
            <w:noWrap w:val="false"/>
          </w:tcPr>
          <w:p>
            <w:pPr>
              <w:pStyle w:val="1231"/>
              <w:jc w:val="center"/>
            </w:pPr>
            <w:r>
              <w:rPr>
                <w:sz w:val="24"/>
              </w:rPr>
              <w:t xml:space="preserve">П13370039604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494</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Город Вологда, ул. Галкинская, д. 24, гаражный бокс N 23</w:t>
            </w:r>
            <w:r/>
          </w:p>
        </w:tc>
        <w:tc>
          <w:tcPr>
            <w:tcBorders>
              <w:bottom w:val="none" w:color="000000" w:sz="4" w:space="0"/>
            </w:tcBorders>
            <w:tcW w:w="2299" w:type="dxa"/>
            <w:vAlign w:val="center"/>
            <w:textDirection w:val="lrTb"/>
            <w:noWrap w:val="false"/>
          </w:tcPr>
          <w:p>
            <w:pPr>
              <w:pStyle w:val="1231"/>
              <w:jc w:val="center"/>
            </w:pPr>
            <w:r>
              <w:rPr>
                <w:sz w:val="24"/>
              </w:rPr>
              <w:t xml:space="preserve">35:24:0202014:248</w:t>
            </w:r>
            <w:r/>
          </w:p>
        </w:tc>
        <w:tc>
          <w:tcPr>
            <w:tcBorders>
              <w:bottom w:val="none" w:color="000000" w:sz="4" w:space="0"/>
            </w:tcBorders>
            <w:tcW w:w="1642" w:type="dxa"/>
            <w:vAlign w:val="center"/>
            <w:textDirection w:val="lrTb"/>
            <w:noWrap w:val="false"/>
          </w:tcPr>
          <w:p>
            <w:pPr>
              <w:pStyle w:val="1231"/>
              <w:jc w:val="center"/>
            </w:pPr>
            <w:r>
              <w:rPr>
                <w:sz w:val="24"/>
              </w:rPr>
              <w:t xml:space="preserve">П13370039596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494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495</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Галкинская, д. 24, кв. 11</w:t>
            </w:r>
            <w:r/>
          </w:p>
        </w:tc>
        <w:tc>
          <w:tcPr>
            <w:tcBorders>
              <w:bottom w:val="none" w:color="000000" w:sz="4" w:space="0"/>
            </w:tcBorders>
            <w:tcW w:w="2299" w:type="dxa"/>
            <w:vAlign w:val="center"/>
            <w:textDirection w:val="lrTb"/>
            <w:noWrap w:val="false"/>
          </w:tcPr>
          <w:p>
            <w:pPr>
              <w:pStyle w:val="1231"/>
              <w:jc w:val="center"/>
            </w:pPr>
            <w:r>
              <w:rPr>
                <w:sz w:val="24"/>
              </w:rPr>
              <w:t xml:space="preserve">35:24:0202014:259</w:t>
            </w:r>
            <w:r/>
          </w:p>
        </w:tc>
        <w:tc>
          <w:tcPr>
            <w:tcBorders>
              <w:bottom w:val="none" w:color="000000" w:sz="4" w:space="0"/>
            </w:tcBorders>
            <w:tcW w:w="1642" w:type="dxa"/>
            <w:vAlign w:val="center"/>
            <w:textDirection w:val="lrTb"/>
            <w:noWrap w:val="false"/>
          </w:tcPr>
          <w:p>
            <w:pPr>
              <w:pStyle w:val="1231"/>
              <w:jc w:val="center"/>
            </w:pPr>
            <w:r>
              <w:rPr>
                <w:sz w:val="24"/>
              </w:rPr>
              <w:t xml:space="preserve">П13370039597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495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496</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г.о. город Вологда, г. Вологда, ш. Пошехонское, д. 9в, кв. 5</w:t>
            </w:r>
            <w:r/>
          </w:p>
        </w:tc>
        <w:tc>
          <w:tcPr>
            <w:tcBorders>
              <w:bottom w:val="none" w:color="000000" w:sz="4" w:space="0"/>
            </w:tcBorders>
            <w:tcW w:w="2299" w:type="dxa"/>
            <w:vAlign w:val="center"/>
            <w:textDirection w:val="lrTb"/>
            <w:noWrap w:val="false"/>
          </w:tcPr>
          <w:p>
            <w:pPr>
              <w:pStyle w:val="1231"/>
              <w:jc w:val="center"/>
            </w:pPr>
            <w:r>
              <w:rPr>
                <w:sz w:val="24"/>
              </w:rPr>
              <w:t xml:space="preserve">35:24:0501009:3582</w:t>
            </w:r>
            <w:r/>
          </w:p>
        </w:tc>
        <w:tc>
          <w:tcPr>
            <w:tcBorders>
              <w:bottom w:val="none" w:color="000000" w:sz="4" w:space="0"/>
            </w:tcBorders>
            <w:tcW w:w="1642" w:type="dxa"/>
            <w:vAlign w:val="center"/>
            <w:textDirection w:val="lrTb"/>
            <w:noWrap w:val="false"/>
          </w:tcPr>
          <w:p>
            <w:pPr>
              <w:pStyle w:val="1231"/>
              <w:jc w:val="center"/>
            </w:pPr>
            <w:r>
              <w:rPr>
                <w:sz w:val="24"/>
              </w:rPr>
              <w:t xml:space="preserve">П13370039602</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496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497</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улица Красная Пресня, дом 7, квартира 48</w:t>
            </w:r>
            <w:r/>
          </w:p>
        </w:tc>
        <w:tc>
          <w:tcPr>
            <w:tcBorders>
              <w:bottom w:val="none" w:color="000000" w:sz="4" w:space="0"/>
            </w:tcBorders>
            <w:tcW w:w="2299" w:type="dxa"/>
            <w:vAlign w:val="center"/>
            <w:textDirection w:val="lrTb"/>
            <w:noWrap w:val="false"/>
          </w:tcPr>
          <w:p>
            <w:pPr>
              <w:pStyle w:val="1231"/>
              <w:jc w:val="center"/>
            </w:pPr>
            <w:r>
              <w:rPr>
                <w:sz w:val="24"/>
              </w:rPr>
              <w:t xml:space="preserve">77:01:0004030:2903</w:t>
            </w:r>
            <w:r/>
          </w:p>
        </w:tc>
        <w:tc>
          <w:tcPr>
            <w:tcBorders>
              <w:bottom w:val="none" w:color="000000" w:sz="4" w:space="0"/>
            </w:tcBorders>
            <w:tcW w:w="1642" w:type="dxa"/>
            <w:vAlign w:val="center"/>
            <w:textDirection w:val="lrTb"/>
            <w:noWrap w:val="false"/>
          </w:tcPr>
          <w:p>
            <w:pPr>
              <w:pStyle w:val="1231"/>
              <w:jc w:val="center"/>
            </w:pPr>
            <w:r>
              <w:rPr>
                <w:sz w:val="24"/>
              </w:rPr>
              <w:t xml:space="preserve">П13770089739</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497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498</w:t>
            </w:r>
            <w:r/>
          </w:p>
        </w:tc>
        <w:tc>
          <w:tcPr>
            <w:tcBorders>
              <w:bottom w:val="none" w:color="000000" w:sz="4" w:space="0"/>
            </w:tcBorders>
            <w:tcW w:w="3045" w:type="dxa"/>
            <w:vAlign w:val="center"/>
            <w:textDirection w:val="lrTb"/>
            <w:noWrap w:val="false"/>
          </w:tcPr>
          <w:p>
            <w:pPr>
              <w:pStyle w:val="1231"/>
            </w:pPr>
            <w:r>
              <w:rPr>
                <w:sz w:val="24"/>
              </w:rPr>
              <w:t xml:space="preserve">Машино-место N 1</w:t>
            </w:r>
            <w:r/>
          </w:p>
        </w:tc>
        <w:tc>
          <w:tcPr>
            <w:tcBorders>
              <w:bottom w:val="none" w:color="000000" w:sz="4" w:space="0"/>
            </w:tcBorders>
            <w:tcW w:w="3046" w:type="dxa"/>
            <w:vAlign w:val="center"/>
            <w:textDirection w:val="lrTb"/>
            <w:noWrap w:val="false"/>
          </w:tcPr>
          <w:p>
            <w:pPr>
              <w:pStyle w:val="1231"/>
              <w:jc w:val="center"/>
            </w:pPr>
            <w:r>
              <w:rPr>
                <w:sz w:val="24"/>
              </w:rPr>
              <w:t xml:space="preserve">г. Москва, улица Красная Пресня, дом 7</w:t>
            </w:r>
            <w:r/>
          </w:p>
        </w:tc>
        <w:tc>
          <w:tcPr>
            <w:tcBorders>
              <w:bottom w:val="none" w:color="000000" w:sz="4" w:space="0"/>
            </w:tcBorders>
            <w:tcW w:w="2299" w:type="dxa"/>
            <w:vAlign w:val="center"/>
            <w:textDirection w:val="lrTb"/>
            <w:noWrap w:val="false"/>
          </w:tcPr>
          <w:p>
            <w:pPr>
              <w:pStyle w:val="1231"/>
              <w:jc w:val="center"/>
            </w:pPr>
            <w:r>
              <w:rPr>
                <w:sz w:val="24"/>
              </w:rPr>
              <w:t xml:space="preserve">77:01:0004030:3997</w:t>
            </w:r>
            <w:r/>
          </w:p>
        </w:tc>
        <w:tc>
          <w:tcPr>
            <w:tcBorders>
              <w:bottom w:val="none" w:color="000000" w:sz="4" w:space="0"/>
            </w:tcBorders>
            <w:tcW w:w="1642" w:type="dxa"/>
            <w:vAlign w:val="center"/>
            <w:textDirection w:val="lrTb"/>
            <w:noWrap w:val="false"/>
          </w:tcPr>
          <w:p>
            <w:pPr>
              <w:pStyle w:val="1231"/>
              <w:jc w:val="center"/>
            </w:pPr>
            <w:r>
              <w:rPr>
                <w:sz w:val="24"/>
              </w:rPr>
              <w:t xml:space="preserve">П13770089738</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498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499</w:t>
            </w:r>
            <w:r/>
          </w:p>
        </w:tc>
        <w:tc>
          <w:tcPr>
            <w:tcBorders>
              <w:bottom w:val="none" w:color="000000" w:sz="4" w:space="0"/>
            </w:tcBorders>
            <w:tcW w:w="3045" w:type="dxa"/>
            <w:vAlign w:val="center"/>
            <w:textDirection w:val="lrTb"/>
            <w:noWrap w:val="false"/>
          </w:tcPr>
          <w:p>
            <w:pPr>
              <w:pStyle w:val="1231"/>
            </w:pPr>
            <w:r>
              <w:rPr>
                <w:sz w:val="24"/>
              </w:rPr>
              <w:t xml:space="preserve">Квартира</w:t>
            </w:r>
            <w:r/>
          </w:p>
        </w:tc>
        <w:tc>
          <w:tcPr>
            <w:tcBorders>
              <w:bottom w:val="none" w:color="000000" w:sz="4" w:space="0"/>
            </w:tcBorders>
            <w:tcW w:w="3046" w:type="dxa"/>
            <w:vAlign w:val="center"/>
            <w:textDirection w:val="lrTb"/>
            <w:noWrap w:val="false"/>
          </w:tcPr>
          <w:p>
            <w:pPr>
              <w:pStyle w:val="1231"/>
              <w:jc w:val="center"/>
            </w:pPr>
            <w:r>
              <w:rPr>
                <w:sz w:val="24"/>
              </w:rPr>
              <w:t xml:space="preserve">город Москва, вн. тер. г. муниципальный округ Пресненский, улица Николаева, дом 3, квартира 40</w:t>
            </w:r>
            <w:r/>
          </w:p>
        </w:tc>
        <w:tc>
          <w:tcPr>
            <w:tcBorders>
              <w:bottom w:val="none" w:color="000000" w:sz="4" w:space="0"/>
            </w:tcBorders>
            <w:tcW w:w="2299" w:type="dxa"/>
            <w:vAlign w:val="center"/>
            <w:textDirection w:val="lrTb"/>
            <w:noWrap w:val="false"/>
          </w:tcPr>
          <w:p>
            <w:pPr>
              <w:pStyle w:val="1231"/>
              <w:jc w:val="center"/>
            </w:pPr>
            <w:r>
              <w:rPr>
                <w:sz w:val="24"/>
              </w:rPr>
              <w:t xml:space="preserve">77:01:0004033:1753</w:t>
            </w:r>
            <w:r/>
          </w:p>
        </w:tc>
        <w:tc>
          <w:tcPr>
            <w:tcBorders>
              <w:bottom w:val="none" w:color="000000" w:sz="4" w:space="0"/>
            </w:tcBorders>
            <w:tcW w:w="1642" w:type="dxa"/>
            <w:vAlign w:val="center"/>
            <w:textDirection w:val="lrTb"/>
            <w:noWrap w:val="false"/>
          </w:tcPr>
          <w:p>
            <w:pPr>
              <w:pStyle w:val="1231"/>
              <w:jc w:val="center"/>
            </w:pPr>
            <w:r>
              <w:rPr>
                <w:sz w:val="24"/>
              </w:rPr>
              <w:t xml:space="preserve">П13770089737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499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500</w:t>
            </w:r>
            <w:r/>
          </w:p>
        </w:tc>
        <w:tc>
          <w:tcPr>
            <w:tcBorders>
              <w:bottom w:val="none" w:color="000000" w:sz="4" w:space="0"/>
            </w:tcBorders>
            <w:tcW w:w="3045" w:type="dxa"/>
            <w:vAlign w:val="center"/>
            <w:textDirection w:val="lrTb"/>
            <w:noWrap w:val="false"/>
          </w:tcPr>
          <w:p>
            <w:pPr>
              <w:pStyle w:val="1231"/>
            </w:pPr>
            <w:r>
              <w:rPr>
                <w:sz w:val="24"/>
              </w:rPr>
              <w:t xml:space="preserve">Помещения</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Пушкинская, д. 18</w:t>
            </w:r>
            <w:r/>
          </w:p>
        </w:tc>
        <w:tc>
          <w:tcPr>
            <w:tcBorders>
              <w:bottom w:val="none" w:color="000000" w:sz="4" w:space="0"/>
            </w:tcBorders>
            <w:tcW w:w="2299" w:type="dxa"/>
            <w:vAlign w:val="center"/>
            <w:textDirection w:val="lrTb"/>
            <w:noWrap w:val="false"/>
          </w:tcPr>
          <w:p>
            <w:pPr>
              <w:pStyle w:val="1231"/>
              <w:jc w:val="center"/>
            </w:pPr>
            <w:r>
              <w:rPr>
                <w:sz w:val="24"/>
              </w:rPr>
              <w:t xml:space="preserve">35:24:0202007:197</w:t>
            </w:r>
            <w:r/>
          </w:p>
        </w:tc>
        <w:tc>
          <w:tcPr>
            <w:tcBorders>
              <w:bottom w:val="none" w:color="000000" w:sz="4" w:space="0"/>
            </w:tcBorders>
            <w:tcW w:w="1642" w:type="dxa"/>
            <w:vAlign w:val="center"/>
            <w:textDirection w:val="lrTb"/>
            <w:noWrap w:val="false"/>
          </w:tcPr>
          <w:p>
            <w:pPr>
              <w:pStyle w:val="1231"/>
              <w:jc w:val="center"/>
            </w:pPr>
            <w:r>
              <w:rPr>
                <w:sz w:val="24"/>
              </w:rPr>
              <w:t xml:space="preserve">П13370039584</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500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501</w:t>
            </w:r>
            <w:r/>
          </w:p>
        </w:tc>
        <w:tc>
          <w:tcPr>
            <w:tcBorders>
              <w:bottom w:val="none" w:color="000000" w:sz="4" w:space="0"/>
            </w:tcBorders>
            <w:tcW w:w="3045" w:type="dxa"/>
            <w:vAlign w:val="center"/>
            <w:textDirection w:val="lrTb"/>
            <w:noWrap w:val="false"/>
          </w:tcPr>
          <w:p>
            <w:pPr>
              <w:pStyle w:val="1231"/>
            </w:pPr>
            <w:r>
              <w:rPr>
                <w:sz w:val="24"/>
              </w:rPr>
              <w:t xml:space="preserve">Помещения</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Пушкинская, д. 18, пом. 1 - 5, 15а, 22 - 25</w:t>
            </w:r>
            <w:r/>
          </w:p>
        </w:tc>
        <w:tc>
          <w:tcPr>
            <w:tcBorders>
              <w:bottom w:val="none" w:color="000000" w:sz="4" w:space="0"/>
            </w:tcBorders>
            <w:tcW w:w="2299" w:type="dxa"/>
            <w:vAlign w:val="center"/>
            <w:textDirection w:val="lrTb"/>
            <w:noWrap w:val="false"/>
          </w:tcPr>
          <w:p>
            <w:pPr>
              <w:pStyle w:val="1231"/>
              <w:jc w:val="center"/>
            </w:pPr>
            <w:r>
              <w:rPr>
                <w:sz w:val="24"/>
              </w:rPr>
              <w:t xml:space="preserve">35:24:0303008:228</w:t>
            </w:r>
            <w:r/>
          </w:p>
        </w:tc>
        <w:tc>
          <w:tcPr>
            <w:tcBorders>
              <w:bottom w:val="none" w:color="000000" w:sz="4" w:space="0"/>
            </w:tcBorders>
            <w:tcW w:w="1642" w:type="dxa"/>
            <w:vAlign w:val="center"/>
            <w:textDirection w:val="lrTb"/>
            <w:noWrap w:val="false"/>
          </w:tcPr>
          <w:p>
            <w:pPr>
              <w:pStyle w:val="1231"/>
              <w:jc w:val="center"/>
            </w:pPr>
            <w:r>
              <w:rPr>
                <w:sz w:val="24"/>
              </w:rPr>
              <w:t xml:space="preserve">П13370039583</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501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502</w:t>
            </w:r>
            <w:r/>
          </w:p>
        </w:tc>
        <w:tc>
          <w:tcPr>
            <w:tcBorders>
              <w:bottom w:val="none" w:color="000000" w:sz="4" w:space="0"/>
            </w:tcBorders>
            <w:tcW w:w="3045" w:type="dxa"/>
            <w:vAlign w:val="center"/>
            <w:textDirection w:val="lrTb"/>
            <w:noWrap w:val="false"/>
          </w:tcPr>
          <w:p>
            <w:pPr>
              <w:pStyle w:val="1231"/>
            </w:pPr>
            <w:r>
              <w:rPr>
                <w:sz w:val="24"/>
              </w:rPr>
              <w:t xml:space="preserve">Помещение</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Залинейная, д. 22</w:t>
            </w:r>
            <w:r/>
          </w:p>
        </w:tc>
        <w:tc>
          <w:tcPr>
            <w:tcBorders>
              <w:bottom w:val="none" w:color="000000" w:sz="4" w:space="0"/>
            </w:tcBorders>
            <w:tcW w:w="2299" w:type="dxa"/>
            <w:vAlign w:val="center"/>
            <w:textDirection w:val="lrTb"/>
            <w:noWrap w:val="false"/>
          </w:tcPr>
          <w:p>
            <w:pPr>
              <w:pStyle w:val="1231"/>
              <w:jc w:val="center"/>
            </w:pPr>
            <w:r>
              <w:rPr>
                <w:sz w:val="24"/>
              </w:rPr>
              <w:t xml:space="preserve">35:24:0102005:4411</w:t>
            </w:r>
            <w:r/>
          </w:p>
        </w:tc>
        <w:tc>
          <w:tcPr>
            <w:tcBorders>
              <w:bottom w:val="none" w:color="000000" w:sz="4" w:space="0"/>
            </w:tcBorders>
            <w:tcW w:w="1642" w:type="dxa"/>
            <w:vAlign w:val="center"/>
            <w:textDirection w:val="lrTb"/>
            <w:noWrap w:val="false"/>
          </w:tcPr>
          <w:p>
            <w:pPr>
              <w:pStyle w:val="1231"/>
              <w:jc w:val="center"/>
            </w:pPr>
            <w:r>
              <w:rPr>
                <w:sz w:val="24"/>
              </w:rPr>
              <w:t xml:space="preserve">П13370039607</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502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503</w:t>
            </w:r>
            <w:r/>
          </w:p>
        </w:tc>
        <w:tc>
          <w:tcPr>
            <w:tcBorders>
              <w:bottom w:val="none" w:color="000000" w:sz="4" w:space="0"/>
            </w:tcBorders>
            <w:tcW w:w="3045" w:type="dxa"/>
            <w:vAlign w:val="center"/>
            <w:textDirection w:val="lrTb"/>
            <w:noWrap w:val="false"/>
          </w:tcPr>
          <w:p>
            <w:pPr>
              <w:pStyle w:val="1231"/>
            </w:pPr>
            <w:r>
              <w:rPr>
                <w:sz w:val="24"/>
              </w:rPr>
              <w:t xml:space="preserve">Помещение N 3 находится в одноэтажном кирпичном здании тепловой камеры</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Залинейная, 22</w:t>
            </w:r>
            <w:r/>
          </w:p>
        </w:tc>
        <w:tc>
          <w:tcPr>
            <w:tcBorders>
              <w:bottom w:val="none" w:color="000000" w:sz="4" w:space="0"/>
            </w:tcBorders>
            <w:tcW w:w="2299" w:type="dxa"/>
            <w:vAlign w:val="center"/>
            <w:textDirection w:val="lrTb"/>
            <w:noWrap w:val="false"/>
          </w:tcPr>
          <w:p>
            <w:pPr>
              <w:pStyle w:val="1231"/>
              <w:jc w:val="center"/>
            </w:pPr>
            <w:r>
              <w:rPr>
                <w:sz w:val="24"/>
              </w:rPr>
              <w:t xml:space="preserve">35:24:0102005:3365</w:t>
            </w:r>
            <w:r/>
          </w:p>
        </w:tc>
        <w:tc>
          <w:tcPr>
            <w:tcBorders>
              <w:bottom w:val="none" w:color="000000" w:sz="4" w:space="0"/>
            </w:tcBorders>
            <w:tcW w:w="1642" w:type="dxa"/>
            <w:vAlign w:val="center"/>
            <w:textDirection w:val="lrTb"/>
            <w:noWrap w:val="false"/>
          </w:tcPr>
          <w:p>
            <w:pPr>
              <w:pStyle w:val="1231"/>
              <w:jc w:val="center"/>
            </w:pPr>
            <w:r>
              <w:rPr>
                <w:sz w:val="24"/>
              </w:rPr>
              <w:t xml:space="preserve">П13370039606</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503 введен </w:t>
            </w:r>
            <w:r>
              <w:rPr>
                <w:sz w:val="24"/>
              </w:rPr>
              <w:t xml:space="preserve">распоряжением</w:t>
            </w:r>
            <w:r>
              <w:rPr>
                <w:sz w:val="24"/>
              </w:rPr>
              <w:t xml:space="preserve"> Росимущества от 06.08.2026 N 1897-р)</w:t>
            </w:r>
            <w:r/>
          </w:p>
        </w:tc>
      </w:tr>
      <w:tr>
        <w:tblPrEx>
          <w:tblBorders>
            <w:insideH w:val="none" w:color="000000" w:sz="4" w:space="0"/>
          </w:tblBorders>
        </w:tblPrEx>
        <w:trPr/>
        <w:tc>
          <w:tcPr>
            <w:tcBorders>
              <w:bottom w:val="none" w:color="000000" w:sz="4" w:space="0"/>
            </w:tcBorders>
            <w:tcW w:w="567" w:type="dxa"/>
            <w:vAlign w:val="center"/>
            <w:textDirection w:val="lrTb"/>
            <w:noWrap w:val="false"/>
          </w:tcPr>
          <w:p>
            <w:pPr>
              <w:pStyle w:val="1231"/>
              <w:jc w:val="center"/>
            </w:pPr>
            <w:r>
              <w:rPr>
                <w:sz w:val="24"/>
              </w:rPr>
              <w:t xml:space="preserve">504</w:t>
            </w:r>
            <w:r/>
          </w:p>
        </w:tc>
        <w:tc>
          <w:tcPr>
            <w:tcBorders>
              <w:bottom w:val="none" w:color="000000" w:sz="4" w:space="0"/>
            </w:tcBorders>
            <w:tcW w:w="3045" w:type="dxa"/>
            <w:vAlign w:val="center"/>
            <w:textDirection w:val="lrTb"/>
            <w:noWrap w:val="false"/>
          </w:tcPr>
          <w:p>
            <w:pPr>
              <w:pStyle w:val="1231"/>
            </w:pPr>
            <w:r>
              <w:rPr>
                <w:sz w:val="24"/>
              </w:rPr>
              <w:t xml:space="preserve">Помещения станции нейтрализации NN 17 - 22 первого этажа, NN 11 - 13 второго этажа, NN 1 - 5 третьего этажа и NN 1 - 4 четвертого этажа находятся в четырехэтажном кирпичном здании гальванического участка</w:t>
            </w:r>
            <w:r/>
          </w:p>
        </w:tc>
        <w:tc>
          <w:tcPr>
            <w:tcBorders>
              <w:bottom w:val="none" w:color="000000" w:sz="4" w:space="0"/>
            </w:tcBorders>
            <w:tcW w:w="3046" w:type="dxa"/>
            <w:vAlign w:val="center"/>
            <w:textDirection w:val="lrTb"/>
            <w:noWrap w:val="false"/>
          </w:tcPr>
          <w:p>
            <w:pPr>
              <w:pStyle w:val="1231"/>
              <w:jc w:val="center"/>
            </w:pPr>
            <w:r>
              <w:rPr>
                <w:sz w:val="24"/>
              </w:rPr>
              <w:t xml:space="preserve">Вологодская область, г. Вологда, ул. Залинейная, 22</w:t>
            </w:r>
            <w:r/>
          </w:p>
        </w:tc>
        <w:tc>
          <w:tcPr>
            <w:tcBorders>
              <w:bottom w:val="none" w:color="000000" w:sz="4" w:space="0"/>
            </w:tcBorders>
            <w:tcW w:w="2299" w:type="dxa"/>
            <w:vAlign w:val="center"/>
            <w:textDirection w:val="lrTb"/>
            <w:noWrap w:val="false"/>
          </w:tcPr>
          <w:p>
            <w:pPr>
              <w:pStyle w:val="1231"/>
              <w:jc w:val="center"/>
            </w:pPr>
            <w:r>
              <w:rPr>
                <w:sz w:val="24"/>
              </w:rPr>
              <w:t xml:space="preserve">35:24:0102005:3350</w:t>
            </w:r>
            <w:r/>
          </w:p>
        </w:tc>
        <w:tc>
          <w:tcPr>
            <w:tcBorders>
              <w:bottom w:val="none" w:color="000000" w:sz="4" w:space="0"/>
            </w:tcBorders>
            <w:tcW w:w="1642" w:type="dxa"/>
            <w:vAlign w:val="center"/>
            <w:textDirection w:val="lrTb"/>
            <w:noWrap w:val="false"/>
          </w:tcPr>
          <w:p>
            <w:pPr>
              <w:pStyle w:val="1231"/>
              <w:jc w:val="center"/>
            </w:pPr>
            <w:r>
              <w:rPr>
                <w:sz w:val="24"/>
              </w:rPr>
              <w:t xml:space="preserve">П13370039605</w:t>
            </w:r>
            <w:r/>
          </w:p>
        </w:tc>
        <w:tc>
          <w:tcPr>
            <w:tcBorders>
              <w:bottom w:val="none" w:color="000000" w:sz="4" w:space="0"/>
            </w:tcBorders>
            <w:tcW w:w="1984" w:type="dxa"/>
            <w:vAlign w:val="center"/>
            <w:textDirection w:val="lrTb"/>
            <w:noWrap w:val="false"/>
          </w:tcPr>
          <w:p>
            <w:pPr>
              <w:pStyle w:val="1231"/>
              <w:jc w:val="center"/>
            </w:pPr>
            <w:r>
              <w:rPr>
                <w:sz w:val="24"/>
              </w:rPr>
              <w:t xml:space="preserve">Приведены в </w:t>
            </w:r>
            <w:hyperlink w:tooltip="УСЛОВИЯ" w:anchor="P4194" w:history="1">
              <w:r>
                <w:rPr>
                  <w:color w:val="0000ff"/>
                  <w:sz w:val="24"/>
                </w:rPr>
                <w:t xml:space="preserve">Приложении N 2</w:t>
              </w:r>
            </w:hyperlink>
            <w:r>
              <w:rPr>
                <w:sz w:val="24"/>
              </w:rPr>
              <w:t xml:space="preserve"> к настоящему распоряжению</w:t>
            </w:r>
            <w:r/>
          </w:p>
        </w:tc>
        <w:tc>
          <w:tcPr>
            <w:tcBorders>
              <w:bottom w:val="none" w:color="000000" w:sz="4" w:space="0"/>
            </w:tcBorders>
            <w:tcW w:w="1020" w:type="dxa"/>
            <w:vAlign w:val="center"/>
            <w:textDirection w:val="lrTb"/>
            <w:noWrap w:val="false"/>
          </w:tcPr>
          <w:p>
            <w:pPr>
              <w:pStyle w:val="1231"/>
              <w:jc w:val="center"/>
            </w:pPr>
            <w:r>
              <w:rPr>
                <w:sz w:val="24"/>
              </w:rPr>
              <w:t xml:space="preserve">2026</w:t>
            </w:r>
            <w:r/>
          </w:p>
        </w:tc>
      </w:tr>
      <w:tr>
        <w:tblPrEx>
          <w:tblBorders>
            <w:insideH w:val="none" w:color="000000" w:sz="4" w:space="0"/>
          </w:tblBorders>
        </w:tblPrEx>
        <w:trPr/>
        <w:tc>
          <w:tcPr>
            <w:gridSpan w:val="7"/>
            <w:tcBorders>
              <w:top w:val="none" w:color="000000" w:sz="4" w:space="0"/>
            </w:tcBorders>
            <w:tcW w:w="13603" w:type="dxa"/>
            <w:textDirection w:val="lrTb"/>
            <w:noWrap w:val="false"/>
          </w:tcPr>
          <w:p>
            <w:pPr>
              <w:pStyle w:val="1231"/>
              <w:jc w:val="both"/>
            </w:pPr>
            <w:r>
              <w:rPr>
                <w:sz w:val="24"/>
              </w:rPr>
              <w:t xml:space="preserve">(п. 504 введен </w:t>
            </w:r>
            <w:r>
              <w:rPr>
                <w:sz w:val="24"/>
              </w:rPr>
              <w:t xml:space="preserve">распоряжением</w:t>
            </w:r>
            <w:r>
              <w:rPr>
                <w:sz w:val="24"/>
              </w:rPr>
              <w:t xml:space="preserve"> Росимущества от 06.08.2026 N 1897-р)</w:t>
            </w:r>
            <w:r/>
          </w:p>
        </w:tc>
      </w:tr>
    </w:tbl>
    <w:p>
      <w:pPr>
        <w:sectPr>
          <w:headerReference w:type="default" r:id="rId10"/>
          <w:headerReference w:type="first" r:id="rId11"/>
          <w:footerReference w:type="default" r:id="rId16"/>
          <w:footerReference w:type="first" r:id="rId17"/>
          <w:footnotePr/>
          <w:endnotePr/>
          <w:type w:val="nextPage"/>
          <w:pgSz w:w="16838" w:h="11906" w:orient="landscape"/>
          <w:pgMar w:top="1133" w:right="1440" w:bottom="566" w:left="1440" w:header="0" w:footer="0" w:gutter="0"/>
          <w:cols w:num="1" w:sep="0" w:space="1701" w:equalWidth="1"/>
          <w:docGrid w:linePitch="360"/>
          <w:titlePg/>
        </w:sectPr>
      </w:pPr>
      <w:r/>
      <w:r/>
    </w:p>
    <w:p>
      <w:pPr>
        <w:pStyle w:val="1231"/>
        <w:jc w:val="both"/>
      </w:pPr>
      <w:r>
        <w:rPr>
          <w:sz w:val="24"/>
        </w:rPr>
      </w:r>
      <w:r/>
    </w:p>
    <w:p>
      <w:pPr>
        <w:pStyle w:val="1231"/>
        <w:jc w:val="both"/>
      </w:pPr>
      <w:r>
        <w:rPr>
          <w:sz w:val="24"/>
        </w:rPr>
      </w:r>
      <w:r/>
    </w:p>
    <w:p>
      <w:pPr>
        <w:pStyle w:val="1231"/>
        <w:jc w:val="both"/>
      </w:pPr>
      <w:r>
        <w:rPr>
          <w:sz w:val="24"/>
        </w:rPr>
      </w:r>
      <w:r/>
    </w:p>
    <w:p>
      <w:pPr>
        <w:pStyle w:val="1231"/>
        <w:jc w:val="both"/>
      </w:pPr>
      <w:r>
        <w:rPr>
          <w:sz w:val="24"/>
        </w:rPr>
      </w:r>
      <w:r/>
    </w:p>
    <w:p>
      <w:pPr>
        <w:pStyle w:val="1231"/>
        <w:jc w:val="both"/>
      </w:pPr>
      <w:r>
        <w:rPr>
          <w:sz w:val="24"/>
        </w:rPr>
      </w:r>
      <w:r/>
    </w:p>
    <w:p>
      <w:pPr>
        <w:pStyle w:val="1231"/>
        <w:jc w:val="right"/>
        <w:outlineLvl w:val="0"/>
      </w:pPr>
      <w:r>
        <w:rPr>
          <w:sz w:val="24"/>
        </w:rPr>
        <w:t xml:space="preserve">Приложение N 2</w:t>
      </w:r>
      <w:r/>
    </w:p>
    <w:p>
      <w:pPr>
        <w:pStyle w:val="1231"/>
        <w:jc w:val="right"/>
      </w:pPr>
      <w:r>
        <w:rPr>
          <w:sz w:val="24"/>
        </w:rPr>
        <w:t xml:space="preserve">к распоряжению Росимущества</w:t>
      </w:r>
      <w:r/>
    </w:p>
    <w:p>
      <w:pPr>
        <w:pStyle w:val="1231"/>
        <w:jc w:val="right"/>
      </w:pPr>
      <w:r>
        <w:rPr>
          <w:sz w:val="24"/>
        </w:rPr>
        <w:t xml:space="preserve">от 11 июня 2026 г. N 1414-р</w:t>
      </w:r>
      <w:r/>
    </w:p>
    <w:p>
      <w:pPr>
        <w:pStyle w:val="1231"/>
        <w:jc w:val="both"/>
      </w:pPr>
      <w:r>
        <w:rPr>
          <w:sz w:val="24"/>
        </w:rPr>
      </w:r>
      <w:r/>
    </w:p>
    <w:p>
      <w:pPr>
        <w:pStyle w:val="1233"/>
        <w:jc w:val="center"/>
      </w:pPr>
      <w:r/>
      <w:bookmarkStart w:id="4194" w:name="P4194"/>
      <w:r/>
      <w:bookmarkEnd w:id="4194"/>
      <w:r>
        <w:rPr>
          <w:sz w:val="24"/>
        </w:rPr>
        <w:t xml:space="preserve">УСЛОВИЯ</w:t>
      </w:r>
      <w:r/>
    </w:p>
    <w:p>
      <w:pPr>
        <w:pStyle w:val="1233"/>
        <w:jc w:val="center"/>
      </w:pPr>
      <w:r>
        <w:rPr>
          <w:sz w:val="24"/>
        </w:rPr>
        <w:t xml:space="preserve">ПРИВАТИЗАЦИИ ФЕДЕРАЛЬНОГО ИМУЩЕСТВА, ВКЛЮЧЕННОГО В ПЕРЕЧЕНЬ</w:t>
      </w:r>
      <w:r/>
    </w:p>
    <w:p>
      <w:pPr>
        <w:pStyle w:val="1233"/>
        <w:jc w:val="center"/>
      </w:pPr>
      <w:r>
        <w:rPr>
          <w:sz w:val="24"/>
        </w:rPr>
        <w:t xml:space="preserve">НЕДВИЖИМОГО ИМУЩЕСТВА, ПОДЛЕЖАЩЕГО ПРИВАТИЗАЦИИ В РАМКАХ</w:t>
      </w:r>
      <w:r/>
    </w:p>
    <w:p>
      <w:pPr>
        <w:pStyle w:val="1233"/>
        <w:jc w:val="center"/>
      </w:pPr>
      <w:r>
        <w:rPr>
          <w:sz w:val="24"/>
        </w:rPr>
        <w:t xml:space="preserve">УКАЗА ПРЕЗИДЕНТА РОССИЙСКОЙ ФЕДЕРАЦИИ ОТ 30.09.2025 N 693</w:t>
      </w:r>
      <w:r/>
    </w:p>
    <w:p>
      <w:pPr>
        <w:pStyle w:val="1233"/>
        <w:jc w:val="center"/>
      </w:pPr>
      <w:r>
        <w:rPr>
          <w:sz w:val="24"/>
        </w:rPr>
        <w:t xml:space="preserve">"О НЕКОТОРЫХ ОСОБЕННОСТЯХ РЕАЛИЗАЦИИ ИМУЩЕСТВА,</w:t>
      </w:r>
      <w:r/>
    </w:p>
    <w:p>
      <w:pPr>
        <w:pStyle w:val="1233"/>
        <w:jc w:val="center"/>
      </w:pPr>
      <w:r>
        <w:rPr>
          <w:sz w:val="24"/>
        </w:rPr>
        <w:t xml:space="preserve">НАХОДЯЩЕГОСЯ В ФЕДЕРАЛЬНОЙ СОБСТВЕННОСТИ"</w:t>
      </w:r>
      <w:r/>
    </w:p>
    <w:p>
      <w:pPr>
        <w:pStyle w:val="1231"/>
        <w:jc w:val="both"/>
      </w:pPr>
      <w:r>
        <w:rPr>
          <w:sz w:val="24"/>
        </w:rPr>
      </w:r>
      <w:r/>
    </w:p>
    <w:p>
      <w:pPr>
        <w:pStyle w:val="1231"/>
        <w:ind w:firstLine="540"/>
        <w:jc w:val="both"/>
      </w:pPr>
      <w:r>
        <w:rPr>
          <w:sz w:val="24"/>
        </w:rPr>
        <w:t xml:space="preserve">1. Приватизация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распоряжению Росимущества об утверждении перечня недвижимого имущества, подлежащего приватизации в рамках </w:t>
      </w:r>
      <w:r>
        <w:rPr>
          <w:sz w:val="24"/>
        </w:rPr>
        <w:t xml:space="preserve">Указа</w:t>
      </w:r>
      <w:r>
        <w:rPr>
          <w:sz w:val="24"/>
        </w:rPr>
        <w:t xml:space="preserve"> Президента Российской Федерации 30.09.2025 N 693 "О некоторых особенностях реализации имущества, находящегося в федеральной собственности" (далее - Указ), проводится способами, предусмотренными Федеральным </w:t>
      </w:r>
      <w:r>
        <w:rPr>
          <w:sz w:val="24"/>
        </w:rPr>
        <w:t xml:space="preserve">законом</w:t>
      </w:r>
      <w:r>
        <w:rPr>
          <w:sz w:val="24"/>
        </w:rPr>
        <w:t xml:space="preserve"> от 21.12.2001 N 178-ФЗ "О приватизации государственного и муниципального имущества", с учетом следующих особенностей:</w:t>
      </w:r>
      <w:r/>
    </w:p>
    <w:p>
      <w:pPr>
        <w:pStyle w:val="1231"/>
        <w:ind w:firstLine="540"/>
        <w:jc w:val="both"/>
        <w:spacing w:before="240"/>
      </w:pPr>
      <w:r/>
      <w:bookmarkStart w:id="4202" w:name="P4202"/>
      <w:r/>
      <w:bookmarkEnd w:id="4202"/>
      <w:r>
        <w:rPr>
          <w:sz w:val="24"/>
        </w:rPr>
        <w:t xml:space="preserve">1.1. После определения рыночной стоимости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такое имущество подлежит продаже в электронной форме на аукционе с открытой формой подачи предложений о цене (далее - аукцион).</w:t>
      </w:r>
      <w:r/>
    </w:p>
    <w:p>
      <w:pPr>
        <w:pStyle w:val="1231"/>
        <w:ind w:firstLine="540"/>
        <w:jc w:val="both"/>
        <w:spacing w:before="240"/>
      </w:pPr>
      <w:r>
        <w:rPr>
          <w:sz w:val="24"/>
        </w:rPr>
        <w:t xml:space="preserve">1.2. При признании продажи указанного в </w:t>
      </w:r>
      <w:hyperlink w:tooltip="1.1. После определения рыночной стоимости федерального имущества, указанного в приложении N 1 к настоящему распоряжению, такое имущество подлежит продаже в электронной форме на аукционе с открытой формой подачи предложений о цене (далее - аукцион)." w:anchor="P4202" w:history="1">
        <w:r>
          <w:rPr>
            <w:color w:val="0000ff"/>
            <w:sz w:val="24"/>
          </w:rPr>
          <w:t xml:space="preserve">пункте 1.1</w:t>
        </w:r>
      </w:hyperlink>
      <w:r>
        <w:rPr>
          <w:sz w:val="24"/>
        </w:rPr>
        <w:t xml:space="preserve"> настоящего приложения имущества на аукционе несостоявшейся:</w:t>
      </w:r>
      <w:r/>
    </w:p>
    <w:p>
      <w:pPr>
        <w:pStyle w:val="1231"/>
        <w:ind w:firstLine="540"/>
        <w:jc w:val="both"/>
        <w:spacing w:before="240"/>
      </w:pPr>
      <w:r>
        <w:rPr>
          <w:sz w:val="24"/>
        </w:rPr>
        <w:t xml:space="preserve">а) проводится продажа такого имущества, за исключением жилых помещений жилищного фонда Российской Федерации, посредством публичного предложения;</w:t>
      </w:r>
      <w:r/>
    </w:p>
    <w:p>
      <w:pPr>
        <w:pStyle w:val="1231"/>
        <w:ind w:firstLine="540"/>
        <w:jc w:val="both"/>
        <w:spacing w:before="240"/>
      </w:pPr>
      <w:r/>
      <w:bookmarkStart w:id="4205" w:name="P4205"/>
      <w:r/>
      <w:bookmarkEnd w:id="4205"/>
      <w:r>
        <w:rPr>
          <w:sz w:val="24"/>
        </w:rPr>
        <w:t xml:space="preserve">б) в отношении жилых помещений жилищного фонда Российской Федерации проводится повторная продажа на аукционе;</w:t>
      </w:r>
      <w:r/>
    </w:p>
    <w:p>
      <w:pPr>
        <w:pStyle w:val="1231"/>
        <w:ind w:firstLine="540"/>
        <w:jc w:val="both"/>
        <w:spacing w:before="240"/>
      </w:pPr>
      <w:r/>
      <w:bookmarkStart w:id="4206" w:name="P4206"/>
      <w:r/>
      <w:bookmarkEnd w:id="4206"/>
      <w:r>
        <w:rPr>
          <w:sz w:val="24"/>
        </w:rPr>
        <w:t xml:space="preserve">1.3. В случае признания повторного аукциона по продаже жилых помещений жилищного фонда Российской Федерации, указанных в </w:t>
      </w:r>
      <w:hyperlink w:tooltip="ПЕРЕЧЕНЬ," w:anchor="P36" w:history="1">
        <w:r>
          <w:rPr>
            <w:color w:val="0000ff"/>
            <w:sz w:val="24"/>
          </w:rPr>
          <w:t xml:space="preserve">приложении N 1</w:t>
        </w:r>
      </w:hyperlink>
      <w:r>
        <w:rPr>
          <w:sz w:val="24"/>
        </w:rPr>
        <w:t xml:space="preserve"> к настоящему распоряжению, проводится следующий аукцион по продаже такого имущества, но не ранее чем через 25 рабочих дней со дня признания повторного аукциона несостоявшимся.</w:t>
      </w:r>
      <w:r/>
    </w:p>
    <w:p>
      <w:pPr>
        <w:pStyle w:val="1231"/>
        <w:ind w:firstLine="540"/>
        <w:jc w:val="both"/>
        <w:spacing w:before="240"/>
      </w:pPr>
      <w:r/>
      <w:bookmarkStart w:id="4207" w:name="P4207"/>
      <w:r/>
      <w:bookmarkEnd w:id="4207"/>
      <w:r>
        <w:rPr>
          <w:sz w:val="24"/>
        </w:rPr>
        <w:t xml:space="preserve">2. Начальная цена продажи на аукционе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за исключением случаев, указанных в </w:t>
      </w:r>
      <w:hyperlink w:tooltip="б) в отношении жилых помещений жилищного фонда Российской Федерации проводится повторная продажа на аукционе;" w:anchor="P4205" w:history="1">
        <w:r>
          <w:rPr>
            <w:color w:val="0000ff"/>
            <w:sz w:val="24"/>
          </w:rPr>
          <w:t xml:space="preserve">подпункте "б" пункта 1.2</w:t>
        </w:r>
      </w:hyperlink>
      <w:r>
        <w:rPr>
          <w:sz w:val="24"/>
        </w:rPr>
        <w:t xml:space="preserve"> и </w:t>
      </w:r>
      <w:hyperlink w:tooltip="1.3. В случае признания повторного аукциона по продаже жилых помещений жилищного фонда Российской Федерации, указанных в приложении N 1 к настоящему распоряжению, проводится следующий аукцион по продаже такого имущества, но не ранее чем через 25 рабочих дней со дня признания повторного аукциона несостоявшимся." w:anchor="P4206" w:history="1">
        <w:r>
          <w:rPr>
            <w:color w:val="0000ff"/>
            <w:sz w:val="24"/>
          </w:rPr>
          <w:t xml:space="preserve">пункте 1.3</w:t>
        </w:r>
      </w:hyperlink>
      <w:r>
        <w:rPr>
          <w:sz w:val="24"/>
        </w:rPr>
        <w:t xml:space="preserve"> настоящего приложения, и цена первоначального предложения такого имущества при продаже посредством публичного предложения устанавливается в размере его рыночной стоимости, определенной в соответствии с </w:t>
      </w:r>
      <w:r>
        <w:rPr>
          <w:sz w:val="24"/>
        </w:rPr>
        <w:t xml:space="preserve">подпунктом "а" пункта 1</w:t>
      </w:r>
      <w:r>
        <w:rPr>
          <w:sz w:val="24"/>
        </w:rPr>
        <w:t xml:space="preserve"> Указа.</w:t>
      </w:r>
      <w:r/>
    </w:p>
    <w:p>
      <w:pPr>
        <w:pStyle w:val="1231"/>
        <w:ind w:firstLine="540"/>
        <w:jc w:val="both"/>
        <w:spacing w:before="240"/>
      </w:pPr>
      <w:r>
        <w:rPr>
          <w:sz w:val="24"/>
        </w:rPr>
        <w:t xml:space="preserve">Цена отсечения федерального имущества, указанного в </w:t>
      </w:r>
      <w:hyperlink w:tooltip="2. Начальная цена продажи на аукционе федерального имущества, указанного в приложении N 1 к настоящему распоряжению, за исключением случаев, указанных в подпункте &quot;б&quot; пункта 1.2 и пункте 1.3 настоящего приложения, и цена первоначального предложения такого имущества при продаже посредством публичного предложения устанавливается в размере его рыночной стоимости, определенной в соответствии с подпунктом &quot;а&quot; пункта 1 Указа." w:anchor="P4207" w:history="1">
        <w:r>
          <w:rPr>
            <w:color w:val="0000ff"/>
            <w:sz w:val="24"/>
          </w:rPr>
          <w:t xml:space="preserve">абзаце первом</w:t>
        </w:r>
      </w:hyperlink>
      <w:r>
        <w:rPr>
          <w:sz w:val="24"/>
        </w:rPr>
        <w:t xml:space="preserve"> настоящего пункта, при его продаже посредством публичного предложения, устанавливается в размере 50 процентов от цены первоначального предложения.</w:t>
      </w:r>
      <w:r/>
    </w:p>
    <w:p>
      <w:pPr>
        <w:pStyle w:val="1231"/>
        <w:ind w:firstLine="540"/>
        <w:jc w:val="both"/>
        <w:spacing w:before="240"/>
      </w:pPr>
      <w:r>
        <w:rPr>
          <w:sz w:val="24"/>
        </w:rPr>
        <w:t xml:space="preserve">3. Продажа имущества, указанного в </w:t>
      </w:r>
      <w:hyperlink w:tooltip="б) в отношении жилых помещений жилищного фонда Российской Федерации проводится повторная продажа на аукционе;" w:anchor="P4205" w:history="1">
        <w:r>
          <w:rPr>
            <w:color w:val="0000ff"/>
            <w:sz w:val="24"/>
          </w:rPr>
          <w:t xml:space="preserve">подпункте "б" пункта 1.2</w:t>
        </w:r>
      </w:hyperlink>
      <w:r>
        <w:rPr>
          <w:sz w:val="24"/>
        </w:rPr>
        <w:t xml:space="preserve"> настоящего приложения, на повторном аукционе проводится со снижением начальной цены на 5 процентов от начальной цены аукциона, признанного несостоявшимся.</w:t>
      </w:r>
      <w:r/>
    </w:p>
    <w:p>
      <w:pPr>
        <w:pStyle w:val="1231"/>
        <w:ind w:firstLine="540"/>
        <w:jc w:val="both"/>
        <w:spacing w:before="240"/>
      </w:pPr>
      <w:r>
        <w:rPr>
          <w:sz w:val="24"/>
        </w:rPr>
        <w:t xml:space="preserve">Последующие продажи такого имущества на аукционе, в соответствии с условиями, указанными в </w:t>
      </w:r>
      <w:hyperlink w:tooltip="1.3. В случае признания повторного аукциона по продаже жилых помещений жилищного фонда Российской Федерации, указанных в приложении N 1 к настоящему распоряжению, проводится следующий аукцион по продаже такого имущества, но не ранее чем через 25 рабочих дней со дня признания повторного аукциона несостоявшимся." w:anchor="P4206" w:history="1">
        <w:r>
          <w:rPr>
            <w:color w:val="0000ff"/>
            <w:sz w:val="24"/>
          </w:rPr>
          <w:t xml:space="preserve">пункте 1.3</w:t>
        </w:r>
      </w:hyperlink>
      <w:r>
        <w:rPr>
          <w:sz w:val="24"/>
        </w:rPr>
        <w:t xml:space="preserve"> настоящего приложения, проводятся с установлением начальной цены предмета аукциона на 5 процентов ниже начальной цены предмета предыдущего аукциона, но не ниже 70 процентов начальной цены, установленной пунктом 2.1 настоящего приложения.</w:t>
      </w:r>
      <w:r/>
    </w:p>
    <w:p>
      <w:pPr>
        <w:pStyle w:val="1231"/>
        <w:ind w:firstLine="540"/>
        <w:jc w:val="both"/>
        <w:spacing w:before="240"/>
      </w:pPr>
      <w:r>
        <w:rPr>
          <w:sz w:val="24"/>
        </w:rPr>
        <w:t xml:space="preserve">4. Информационное сообщение о продаже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на аукционе или посредством публичного предложения подлежит размещению на официальном сайте Российской Федерации в информацио</w:t>
      </w:r>
      <w:r>
        <w:rPr>
          <w:sz w:val="24"/>
        </w:rPr>
        <w:t xml:space="preserve">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пять рабочих дней до дня проведения аукциона или продажи имущества посредством публичного предложения.</w:t>
      </w:r>
      <w:r/>
    </w:p>
    <w:p>
      <w:pPr>
        <w:pStyle w:val="1231"/>
        <w:ind w:firstLine="540"/>
        <w:jc w:val="both"/>
        <w:spacing w:before="240"/>
      </w:pPr>
      <w:r>
        <w:rPr>
          <w:sz w:val="24"/>
        </w:rPr>
        <w:t xml:space="preserve">5. Этапы продажи федерального имущества, указанного в </w:t>
      </w:r>
      <w:hyperlink w:tooltip="ПЕРЕЧЕНЬ," w:anchor="P36" w:history="1">
        <w:r>
          <w:rPr>
            <w:color w:val="0000ff"/>
            <w:sz w:val="24"/>
          </w:rPr>
          <w:t xml:space="preserve">приложении N 1</w:t>
        </w:r>
      </w:hyperlink>
      <w:r>
        <w:rPr>
          <w:sz w:val="24"/>
        </w:rPr>
        <w:t xml:space="preserve"> к настоящему распоряжению, проводятся в следующие сроки:</w:t>
      </w:r>
      <w:r/>
    </w:p>
    <w:p>
      <w:pPr>
        <w:pStyle w:val="1231"/>
        <w:ind w:firstLine="540"/>
        <w:jc w:val="both"/>
        <w:spacing w:before="240"/>
      </w:pPr>
      <w:r>
        <w:rPr>
          <w:sz w:val="24"/>
        </w:rPr>
        <w:t xml:space="preserve">5.1. Срок приема заявок на участие в аукционе или в продаже посредством публичного предложения составляет пять рабочих дней;</w:t>
      </w:r>
      <w:r/>
    </w:p>
    <w:p>
      <w:pPr>
        <w:pStyle w:val="1231"/>
        <w:ind w:firstLine="540"/>
        <w:jc w:val="both"/>
        <w:spacing w:before="240"/>
      </w:pPr>
      <w:r>
        <w:rPr>
          <w:sz w:val="24"/>
        </w:rPr>
        <w:t xml:space="preserve">5.2. П</w:t>
      </w:r>
      <w:r>
        <w:rPr>
          <w:sz w:val="24"/>
        </w:rPr>
        <w:t xml:space="preserve">ризнание претендентов участниками аукциона или участниками продажи посредством публичного предложения осуществляется на следующий рабочий день после дня окончания срока принятия заявок на участие в аукционе или в продаже посредством публичного предложения;</w:t>
      </w:r>
      <w:r/>
    </w:p>
    <w:p>
      <w:pPr>
        <w:pStyle w:val="1231"/>
        <w:ind w:firstLine="540"/>
        <w:jc w:val="both"/>
        <w:spacing w:before="240"/>
      </w:pPr>
      <w:r>
        <w:rPr>
          <w:sz w:val="24"/>
        </w:rPr>
        <w:t xml:space="preserve">5.3. Продажа федерального имущества осуществляется на следующий рабочий день после дня признания претендентов участниками аукциона или продажи посредством публичного предложения;</w:t>
      </w:r>
      <w:r/>
    </w:p>
    <w:p>
      <w:pPr>
        <w:pStyle w:val="1231"/>
        <w:ind w:firstLine="540"/>
        <w:jc w:val="both"/>
        <w:spacing w:before="240"/>
      </w:pPr>
      <w:r>
        <w:rPr>
          <w:sz w:val="24"/>
        </w:rPr>
        <w:t xml:space="preserve">5.4. Переход к продаже федерального имущества посредством публичного предложения осуществляется на следующий рабочий день после дня признания аукциона несостоявшимся.</w:t>
      </w:r>
      <w:r/>
    </w:p>
    <w:p>
      <w:pPr>
        <w:pStyle w:val="1231"/>
        <w:ind w:firstLine="540"/>
        <w:jc w:val="both"/>
        <w:spacing w:before="240"/>
      </w:pPr>
      <w:r>
        <w:rPr>
          <w:sz w:val="24"/>
        </w:rPr>
        <w:t xml:space="preserve">Цена первоначального предложения такой продажи, установленная в соответствии с подпунктом 2.1 настоящего приложения, пошагово снижается до 50 процентов (цены отсечения).</w:t>
      </w:r>
      <w:r/>
    </w:p>
    <w:p>
      <w:pPr>
        <w:pStyle w:val="1231"/>
        <w:ind w:firstLine="540"/>
        <w:jc w:val="both"/>
        <w:spacing w:before="240"/>
      </w:pPr>
      <w:r>
        <w:rPr>
          <w:sz w:val="24"/>
        </w:rPr>
        <w:t xml:space="preserve">В случае, если любой из участников продажи имущества посредством публичного предложения подтверждает цену первоначального предложения или цену предложения, </w:t>
      </w:r>
      <w:r>
        <w:rPr>
          <w:sz w:val="24"/>
        </w:rPr>
        <w:t xml:space="preserve">сложившуюся на одном из "шагов понижения", со всеми участниками проводится аукцион. Начальной ценой продажи такого имущества на аукционе является цена первоначального предложения или цена предложения, сложившаяся на данном "шаге понижения". Время приема пр</w:t>
      </w:r>
      <w:r>
        <w:rPr>
          <w:sz w:val="24"/>
        </w:rPr>
        <w:t xml:space="preserve">едложений составляет 10 минут. "Шаг аукциона" устанавливается в фиксированной сумме, составляющей 1 процент начальной цены продажи такого имущества, и не изменяется в течение всей процедуры продажи федерального имущества посредством публичного предложения.</w:t>
      </w:r>
      <w:r/>
    </w:p>
    <w:p>
      <w:pPr>
        <w:pStyle w:val="1231"/>
        <w:jc w:val="both"/>
      </w:pPr>
      <w:r>
        <w:rPr>
          <w:sz w:val="24"/>
        </w:rPr>
      </w:r>
      <w:r/>
    </w:p>
    <w:p>
      <w:pPr>
        <w:pStyle w:val="1231"/>
        <w:jc w:val="both"/>
      </w:pPr>
      <w:r>
        <w:rPr>
          <w:sz w:val="24"/>
        </w:rPr>
      </w:r>
      <w:r/>
    </w:p>
    <w:p>
      <w:pPr>
        <w:pStyle w:val="1231"/>
        <w:jc w:val="both"/>
        <w:spacing w:before="100" w:after="100"/>
        <w:rPr>
          <w:sz w:val="2"/>
          <w:szCs w:val="2"/>
        </w:rPr>
        <w:pBdr>
          <w:bottom w:val="single" w:color="000000" w:sz="6" w:space="0"/>
        </w:pBdr>
      </w:pPr>
      <w:r>
        <w:rPr>
          <w:sz w:val="2"/>
          <w:szCs w:val="2"/>
        </w:rPr>
      </w:r>
      <w:r>
        <w:rPr>
          <w:sz w:val="2"/>
          <w:szCs w:val="2"/>
        </w:rPr>
      </w:r>
    </w:p>
    <w:sectPr>
      <w:headerReference w:type="default" r:id="rId12"/>
      <w:headerReference w:type="first" r:id="rId13"/>
      <w:footerReference w:type="default" r:id="rId18"/>
      <w:footerReference w:type="first" r:id="rId19"/>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Courier New">
    <w:panose1 w:val="020703090202050204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Pr>
        <w:sz w:val="2"/>
        <w:szCs w:val="2"/>
      </w:rPr>
      <w:t xml:space="preserve">1</w:t>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Pr>
        <w:sz w:val="2"/>
        <w:szCs w:val="2"/>
      </w:rPr>
      <w:t xml:space="preserve">1</w:t>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Pr>
        <w:sz w:val="2"/>
        <w:szCs w:val="2"/>
      </w:rPr>
      <w:t xml:space="preserve">1</w:t>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Распоряжение Росимущества от 11.06.2026 N 1414-р</w:t>
            <w:br/>
            <w:t xml:space="preserve">(ред. от 06.08.2026)</w:t>
            <w:br/>
            <w:t xml:space="preserve">"Об утверждении перечня недвижимого имущества, под...</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22.09.2026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0">
    <w:name w:val="Normal"/>
    <w:qFormat/>
  </w:style>
  <w:style w:type="paragraph" w:styleId="13">
    <w:name w:val="Heading 1"/>
    <w:basedOn w:val="10"/>
    <w:next w:val="10"/>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10"/>
    <w:next w:val="10"/>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10"/>
    <w:next w:val="10"/>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10"/>
    <w:next w:val="10"/>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10"/>
    <w:next w:val="10"/>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10"/>
    <w:next w:val="10"/>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10"/>
    <w:next w:val="10"/>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10"/>
    <w:next w:val="10"/>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10"/>
    <w:next w:val="10"/>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10"/>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10"/>
    <w:next w:val="10"/>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10"/>
    <w:next w:val="10"/>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10"/>
    <w:next w:val="10"/>
    <w:link w:val="39"/>
    <w:uiPriority w:val="29"/>
    <w:qFormat/>
    <w:pPr>
      <w:ind w:left="720" w:right="720"/>
    </w:pPr>
    <w:rPr>
      <w:i/>
    </w:rPr>
  </w:style>
  <w:style w:type="character" w:styleId="39">
    <w:name w:val="Quote Char"/>
    <w:link w:val="38"/>
    <w:uiPriority w:val="29"/>
    <w:rPr>
      <w:i/>
    </w:rPr>
  </w:style>
  <w:style w:type="paragraph" w:styleId="40">
    <w:name w:val="Intense Quote"/>
    <w:basedOn w:val="10"/>
    <w:next w:val="10"/>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10"/>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10"/>
    <w:link w:val="45"/>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10"/>
    <w:next w:val="10"/>
    <w:link w:val="47"/>
    <w:uiPriority w:val="35"/>
    <w:semiHidden/>
    <w:unhideWhenUsed/>
    <w:qFormat/>
    <w:pPr>
      <w:spacing w:line="276" w:lineRule="auto"/>
    </w:pPr>
    <w:rPr>
      <w:b/>
      <w:bCs/>
      <w:color w:val="4f81bd" w:themeColor="accent1"/>
      <w:sz w:val="18"/>
      <w:szCs w:val="18"/>
    </w:rPr>
  </w:style>
  <w:style w:type="character" w:styleId="47">
    <w:name w:val="Caption Char"/>
    <w:basedOn w:val="11"/>
    <w:link w:val="46"/>
    <w:uiPriority w:val="35"/>
    <w:rPr>
      <w:b/>
      <w:bCs/>
      <w:color w:val="4f81bd" w:themeColor="accent1"/>
      <w:sz w:val="18"/>
      <w:szCs w:val="18"/>
    </w:rPr>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10"/>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10"/>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10"/>
    <w:next w:val="10"/>
    <w:uiPriority w:val="39"/>
    <w:unhideWhenUsed/>
    <w:pPr>
      <w:ind w:left="0" w:right="0" w:firstLine="0"/>
      <w:spacing w:after="57"/>
    </w:pPr>
  </w:style>
  <w:style w:type="paragraph" w:styleId="182">
    <w:name w:val="toc 2"/>
    <w:basedOn w:val="10"/>
    <w:next w:val="10"/>
    <w:uiPriority w:val="39"/>
    <w:unhideWhenUsed/>
    <w:pPr>
      <w:ind w:left="283" w:right="0" w:firstLine="0"/>
      <w:spacing w:after="57"/>
    </w:pPr>
  </w:style>
  <w:style w:type="paragraph" w:styleId="183">
    <w:name w:val="toc 3"/>
    <w:basedOn w:val="10"/>
    <w:next w:val="10"/>
    <w:uiPriority w:val="39"/>
    <w:unhideWhenUsed/>
    <w:pPr>
      <w:ind w:left="567" w:right="0" w:firstLine="0"/>
      <w:spacing w:after="57"/>
    </w:pPr>
  </w:style>
  <w:style w:type="paragraph" w:styleId="184">
    <w:name w:val="toc 4"/>
    <w:basedOn w:val="10"/>
    <w:next w:val="10"/>
    <w:uiPriority w:val="39"/>
    <w:unhideWhenUsed/>
    <w:pPr>
      <w:ind w:left="850" w:right="0" w:firstLine="0"/>
      <w:spacing w:after="57"/>
    </w:pPr>
  </w:style>
  <w:style w:type="paragraph" w:styleId="185">
    <w:name w:val="toc 5"/>
    <w:basedOn w:val="10"/>
    <w:next w:val="10"/>
    <w:uiPriority w:val="39"/>
    <w:unhideWhenUsed/>
    <w:pPr>
      <w:ind w:left="1134" w:right="0" w:firstLine="0"/>
      <w:spacing w:after="57"/>
    </w:pPr>
  </w:style>
  <w:style w:type="paragraph" w:styleId="186">
    <w:name w:val="toc 6"/>
    <w:basedOn w:val="10"/>
    <w:next w:val="10"/>
    <w:uiPriority w:val="39"/>
    <w:unhideWhenUsed/>
    <w:pPr>
      <w:ind w:left="1417" w:right="0" w:firstLine="0"/>
      <w:spacing w:after="57"/>
    </w:pPr>
  </w:style>
  <w:style w:type="paragraph" w:styleId="187">
    <w:name w:val="toc 7"/>
    <w:basedOn w:val="10"/>
    <w:next w:val="10"/>
    <w:uiPriority w:val="39"/>
    <w:unhideWhenUsed/>
    <w:pPr>
      <w:ind w:left="1701" w:right="0" w:firstLine="0"/>
      <w:spacing w:after="57"/>
    </w:pPr>
  </w:style>
  <w:style w:type="paragraph" w:styleId="188">
    <w:name w:val="toc 8"/>
    <w:basedOn w:val="10"/>
    <w:next w:val="10"/>
    <w:uiPriority w:val="39"/>
    <w:unhideWhenUsed/>
    <w:pPr>
      <w:ind w:left="1984" w:right="0" w:firstLine="0"/>
      <w:spacing w:after="57"/>
    </w:pPr>
  </w:style>
  <w:style w:type="paragraph" w:styleId="189">
    <w:name w:val="toc 9"/>
    <w:basedOn w:val="10"/>
    <w:next w:val="10"/>
    <w:uiPriority w:val="39"/>
    <w:unhideWhenUsed/>
    <w:pPr>
      <w:ind w:left="2268" w:right="0" w:firstLine="0"/>
      <w:spacing w:after="57"/>
    </w:pPr>
  </w:style>
  <w:style w:type="paragraph" w:styleId="190">
    <w:name w:val="TOC Heading"/>
    <w:uiPriority w:val="39"/>
    <w:unhideWhenUsed/>
  </w:style>
  <w:style w:type="paragraph" w:styleId="191">
    <w:name w:val="table of figures"/>
    <w:basedOn w:val="10"/>
    <w:next w:val="10"/>
    <w:uiPriority w:val="99"/>
    <w:unhideWhenUsed/>
    <w:pPr>
      <w:spacing w:after="0" w:afterAutospacing="0"/>
    </w:pPr>
  </w:style>
  <w:style w:type="paragraph" w:styleId="1231" w:default="1" w:customStyle="1">
    <w:name w:val="ConsPlusNormal"/>
    <w:pPr>
      <w:widowControl w:val="off"/>
    </w:pPr>
    <w:rPr>
      <w:rFonts w:ascii="Times New Roman" w:hAnsi="Times New Roman" w:cs="Times New Roman"/>
      <w:sz w:val="24"/>
      <w:lang w:val="ru-RU" w:eastAsia="ru-RU" w:bidi="ar-SA"/>
    </w:rPr>
  </w:style>
  <w:style w:type="paragraph" w:styleId="1232" w:customStyle="1">
    <w:name w:val="ConsPlusNonformat"/>
    <w:pPr>
      <w:widowControl w:val="off"/>
    </w:pPr>
    <w:rPr>
      <w:rFonts w:ascii="Courier New" w:hAnsi="Courier New" w:cs="Courier New"/>
      <w:sz w:val="20"/>
      <w:lang w:val="ru-RU" w:eastAsia="ru-RU" w:bidi="ar-SA"/>
    </w:rPr>
  </w:style>
  <w:style w:type="paragraph" w:styleId="1233" w:customStyle="1">
    <w:name w:val="ConsPlusTitle"/>
    <w:pPr>
      <w:widowControl w:val="off"/>
    </w:pPr>
    <w:rPr>
      <w:rFonts w:ascii="Arial" w:hAnsi="Arial" w:cs="Arial"/>
      <w:b/>
      <w:sz w:val="24"/>
      <w:lang w:val="ru-RU" w:eastAsia="ru-RU" w:bidi="ar-SA"/>
    </w:rPr>
  </w:style>
  <w:style w:type="paragraph" w:styleId="1234" w:customStyle="1">
    <w:name w:val="ConsPlusCell"/>
    <w:pPr>
      <w:widowControl w:val="off"/>
    </w:pPr>
    <w:rPr>
      <w:rFonts w:ascii="Courier New" w:hAnsi="Courier New" w:cs="Courier New"/>
      <w:sz w:val="20"/>
      <w:lang w:val="ru-RU" w:eastAsia="ru-RU" w:bidi="ar-SA"/>
    </w:rPr>
  </w:style>
  <w:style w:type="paragraph" w:styleId="1235" w:customStyle="1">
    <w:name w:val="ConsPlusDocList"/>
    <w:pPr>
      <w:widowControl w:val="off"/>
    </w:pPr>
    <w:rPr>
      <w:rFonts w:ascii="Tahoma" w:hAnsi="Tahoma" w:cs="Tahoma"/>
      <w:sz w:val="18"/>
      <w:lang w:val="ru-RU" w:eastAsia="ru-RU" w:bidi="ar-SA"/>
    </w:rPr>
  </w:style>
  <w:style w:type="paragraph" w:styleId="1236" w:customStyle="1">
    <w:name w:val="ConsPlusTitlePage"/>
    <w:pPr>
      <w:widowControl w:val="off"/>
    </w:pPr>
    <w:rPr>
      <w:rFonts w:ascii="Tahoma" w:hAnsi="Tahoma" w:cs="Tahoma"/>
      <w:sz w:val="20"/>
      <w:lang w:val="ru-RU" w:eastAsia="ru-RU" w:bidi="ar-SA"/>
    </w:rPr>
  </w:style>
  <w:style w:type="paragraph" w:styleId="1237" w:customStyle="1">
    <w:name w:val="ConsPlusJurTerm"/>
    <w:pPr>
      <w:widowControl w:val="off"/>
    </w:pPr>
    <w:rPr>
      <w:rFonts w:ascii="Tahoma" w:hAnsi="Tahoma" w:cs="Tahoma"/>
      <w:sz w:val="26"/>
      <w:lang w:val="ru-RU" w:eastAsia="ru-RU" w:bidi="ar-SA"/>
    </w:rPr>
  </w:style>
  <w:style w:type="paragraph" w:styleId="1238" w:customStyle="1">
    <w:name w:val="ConsPlusTextList"/>
    <w:pPr>
      <w:widowControl w:val="off"/>
    </w:pPr>
    <w:rPr>
      <w:rFonts w:ascii="Times New Roman" w:hAnsi="Times New Roman" w:cs="Times New Roman"/>
      <w:sz w:val="24"/>
      <w:lang w:val="ru-RU" w:eastAsia="ru-RU" w:bidi="ar-SA"/>
    </w:rPr>
  </w:style>
  <w:style w:type="paragraph" w:styleId="1239" w:customStyle="1">
    <w:name w:val="ConsPlusTextList"/>
    <w:pPr>
      <w:widowControl w:val="off"/>
    </w:pPr>
    <w:rPr>
      <w:rFonts w:ascii="Times New Roman" w:hAnsi="Times New Roman" w:cs="Times New Roman"/>
      <w:sz w:val="24"/>
      <w:lang w:val="ru-RU" w:eastAsia="ru-RU" w:bidi="ar-SA"/>
    </w:rPr>
  </w:style>
  <w:style w:type="character" w:styleId="50761" w:default="1">
    <w:name w:val="Default Paragraph Font"/>
    <w:uiPriority w:val="1"/>
    <w:semiHidden/>
    <w:unhideWhenUsed/>
  </w:style>
  <w:style w:type="numbering" w:styleId="50762" w:default="1">
    <w:name w:val="No List"/>
    <w:uiPriority w:val="99"/>
    <w:semiHidden/>
    <w:unhideWhenUsed/>
  </w:style>
  <w:style w:type="table" w:styleId="50763"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Росимущества от 11.06.2026 N 1414-р
(ред. от 06.08.2026)
"Об утверждении перечня недвижимого имущества, подлежащего приватизации в рамках Указа Президента Российской Федерации от 30.09.2025 N 693 "О некоторых особенностях реализации имущества, находящегося в федеральной собственности"</dc:title>
  <cp:lastModifiedBy>evgeniya.sokolova</cp:lastModifiedBy>
  <cp:revision>1</cp:revision>
  <dcterms:created xsi:type="dcterms:W3CDTF">2026-09-22T13:13:40Z</dcterms:created>
  <dcterms:modified xsi:type="dcterms:W3CDTF">2026-09-22T13:15:41Z</dcterms:modified>
</cp:coreProperties>
</file>